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F605C" w14:textId="2411FA53" w:rsidR="00812326" w:rsidRPr="00812326" w:rsidRDefault="00812326" w:rsidP="00812326">
      <w:pPr>
        <w:pStyle w:val="Ttulo3"/>
        <w:spacing w:after="240" w:line="360" w:lineRule="auto"/>
        <w:jc w:val="right"/>
        <w:rPr>
          <w:rFonts w:asciiTheme="minorHAnsi" w:hAnsiTheme="minorHAnsi" w:cstheme="minorHAnsi"/>
          <w:b w:val="0"/>
          <w:sz w:val="24"/>
        </w:rPr>
      </w:pPr>
      <w:r w:rsidRPr="00812326">
        <w:rPr>
          <w:rFonts w:asciiTheme="minorHAnsi" w:hAnsiTheme="minorHAnsi" w:cstheme="minorHAnsi"/>
          <w:bCs/>
          <w:sz w:val="24"/>
        </w:rPr>
        <w:t>DOI:</w:t>
      </w:r>
      <w:r w:rsidRPr="00812326">
        <w:rPr>
          <w:rFonts w:asciiTheme="minorHAnsi" w:hAnsiTheme="minorHAnsi" w:cstheme="minorHAnsi"/>
          <w:bCs/>
          <w:sz w:val="24"/>
        </w:rPr>
        <w:t xml:space="preserve"> </w:t>
      </w:r>
      <w:hyperlink r:id="rId8" w:history="1">
        <w:r w:rsidRPr="00812326">
          <w:rPr>
            <w:rStyle w:val="Hipervnculo"/>
            <w:rFonts w:asciiTheme="minorHAnsi" w:hAnsiTheme="minorHAnsi" w:cstheme="minorHAnsi"/>
            <w:b w:val="0"/>
            <w:color w:val="000000" w:themeColor="text1"/>
            <w:sz w:val="24"/>
            <w:u w:val="none"/>
          </w:rPr>
          <w:t>https://doi.org/10.23913/ctes.v12i24.877</w:t>
        </w:r>
      </w:hyperlink>
    </w:p>
    <w:p w14:paraId="17D42B72" w14:textId="08523106" w:rsidR="0079109A" w:rsidRDefault="0079109A" w:rsidP="0079109A">
      <w:pPr>
        <w:pStyle w:val="Ttulo3"/>
        <w:spacing w:after="240" w:line="360" w:lineRule="auto"/>
        <w:jc w:val="right"/>
      </w:pPr>
      <w:r w:rsidRPr="002D5DF4">
        <w:rPr>
          <w:bCs/>
          <w:i/>
          <w:iCs/>
          <w:sz w:val="24"/>
        </w:rPr>
        <w:t>Artículos científicos</w:t>
      </w:r>
    </w:p>
    <w:p w14:paraId="3D7DE145" w14:textId="4999440B" w:rsidR="00D40791" w:rsidRPr="0079109A" w:rsidRDefault="00D40791" w:rsidP="0079109A">
      <w:pPr>
        <w:pStyle w:val="Ttulo3"/>
        <w:spacing w:line="276" w:lineRule="auto"/>
        <w:jc w:val="right"/>
        <w:rPr>
          <w:rFonts w:ascii="Calibri" w:eastAsiaTheme="minorHAnsi" w:hAnsi="Calibri" w:cs="Calibri"/>
          <w:bCs/>
          <w:color w:val="auto"/>
          <w:szCs w:val="32"/>
        </w:rPr>
      </w:pPr>
      <w:r w:rsidRPr="0079109A">
        <w:rPr>
          <w:rFonts w:ascii="Calibri" w:eastAsiaTheme="minorHAnsi" w:hAnsi="Calibri" w:cs="Calibri"/>
          <w:bCs/>
          <w:color w:val="auto"/>
          <w:szCs w:val="32"/>
        </w:rPr>
        <w:t>Bastón inteligente para apoyo a personas con discapacidad</w:t>
      </w:r>
    </w:p>
    <w:p w14:paraId="2137E85D" w14:textId="77777777" w:rsidR="00D40791" w:rsidRPr="0079109A" w:rsidRDefault="00D40791" w:rsidP="0079109A">
      <w:pPr>
        <w:spacing w:after="0" w:line="276" w:lineRule="auto"/>
        <w:jc w:val="right"/>
        <w:rPr>
          <w:rFonts w:ascii="Calibri" w:hAnsi="Calibri" w:cs="Calibri"/>
          <w:b/>
          <w:bCs/>
          <w:sz w:val="24"/>
          <w:szCs w:val="24"/>
        </w:rPr>
      </w:pPr>
    </w:p>
    <w:p w14:paraId="78D9F885" w14:textId="77777777" w:rsidR="00D40791" w:rsidRPr="0079109A" w:rsidRDefault="00D40791" w:rsidP="0079109A">
      <w:pPr>
        <w:pStyle w:val="Ttulo3"/>
        <w:spacing w:line="276" w:lineRule="auto"/>
        <w:jc w:val="right"/>
        <w:rPr>
          <w:rFonts w:ascii="Calibri" w:eastAsiaTheme="minorHAnsi" w:hAnsi="Calibri" w:cs="Calibri"/>
          <w:bCs/>
          <w:i/>
          <w:iCs/>
          <w:color w:val="auto"/>
          <w:sz w:val="28"/>
          <w:szCs w:val="28"/>
        </w:rPr>
      </w:pPr>
      <w:r w:rsidRPr="0079109A">
        <w:rPr>
          <w:rFonts w:ascii="Calibri" w:eastAsiaTheme="minorHAnsi" w:hAnsi="Calibri" w:cs="Calibri"/>
          <w:bCs/>
          <w:i/>
          <w:iCs/>
          <w:color w:val="auto"/>
          <w:sz w:val="28"/>
          <w:szCs w:val="28"/>
        </w:rPr>
        <w:t xml:space="preserve">Smart cane </w:t>
      </w:r>
      <w:proofErr w:type="spellStart"/>
      <w:r w:rsidRPr="0079109A">
        <w:rPr>
          <w:rFonts w:ascii="Calibri" w:eastAsiaTheme="minorHAnsi" w:hAnsi="Calibri" w:cs="Calibri"/>
          <w:bCs/>
          <w:i/>
          <w:iCs/>
          <w:color w:val="auto"/>
          <w:sz w:val="28"/>
          <w:szCs w:val="28"/>
        </w:rPr>
        <w:t>to</w:t>
      </w:r>
      <w:proofErr w:type="spellEnd"/>
      <w:r w:rsidRPr="0079109A">
        <w:rPr>
          <w:rFonts w:ascii="Calibri" w:eastAsiaTheme="minorHAnsi" w:hAnsi="Calibri" w:cs="Calibri"/>
          <w:bCs/>
          <w:i/>
          <w:iCs/>
          <w:color w:val="auto"/>
          <w:sz w:val="28"/>
          <w:szCs w:val="28"/>
        </w:rPr>
        <w:t xml:space="preserve"> </w:t>
      </w:r>
      <w:proofErr w:type="spellStart"/>
      <w:r w:rsidRPr="0079109A">
        <w:rPr>
          <w:rFonts w:ascii="Calibri" w:eastAsiaTheme="minorHAnsi" w:hAnsi="Calibri" w:cs="Calibri"/>
          <w:bCs/>
          <w:i/>
          <w:iCs/>
          <w:color w:val="auto"/>
          <w:sz w:val="28"/>
          <w:szCs w:val="28"/>
        </w:rPr>
        <w:t>support</w:t>
      </w:r>
      <w:proofErr w:type="spellEnd"/>
      <w:r w:rsidRPr="0079109A">
        <w:rPr>
          <w:rFonts w:ascii="Calibri" w:eastAsiaTheme="minorHAnsi" w:hAnsi="Calibri" w:cs="Calibri"/>
          <w:bCs/>
          <w:i/>
          <w:iCs/>
          <w:color w:val="auto"/>
          <w:sz w:val="28"/>
          <w:szCs w:val="28"/>
        </w:rPr>
        <w:t xml:space="preserve"> </w:t>
      </w:r>
      <w:proofErr w:type="spellStart"/>
      <w:r w:rsidRPr="0079109A">
        <w:rPr>
          <w:rFonts w:ascii="Calibri" w:eastAsiaTheme="minorHAnsi" w:hAnsi="Calibri" w:cs="Calibri"/>
          <w:bCs/>
          <w:i/>
          <w:iCs/>
          <w:color w:val="auto"/>
          <w:sz w:val="28"/>
          <w:szCs w:val="28"/>
        </w:rPr>
        <w:t>people</w:t>
      </w:r>
      <w:proofErr w:type="spellEnd"/>
      <w:r w:rsidRPr="0079109A">
        <w:rPr>
          <w:rFonts w:ascii="Calibri" w:eastAsiaTheme="minorHAnsi" w:hAnsi="Calibri" w:cs="Calibri"/>
          <w:bCs/>
          <w:i/>
          <w:iCs/>
          <w:color w:val="auto"/>
          <w:sz w:val="28"/>
          <w:szCs w:val="28"/>
        </w:rPr>
        <w:t xml:space="preserve"> </w:t>
      </w:r>
      <w:proofErr w:type="spellStart"/>
      <w:r w:rsidRPr="0079109A">
        <w:rPr>
          <w:rFonts w:ascii="Calibri" w:eastAsiaTheme="minorHAnsi" w:hAnsi="Calibri" w:cs="Calibri"/>
          <w:bCs/>
          <w:i/>
          <w:iCs/>
          <w:color w:val="auto"/>
          <w:sz w:val="28"/>
          <w:szCs w:val="28"/>
        </w:rPr>
        <w:t>with</w:t>
      </w:r>
      <w:proofErr w:type="spellEnd"/>
      <w:r w:rsidRPr="0079109A">
        <w:rPr>
          <w:rFonts w:ascii="Calibri" w:eastAsiaTheme="minorHAnsi" w:hAnsi="Calibri" w:cs="Calibri"/>
          <w:bCs/>
          <w:i/>
          <w:iCs/>
          <w:color w:val="auto"/>
          <w:sz w:val="28"/>
          <w:szCs w:val="28"/>
        </w:rPr>
        <w:t xml:space="preserve"> </w:t>
      </w:r>
      <w:proofErr w:type="spellStart"/>
      <w:r w:rsidRPr="0079109A">
        <w:rPr>
          <w:rFonts w:ascii="Calibri" w:eastAsiaTheme="minorHAnsi" w:hAnsi="Calibri" w:cs="Calibri"/>
          <w:bCs/>
          <w:i/>
          <w:iCs/>
          <w:color w:val="auto"/>
          <w:sz w:val="28"/>
          <w:szCs w:val="28"/>
        </w:rPr>
        <w:t>disabilities</w:t>
      </w:r>
      <w:proofErr w:type="spellEnd"/>
    </w:p>
    <w:p w14:paraId="26927777" w14:textId="77777777" w:rsidR="0079109A" w:rsidRPr="0079109A" w:rsidRDefault="0079109A" w:rsidP="0079109A">
      <w:pPr>
        <w:spacing w:after="0" w:line="276" w:lineRule="auto"/>
        <w:jc w:val="right"/>
        <w:rPr>
          <w:rFonts w:ascii="Calibri" w:hAnsi="Calibri" w:cs="Calibri"/>
          <w:b/>
          <w:bCs/>
          <w:i/>
          <w:iCs/>
        </w:rPr>
      </w:pPr>
    </w:p>
    <w:p w14:paraId="36F5671E" w14:textId="2EC0AC89" w:rsidR="0079109A" w:rsidRPr="0079109A" w:rsidRDefault="0079109A" w:rsidP="0079109A">
      <w:pPr>
        <w:spacing w:after="0" w:line="276" w:lineRule="auto"/>
        <w:jc w:val="right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79109A">
        <w:rPr>
          <w:rFonts w:ascii="Calibri" w:hAnsi="Calibri" w:cs="Calibri"/>
          <w:b/>
          <w:bCs/>
          <w:i/>
          <w:iCs/>
          <w:sz w:val="28"/>
          <w:szCs w:val="28"/>
        </w:rPr>
        <w:t xml:space="preserve">Bengala inteligente para </w:t>
      </w:r>
      <w:proofErr w:type="spellStart"/>
      <w:r w:rsidRPr="0079109A">
        <w:rPr>
          <w:rFonts w:ascii="Calibri" w:hAnsi="Calibri" w:cs="Calibri"/>
          <w:b/>
          <w:bCs/>
          <w:i/>
          <w:iCs/>
          <w:sz w:val="28"/>
          <w:szCs w:val="28"/>
        </w:rPr>
        <w:t>apoiar</w:t>
      </w:r>
      <w:proofErr w:type="spellEnd"/>
      <w:r w:rsidRPr="0079109A"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  <w:proofErr w:type="spellStart"/>
      <w:r w:rsidRPr="0079109A">
        <w:rPr>
          <w:rFonts w:ascii="Calibri" w:hAnsi="Calibri" w:cs="Calibri"/>
          <w:b/>
          <w:bCs/>
          <w:i/>
          <w:iCs/>
          <w:sz w:val="28"/>
          <w:szCs w:val="28"/>
        </w:rPr>
        <w:t>pessoas</w:t>
      </w:r>
      <w:proofErr w:type="spellEnd"/>
      <w:r w:rsidRPr="0079109A"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  <w:proofErr w:type="spellStart"/>
      <w:r w:rsidRPr="0079109A">
        <w:rPr>
          <w:rFonts w:ascii="Calibri" w:hAnsi="Calibri" w:cs="Calibri"/>
          <w:b/>
          <w:bCs/>
          <w:i/>
          <w:iCs/>
          <w:sz w:val="28"/>
          <w:szCs w:val="28"/>
        </w:rPr>
        <w:t>com</w:t>
      </w:r>
      <w:proofErr w:type="spellEnd"/>
      <w:r w:rsidRPr="0079109A"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  <w:proofErr w:type="spellStart"/>
      <w:r w:rsidRPr="0079109A">
        <w:rPr>
          <w:rFonts w:ascii="Calibri" w:hAnsi="Calibri" w:cs="Calibri"/>
          <w:b/>
          <w:bCs/>
          <w:i/>
          <w:iCs/>
          <w:sz w:val="28"/>
          <w:szCs w:val="28"/>
        </w:rPr>
        <w:t>deficiência</w:t>
      </w:r>
      <w:proofErr w:type="spellEnd"/>
    </w:p>
    <w:p w14:paraId="5D20041F" w14:textId="77777777" w:rsidR="00D40791" w:rsidRPr="00D40791" w:rsidRDefault="00D40791" w:rsidP="0079109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304AF234" w14:textId="77777777" w:rsidR="00D40791" w:rsidRPr="0079109A" w:rsidRDefault="00D40791" w:rsidP="0079109A">
      <w:pPr>
        <w:spacing w:after="0" w:line="276" w:lineRule="auto"/>
        <w:jc w:val="right"/>
        <w:rPr>
          <w:rFonts w:cstheme="minorHAnsi"/>
          <w:b/>
          <w:bCs/>
          <w:sz w:val="24"/>
        </w:rPr>
      </w:pPr>
      <w:r w:rsidRPr="0079109A">
        <w:rPr>
          <w:rFonts w:cstheme="minorHAnsi"/>
          <w:b/>
          <w:bCs/>
          <w:sz w:val="24"/>
        </w:rPr>
        <w:t>José Reginaldo López Escobedo</w:t>
      </w:r>
    </w:p>
    <w:p w14:paraId="463A7FAB" w14:textId="44CCB6DE" w:rsidR="00D40791" w:rsidRPr="0079109A" w:rsidRDefault="00D40791" w:rsidP="0079109A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109A">
        <w:rPr>
          <w:rFonts w:ascii="Times New Roman" w:hAnsi="Times New Roman" w:cs="Times New Roman"/>
          <w:sz w:val="24"/>
          <w:szCs w:val="24"/>
        </w:rPr>
        <w:t>Instituto Politécnico Nacional</w:t>
      </w:r>
      <w:r w:rsidR="0079109A" w:rsidRPr="0079109A">
        <w:rPr>
          <w:rFonts w:ascii="Times New Roman" w:hAnsi="Times New Roman" w:cs="Times New Roman"/>
          <w:sz w:val="24"/>
          <w:szCs w:val="24"/>
        </w:rPr>
        <w:t>, México</w:t>
      </w:r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40A799" w14:textId="77777777" w:rsidR="00D40791" w:rsidRPr="0079109A" w:rsidRDefault="004F09EA" w:rsidP="0079109A">
      <w:pPr>
        <w:spacing w:after="0" w:line="276" w:lineRule="auto"/>
        <w:jc w:val="right"/>
        <w:rPr>
          <w:rFonts w:cstheme="minorHAnsi"/>
          <w:color w:val="EE0000"/>
          <w:sz w:val="24"/>
          <w:szCs w:val="24"/>
        </w:rPr>
      </w:pPr>
      <w:r w:rsidRPr="0079109A">
        <w:rPr>
          <w:rFonts w:cstheme="minorHAnsi"/>
          <w:color w:val="EE0000"/>
          <w:sz w:val="24"/>
          <w:szCs w:val="24"/>
        </w:rPr>
        <w:t>jrlopezr@ipn.mx</w:t>
      </w:r>
    </w:p>
    <w:p w14:paraId="446A88AD" w14:textId="7190D525" w:rsidR="004F09EA" w:rsidRPr="0079109A" w:rsidRDefault="0079109A" w:rsidP="0079109A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109A">
        <w:rPr>
          <w:rFonts w:ascii="Times New Roman" w:hAnsi="Times New Roman" w:cs="Times New Roman"/>
          <w:sz w:val="24"/>
          <w:szCs w:val="24"/>
          <w:lang w:val="es-VE"/>
        </w:rPr>
        <w:t>http://orcid.org/</w:t>
      </w:r>
      <w:r w:rsidR="004F09EA" w:rsidRPr="0079109A">
        <w:rPr>
          <w:rFonts w:ascii="Times New Roman" w:hAnsi="Times New Roman" w:cs="Times New Roman"/>
          <w:sz w:val="24"/>
          <w:szCs w:val="24"/>
        </w:rPr>
        <w:t>0000-0003-0158-1073</w:t>
      </w:r>
    </w:p>
    <w:p w14:paraId="0E26F933" w14:textId="77777777" w:rsidR="00DE7390" w:rsidRDefault="00DE7390" w:rsidP="0079109A">
      <w:pPr>
        <w:spacing w:after="0" w:line="276" w:lineRule="auto"/>
        <w:jc w:val="right"/>
        <w:rPr>
          <w:rFonts w:ascii="Times New Roman" w:hAnsi="Times New Roman" w:cs="Times New Roman"/>
          <w:sz w:val="24"/>
        </w:rPr>
      </w:pPr>
    </w:p>
    <w:p w14:paraId="0832E3EF" w14:textId="77777777" w:rsidR="007260ED" w:rsidRPr="0079109A" w:rsidRDefault="007260ED" w:rsidP="0079109A">
      <w:pPr>
        <w:spacing w:after="0" w:line="276" w:lineRule="auto"/>
        <w:jc w:val="right"/>
        <w:rPr>
          <w:rFonts w:cstheme="minorHAnsi"/>
          <w:b/>
          <w:bCs/>
          <w:sz w:val="24"/>
        </w:rPr>
      </w:pPr>
      <w:r w:rsidRPr="0079109A">
        <w:rPr>
          <w:rFonts w:cstheme="minorHAnsi"/>
          <w:b/>
          <w:bCs/>
          <w:sz w:val="24"/>
        </w:rPr>
        <w:t xml:space="preserve">Ana Rosa </w:t>
      </w:r>
      <w:r w:rsidR="00FA5279" w:rsidRPr="0079109A">
        <w:rPr>
          <w:rFonts w:cstheme="minorHAnsi"/>
          <w:b/>
          <w:bCs/>
          <w:sz w:val="24"/>
        </w:rPr>
        <w:t>Sandoval</w:t>
      </w:r>
      <w:r w:rsidRPr="0079109A">
        <w:rPr>
          <w:rFonts w:cstheme="minorHAnsi"/>
          <w:b/>
          <w:bCs/>
          <w:sz w:val="24"/>
        </w:rPr>
        <w:t xml:space="preserve"> Iturbe </w:t>
      </w:r>
    </w:p>
    <w:p w14:paraId="18587134" w14:textId="77777777" w:rsidR="0079109A" w:rsidRDefault="0079109A" w:rsidP="0079109A">
      <w:pPr>
        <w:spacing w:after="0" w:line="276" w:lineRule="auto"/>
        <w:jc w:val="right"/>
        <w:rPr>
          <w:rFonts w:ascii="Times New Roman" w:hAnsi="Times New Roman" w:cs="Times New Roman"/>
          <w:sz w:val="24"/>
        </w:rPr>
      </w:pPr>
      <w:r w:rsidRPr="0079109A">
        <w:rPr>
          <w:rFonts w:ascii="Times New Roman" w:hAnsi="Times New Roman" w:cs="Times New Roman"/>
          <w:sz w:val="24"/>
          <w:szCs w:val="24"/>
        </w:rPr>
        <w:t>Instituto Politécnico Nacional, México</w:t>
      </w:r>
      <w:r>
        <w:rPr>
          <w:rFonts w:ascii="Times New Roman" w:hAnsi="Times New Roman" w:cs="Times New Roman"/>
          <w:sz w:val="24"/>
        </w:rPr>
        <w:t xml:space="preserve"> </w:t>
      </w:r>
    </w:p>
    <w:p w14:paraId="0FFAD235" w14:textId="3698A0AA" w:rsidR="007260ED" w:rsidRPr="0079109A" w:rsidRDefault="007260ED" w:rsidP="0079109A">
      <w:pPr>
        <w:spacing w:after="0" w:line="276" w:lineRule="auto"/>
        <w:jc w:val="right"/>
        <w:rPr>
          <w:rFonts w:cstheme="minorHAnsi"/>
          <w:color w:val="EE0000"/>
          <w:sz w:val="24"/>
          <w:szCs w:val="24"/>
        </w:rPr>
      </w:pPr>
      <w:r w:rsidRPr="0079109A">
        <w:rPr>
          <w:rFonts w:cstheme="minorHAnsi"/>
          <w:color w:val="EE0000"/>
          <w:sz w:val="24"/>
          <w:szCs w:val="24"/>
        </w:rPr>
        <w:t xml:space="preserve">asandovalit@ipn.mx </w:t>
      </w:r>
    </w:p>
    <w:p w14:paraId="245EE2AB" w14:textId="49A42007" w:rsidR="007260ED" w:rsidRPr="0079109A" w:rsidRDefault="0079109A" w:rsidP="0079109A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es-VE"/>
        </w:rPr>
      </w:pPr>
      <w:r w:rsidRPr="002D5DF4">
        <w:rPr>
          <w:rFonts w:ascii="Times New Roman" w:hAnsi="Times New Roman" w:cs="Times New Roman"/>
          <w:sz w:val="24"/>
          <w:szCs w:val="24"/>
          <w:lang w:val="es-VE"/>
        </w:rPr>
        <w:t>http://orcid.org/</w:t>
      </w:r>
      <w:r w:rsidR="00D335D0" w:rsidRPr="0079109A">
        <w:rPr>
          <w:rFonts w:ascii="Times New Roman" w:hAnsi="Times New Roman" w:cs="Times New Roman"/>
          <w:sz w:val="24"/>
          <w:szCs w:val="24"/>
          <w:lang w:val="es-VE"/>
        </w:rPr>
        <w:t>0009-0000-7343-3331</w:t>
      </w:r>
    </w:p>
    <w:p w14:paraId="2BAC8C9C" w14:textId="77777777" w:rsidR="004F09EA" w:rsidRPr="0079109A" w:rsidRDefault="004F09EA" w:rsidP="007910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5A3830" w14:textId="1AB23D53" w:rsidR="004F09EA" w:rsidRPr="0079109A" w:rsidRDefault="004F09EA" w:rsidP="0079109A">
      <w:pPr>
        <w:pStyle w:val="Ttulo2"/>
        <w:spacing w:before="0" w:after="0"/>
        <w:jc w:val="left"/>
        <w:rPr>
          <w:rFonts w:asciiTheme="minorHAnsi" w:hAnsiTheme="minorHAnsi" w:cstheme="minorHAnsi"/>
        </w:rPr>
      </w:pPr>
      <w:r w:rsidRPr="0079109A">
        <w:rPr>
          <w:rFonts w:asciiTheme="minorHAnsi" w:hAnsiTheme="minorHAnsi" w:cstheme="minorHAnsi"/>
        </w:rPr>
        <w:t>Resumen</w:t>
      </w:r>
    </w:p>
    <w:p w14:paraId="7E2A6FA3" w14:textId="77777777" w:rsidR="003C46BE" w:rsidRPr="00F108F4" w:rsidRDefault="00E44786" w:rsidP="0079109A">
      <w:pPr>
        <w:spacing w:after="0" w:line="36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3C46BE" w:rsidRPr="00F108F4">
        <w:rPr>
          <w:rFonts w:ascii="Times New Roman" w:hAnsi="Times New Roman" w:cs="Times New Roman"/>
          <w:sz w:val="24"/>
          <w:szCs w:val="24"/>
        </w:rPr>
        <w:t xml:space="preserve">a Organización Mundial de la Salud </w:t>
      </w:r>
      <w:r>
        <w:rPr>
          <w:rFonts w:ascii="Times New Roman" w:hAnsi="Times New Roman" w:cs="Times New Roman"/>
          <w:sz w:val="24"/>
          <w:szCs w:val="24"/>
        </w:rPr>
        <w:t xml:space="preserve">establece que </w:t>
      </w:r>
      <w:r w:rsidR="0013303E">
        <w:rPr>
          <w:rFonts w:ascii="Times New Roman" w:hAnsi="Times New Roman" w:cs="Times New Roman"/>
          <w:sz w:val="24"/>
          <w:szCs w:val="24"/>
        </w:rPr>
        <w:t>15%</w:t>
      </w:r>
      <w:r w:rsidR="003C46BE" w:rsidRPr="00F108F4">
        <w:rPr>
          <w:rFonts w:ascii="Times New Roman" w:hAnsi="Times New Roman" w:cs="Times New Roman"/>
          <w:sz w:val="24"/>
          <w:szCs w:val="24"/>
        </w:rPr>
        <w:t xml:space="preserve"> de la población </w:t>
      </w:r>
      <w:r w:rsidR="00425AFE">
        <w:rPr>
          <w:rFonts w:ascii="Times New Roman" w:hAnsi="Times New Roman" w:cs="Times New Roman"/>
          <w:sz w:val="24"/>
          <w:szCs w:val="24"/>
        </w:rPr>
        <w:t xml:space="preserve">en el mundo </w:t>
      </w:r>
      <w:r w:rsidR="003C46BE" w:rsidRPr="00F108F4">
        <w:rPr>
          <w:rFonts w:ascii="Times New Roman" w:hAnsi="Times New Roman" w:cs="Times New Roman"/>
          <w:sz w:val="24"/>
          <w:szCs w:val="24"/>
        </w:rPr>
        <w:t xml:space="preserve">está afectada por alguna discapacidad </w:t>
      </w:r>
      <w:r w:rsidR="00425AFE">
        <w:rPr>
          <w:rFonts w:ascii="Times New Roman" w:hAnsi="Times New Roman" w:cs="Times New Roman"/>
          <w:sz w:val="24"/>
          <w:szCs w:val="24"/>
        </w:rPr>
        <w:t>ya sea física,</w:t>
      </w:r>
      <w:r w:rsidR="003C46BE" w:rsidRPr="00F108F4">
        <w:rPr>
          <w:rFonts w:ascii="Times New Roman" w:hAnsi="Times New Roman" w:cs="Times New Roman"/>
          <w:sz w:val="24"/>
          <w:szCs w:val="24"/>
        </w:rPr>
        <w:t xml:space="preserve"> sensorial</w:t>
      </w:r>
      <w:r w:rsidR="00425AFE">
        <w:rPr>
          <w:rFonts w:ascii="Times New Roman" w:hAnsi="Times New Roman" w:cs="Times New Roman"/>
          <w:sz w:val="24"/>
          <w:szCs w:val="24"/>
        </w:rPr>
        <w:t xml:space="preserve"> o </w:t>
      </w:r>
      <w:r w:rsidR="00425AFE" w:rsidRPr="00F108F4">
        <w:rPr>
          <w:rFonts w:ascii="Times New Roman" w:hAnsi="Times New Roman" w:cs="Times New Roman"/>
          <w:sz w:val="24"/>
          <w:szCs w:val="24"/>
        </w:rPr>
        <w:t>psíquica</w:t>
      </w:r>
      <w:r w:rsidR="003C46BE" w:rsidRPr="00F108F4">
        <w:rPr>
          <w:rFonts w:ascii="Times New Roman" w:hAnsi="Times New Roman" w:cs="Times New Roman"/>
          <w:sz w:val="24"/>
          <w:szCs w:val="24"/>
        </w:rPr>
        <w:t xml:space="preserve"> que </w:t>
      </w:r>
      <w:r w:rsidR="00425AFE" w:rsidRPr="00F108F4">
        <w:rPr>
          <w:rFonts w:ascii="Times New Roman" w:hAnsi="Times New Roman" w:cs="Times New Roman"/>
          <w:sz w:val="24"/>
          <w:szCs w:val="24"/>
        </w:rPr>
        <w:t>obstaculiza</w:t>
      </w:r>
      <w:r w:rsidR="003C46BE" w:rsidRPr="00F108F4">
        <w:rPr>
          <w:rFonts w:ascii="Times New Roman" w:hAnsi="Times New Roman" w:cs="Times New Roman"/>
          <w:sz w:val="24"/>
          <w:szCs w:val="24"/>
        </w:rPr>
        <w:t xml:space="preserve"> su desarrollo </w:t>
      </w:r>
      <w:r w:rsidR="00425AFE" w:rsidRPr="00F108F4">
        <w:rPr>
          <w:rFonts w:ascii="Times New Roman" w:hAnsi="Times New Roman" w:cs="Times New Roman"/>
          <w:sz w:val="24"/>
          <w:szCs w:val="24"/>
        </w:rPr>
        <w:t>particular</w:t>
      </w:r>
      <w:r w:rsidR="00425AFE">
        <w:rPr>
          <w:rFonts w:ascii="Times New Roman" w:hAnsi="Times New Roman" w:cs="Times New Roman"/>
          <w:sz w:val="24"/>
          <w:szCs w:val="24"/>
        </w:rPr>
        <w:t xml:space="preserve"> y su inclusión</w:t>
      </w:r>
      <w:r w:rsidR="003C46BE" w:rsidRPr="00F108F4">
        <w:rPr>
          <w:rFonts w:ascii="Times New Roman" w:hAnsi="Times New Roman" w:cs="Times New Roman"/>
          <w:sz w:val="24"/>
          <w:szCs w:val="24"/>
        </w:rPr>
        <w:t xml:space="preserve"> social, </w:t>
      </w:r>
      <w:r w:rsidR="00425AFE" w:rsidRPr="00F108F4">
        <w:rPr>
          <w:rFonts w:ascii="Times New Roman" w:hAnsi="Times New Roman" w:cs="Times New Roman"/>
          <w:sz w:val="24"/>
          <w:szCs w:val="24"/>
        </w:rPr>
        <w:t>formativa</w:t>
      </w:r>
      <w:r w:rsidR="003C46BE" w:rsidRPr="00F108F4">
        <w:rPr>
          <w:rFonts w:ascii="Times New Roman" w:hAnsi="Times New Roman" w:cs="Times New Roman"/>
          <w:sz w:val="24"/>
          <w:szCs w:val="24"/>
        </w:rPr>
        <w:t xml:space="preserve"> o </w:t>
      </w:r>
      <w:r w:rsidR="00425AFE" w:rsidRPr="00F108F4">
        <w:rPr>
          <w:rFonts w:ascii="Times New Roman" w:hAnsi="Times New Roman" w:cs="Times New Roman"/>
          <w:sz w:val="24"/>
          <w:szCs w:val="24"/>
        </w:rPr>
        <w:t>profesional</w:t>
      </w:r>
      <w:r w:rsidR="00425AFE">
        <w:rPr>
          <w:rFonts w:ascii="Times New Roman" w:hAnsi="Times New Roman" w:cs="Times New Roman"/>
          <w:sz w:val="24"/>
          <w:szCs w:val="24"/>
        </w:rPr>
        <w:t>. Este</w:t>
      </w:r>
      <w:r w:rsidR="003C46BE" w:rsidRPr="00F108F4">
        <w:rPr>
          <w:rFonts w:ascii="Times New Roman" w:hAnsi="Times New Roman" w:cs="Times New Roman"/>
          <w:sz w:val="24"/>
          <w:szCs w:val="24"/>
        </w:rPr>
        <w:t xml:space="preserve"> porcentaje equivale a 900 millones de personas. De acuerdo </w:t>
      </w:r>
      <w:r>
        <w:rPr>
          <w:rFonts w:ascii="Times New Roman" w:hAnsi="Times New Roman" w:cs="Times New Roman"/>
          <w:sz w:val="24"/>
          <w:szCs w:val="24"/>
        </w:rPr>
        <w:t>con</w:t>
      </w:r>
      <w:r w:rsidR="003C46BE" w:rsidRPr="00F108F4">
        <w:rPr>
          <w:rFonts w:ascii="Times New Roman" w:hAnsi="Times New Roman" w:cs="Times New Roman"/>
          <w:sz w:val="24"/>
          <w:szCs w:val="24"/>
        </w:rPr>
        <w:t xml:space="preserve"> la más reciente encuesta </w:t>
      </w:r>
      <w:r w:rsidR="00425AFE">
        <w:rPr>
          <w:rFonts w:ascii="Times New Roman" w:hAnsi="Times New Roman" w:cs="Times New Roman"/>
          <w:sz w:val="24"/>
          <w:szCs w:val="24"/>
        </w:rPr>
        <w:t>en</w:t>
      </w:r>
      <w:r w:rsidR="003C46BE" w:rsidRPr="00F108F4">
        <w:rPr>
          <w:rFonts w:ascii="Times New Roman" w:hAnsi="Times New Roman" w:cs="Times New Roman"/>
          <w:sz w:val="24"/>
          <w:szCs w:val="24"/>
        </w:rPr>
        <w:t xml:space="preserve"> </w:t>
      </w:r>
      <w:r w:rsidR="00425AFE" w:rsidRPr="00F108F4">
        <w:rPr>
          <w:rFonts w:ascii="Times New Roman" w:hAnsi="Times New Roman" w:cs="Times New Roman"/>
          <w:sz w:val="24"/>
          <w:szCs w:val="24"/>
        </w:rPr>
        <w:t>viviendas</w:t>
      </w:r>
      <w:r w:rsidR="003C46BE" w:rsidRPr="00F108F4">
        <w:rPr>
          <w:rFonts w:ascii="Times New Roman" w:hAnsi="Times New Roman" w:cs="Times New Roman"/>
          <w:sz w:val="24"/>
          <w:szCs w:val="24"/>
        </w:rPr>
        <w:t xml:space="preserve"> en México por el Instituto Nacional de Estadística y Geografía, </w:t>
      </w:r>
      <w:r w:rsidR="00425AFE" w:rsidRPr="00F108F4">
        <w:rPr>
          <w:rFonts w:ascii="Times New Roman" w:hAnsi="Times New Roman" w:cs="Times New Roman"/>
          <w:sz w:val="24"/>
          <w:szCs w:val="24"/>
        </w:rPr>
        <w:t>cerca de</w:t>
      </w:r>
      <w:r w:rsidR="003C46BE" w:rsidRPr="00F108F4">
        <w:rPr>
          <w:rFonts w:ascii="Times New Roman" w:hAnsi="Times New Roman" w:cs="Times New Roman"/>
          <w:sz w:val="24"/>
          <w:szCs w:val="24"/>
        </w:rPr>
        <w:t xml:space="preserve"> 8 millones de mexicanos, equivalente a siete de cada cien</w:t>
      </w:r>
      <w:r w:rsidR="00425AFE">
        <w:rPr>
          <w:rFonts w:ascii="Times New Roman" w:hAnsi="Times New Roman" w:cs="Times New Roman"/>
          <w:sz w:val="24"/>
          <w:szCs w:val="24"/>
        </w:rPr>
        <w:t xml:space="preserve"> personas presentan </w:t>
      </w:r>
      <w:r w:rsidR="003C46BE" w:rsidRPr="00F108F4">
        <w:rPr>
          <w:rFonts w:ascii="Times New Roman" w:hAnsi="Times New Roman" w:cs="Times New Roman"/>
          <w:sz w:val="24"/>
          <w:szCs w:val="24"/>
        </w:rPr>
        <w:t xml:space="preserve">alguna discapacidad. El tipo de </w:t>
      </w:r>
      <w:r w:rsidR="00425AFE" w:rsidRPr="00F108F4">
        <w:rPr>
          <w:rFonts w:ascii="Times New Roman" w:hAnsi="Times New Roman" w:cs="Times New Roman"/>
          <w:sz w:val="24"/>
          <w:szCs w:val="24"/>
        </w:rPr>
        <w:t>incapacidad</w:t>
      </w:r>
      <w:r w:rsidR="003C46BE" w:rsidRPr="00F108F4">
        <w:rPr>
          <w:rFonts w:ascii="Times New Roman" w:hAnsi="Times New Roman" w:cs="Times New Roman"/>
          <w:sz w:val="24"/>
          <w:szCs w:val="24"/>
        </w:rPr>
        <w:t xml:space="preserve"> que </w:t>
      </w:r>
      <w:r w:rsidR="00425AFE" w:rsidRPr="00F108F4">
        <w:rPr>
          <w:rFonts w:ascii="Times New Roman" w:hAnsi="Times New Roman" w:cs="Times New Roman"/>
          <w:sz w:val="24"/>
          <w:szCs w:val="24"/>
        </w:rPr>
        <w:t>sobresal</w:t>
      </w:r>
      <w:r w:rsidR="0013303E">
        <w:rPr>
          <w:rFonts w:ascii="Times New Roman" w:hAnsi="Times New Roman" w:cs="Times New Roman"/>
          <w:sz w:val="24"/>
          <w:szCs w:val="24"/>
        </w:rPr>
        <w:t>e</w:t>
      </w:r>
      <w:r w:rsidR="003C46BE" w:rsidRPr="00F108F4">
        <w:rPr>
          <w:rFonts w:ascii="Times New Roman" w:hAnsi="Times New Roman" w:cs="Times New Roman"/>
          <w:sz w:val="24"/>
          <w:szCs w:val="24"/>
        </w:rPr>
        <w:t xml:space="preserve"> </w:t>
      </w:r>
      <w:r w:rsidR="00567831">
        <w:rPr>
          <w:rFonts w:ascii="Times New Roman" w:hAnsi="Times New Roman" w:cs="Times New Roman"/>
          <w:sz w:val="24"/>
          <w:szCs w:val="24"/>
        </w:rPr>
        <w:t>con el</w:t>
      </w:r>
      <w:r w:rsidR="003C46BE" w:rsidRPr="00F108F4">
        <w:rPr>
          <w:rFonts w:ascii="Times New Roman" w:hAnsi="Times New Roman" w:cs="Times New Roman"/>
          <w:sz w:val="24"/>
          <w:szCs w:val="24"/>
        </w:rPr>
        <w:t xml:space="preserve"> 60% de esta población tiene que ver con </w:t>
      </w:r>
      <w:r w:rsidR="00422E86">
        <w:rPr>
          <w:rFonts w:ascii="Times New Roman" w:hAnsi="Times New Roman" w:cs="Times New Roman"/>
          <w:sz w:val="24"/>
          <w:szCs w:val="24"/>
        </w:rPr>
        <w:t>discapacidad motriz</w:t>
      </w:r>
      <w:r w:rsidR="003C46BE" w:rsidRPr="00F108F4">
        <w:rPr>
          <w:rFonts w:ascii="Times New Roman" w:hAnsi="Times New Roman" w:cs="Times New Roman"/>
          <w:sz w:val="24"/>
          <w:szCs w:val="24"/>
        </w:rPr>
        <w:t xml:space="preserve">. </w:t>
      </w:r>
      <w:r w:rsidR="00B02E65">
        <w:rPr>
          <w:rFonts w:ascii="Times New Roman" w:hAnsi="Times New Roman" w:cs="Times New Roman"/>
          <w:sz w:val="24"/>
          <w:szCs w:val="24"/>
        </w:rPr>
        <w:t>El</w:t>
      </w:r>
      <w:r w:rsidR="0069026F">
        <w:rPr>
          <w:rFonts w:ascii="Times New Roman" w:hAnsi="Times New Roman" w:cs="Times New Roman"/>
          <w:sz w:val="24"/>
          <w:szCs w:val="24"/>
        </w:rPr>
        <w:t xml:space="preserve"> 16% tiene dificultades para escuchar incluso con </w:t>
      </w:r>
      <w:r w:rsidR="0013303E" w:rsidRPr="0013303E">
        <w:rPr>
          <w:rFonts w:ascii="Times New Roman" w:hAnsi="Times New Roman" w:cs="Times New Roman"/>
          <w:sz w:val="24"/>
          <w:szCs w:val="24"/>
        </w:rPr>
        <w:t>dispositivos auditivos</w:t>
      </w:r>
      <w:r w:rsidR="0013303E" w:rsidRPr="00F108F4">
        <w:rPr>
          <w:rFonts w:ascii="Times New Roman" w:hAnsi="Times New Roman" w:cs="Times New Roman"/>
          <w:sz w:val="24"/>
          <w:szCs w:val="24"/>
        </w:rPr>
        <w:t xml:space="preserve"> </w:t>
      </w:r>
      <w:r w:rsidR="003C46BE" w:rsidRPr="00F108F4">
        <w:rPr>
          <w:rFonts w:ascii="Times New Roman" w:hAnsi="Times New Roman" w:cs="Times New Roman"/>
          <w:sz w:val="24"/>
          <w:szCs w:val="24"/>
        </w:rPr>
        <w:t>y</w:t>
      </w:r>
      <w:r w:rsidR="00B02E65">
        <w:rPr>
          <w:rFonts w:ascii="Times New Roman" w:hAnsi="Times New Roman" w:cs="Times New Roman"/>
          <w:sz w:val="24"/>
          <w:szCs w:val="24"/>
        </w:rPr>
        <w:t xml:space="preserve"> el </w:t>
      </w:r>
      <w:r w:rsidR="003C46BE" w:rsidRPr="00F108F4">
        <w:rPr>
          <w:rFonts w:ascii="Times New Roman" w:hAnsi="Times New Roman" w:cs="Times New Roman"/>
          <w:sz w:val="24"/>
          <w:szCs w:val="24"/>
        </w:rPr>
        <w:t xml:space="preserve">32% </w:t>
      </w:r>
      <w:r w:rsidR="00B02E65">
        <w:rPr>
          <w:rFonts w:ascii="Times New Roman" w:hAnsi="Times New Roman" w:cs="Times New Roman"/>
          <w:sz w:val="24"/>
          <w:szCs w:val="24"/>
        </w:rPr>
        <w:t>tiene discapacidad visual</w:t>
      </w:r>
      <w:r w:rsidR="0069026F">
        <w:rPr>
          <w:rFonts w:ascii="Times New Roman" w:hAnsi="Times New Roman" w:cs="Times New Roman"/>
          <w:sz w:val="24"/>
          <w:szCs w:val="24"/>
        </w:rPr>
        <w:t xml:space="preserve">. </w:t>
      </w:r>
      <w:r w:rsidR="003F139D">
        <w:rPr>
          <w:rFonts w:ascii="Times New Roman" w:hAnsi="Times New Roman" w:cs="Times New Roman"/>
          <w:sz w:val="24"/>
          <w:szCs w:val="24"/>
        </w:rPr>
        <w:t xml:space="preserve">Las poblaciones con algún tipo de discapacidad </w:t>
      </w:r>
      <w:r w:rsidR="003D31EE">
        <w:rPr>
          <w:rFonts w:ascii="Times New Roman" w:hAnsi="Times New Roman" w:cs="Times New Roman"/>
          <w:sz w:val="24"/>
          <w:szCs w:val="24"/>
        </w:rPr>
        <w:t xml:space="preserve">descubren </w:t>
      </w:r>
      <w:r w:rsidR="003C46BE" w:rsidRPr="00F108F4">
        <w:rPr>
          <w:rFonts w:ascii="Times New Roman" w:hAnsi="Times New Roman" w:cs="Times New Roman"/>
          <w:sz w:val="24"/>
          <w:szCs w:val="24"/>
        </w:rPr>
        <w:t xml:space="preserve">en la </w:t>
      </w:r>
      <w:r w:rsidR="003F139D">
        <w:rPr>
          <w:rFonts w:ascii="Times New Roman" w:hAnsi="Times New Roman" w:cs="Times New Roman"/>
          <w:sz w:val="24"/>
          <w:szCs w:val="24"/>
        </w:rPr>
        <w:t xml:space="preserve">ciencia y </w:t>
      </w:r>
      <w:r w:rsidR="003C46BE" w:rsidRPr="00F108F4">
        <w:rPr>
          <w:rFonts w:ascii="Times New Roman" w:hAnsi="Times New Roman" w:cs="Times New Roman"/>
          <w:sz w:val="24"/>
          <w:szCs w:val="24"/>
        </w:rPr>
        <w:t xml:space="preserve">tecnología el </w:t>
      </w:r>
      <w:r w:rsidR="003F139D" w:rsidRPr="00F108F4">
        <w:rPr>
          <w:rFonts w:ascii="Times New Roman" w:hAnsi="Times New Roman" w:cs="Times New Roman"/>
          <w:sz w:val="24"/>
          <w:szCs w:val="24"/>
        </w:rPr>
        <w:t>sustento</w:t>
      </w:r>
      <w:r w:rsidR="003C46BE" w:rsidRPr="00F108F4">
        <w:rPr>
          <w:rFonts w:ascii="Times New Roman" w:hAnsi="Times New Roman" w:cs="Times New Roman"/>
          <w:sz w:val="24"/>
          <w:szCs w:val="24"/>
        </w:rPr>
        <w:t xml:space="preserve"> </w:t>
      </w:r>
      <w:r w:rsidR="008F5620">
        <w:rPr>
          <w:rFonts w:ascii="Times New Roman" w:hAnsi="Times New Roman" w:cs="Times New Roman"/>
          <w:sz w:val="24"/>
          <w:szCs w:val="24"/>
        </w:rPr>
        <w:t>integral</w:t>
      </w:r>
      <w:r w:rsidR="003C46BE" w:rsidRPr="00F108F4">
        <w:rPr>
          <w:rFonts w:ascii="Times New Roman" w:hAnsi="Times New Roman" w:cs="Times New Roman"/>
          <w:sz w:val="24"/>
          <w:szCs w:val="24"/>
        </w:rPr>
        <w:t xml:space="preserve"> para </w:t>
      </w:r>
      <w:r w:rsidR="003F139D">
        <w:rPr>
          <w:rFonts w:ascii="Times New Roman" w:hAnsi="Times New Roman" w:cs="Times New Roman"/>
          <w:sz w:val="24"/>
          <w:szCs w:val="24"/>
        </w:rPr>
        <w:t>tener</w:t>
      </w:r>
      <w:r w:rsidR="003C46BE" w:rsidRPr="00F108F4">
        <w:rPr>
          <w:rFonts w:ascii="Times New Roman" w:hAnsi="Times New Roman" w:cs="Times New Roman"/>
          <w:sz w:val="24"/>
          <w:szCs w:val="24"/>
        </w:rPr>
        <w:t xml:space="preserve"> una vida más </w:t>
      </w:r>
      <w:r w:rsidR="00517C62">
        <w:rPr>
          <w:rFonts w:ascii="Times New Roman" w:hAnsi="Times New Roman" w:cs="Times New Roman"/>
          <w:sz w:val="24"/>
          <w:szCs w:val="24"/>
        </w:rPr>
        <w:t>pl</w:t>
      </w:r>
      <w:r w:rsidR="003F139D" w:rsidRPr="00F108F4">
        <w:rPr>
          <w:rFonts w:ascii="Times New Roman" w:hAnsi="Times New Roman" w:cs="Times New Roman"/>
          <w:sz w:val="24"/>
          <w:szCs w:val="24"/>
        </w:rPr>
        <w:t>ena</w:t>
      </w:r>
      <w:r w:rsidR="003F139D">
        <w:rPr>
          <w:rFonts w:ascii="Times New Roman" w:hAnsi="Times New Roman" w:cs="Times New Roman"/>
          <w:sz w:val="24"/>
          <w:szCs w:val="24"/>
        </w:rPr>
        <w:t xml:space="preserve">, </w:t>
      </w:r>
      <w:r w:rsidR="003F139D" w:rsidRPr="00F108F4">
        <w:rPr>
          <w:rFonts w:ascii="Times New Roman" w:hAnsi="Times New Roman" w:cs="Times New Roman"/>
          <w:sz w:val="24"/>
          <w:szCs w:val="24"/>
        </w:rPr>
        <w:t>autónoma</w:t>
      </w:r>
      <w:r w:rsidR="003F139D">
        <w:rPr>
          <w:rFonts w:ascii="Times New Roman" w:hAnsi="Times New Roman" w:cs="Times New Roman"/>
          <w:sz w:val="24"/>
          <w:szCs w:val="24"/>
        </w:rPr>
        <w:t xml:space="preserve"> e incluyente</w:t>
      </w:r>
      <w:r w:rsidR="003C46BE" w:rsidRPr="00F108F4">
        <w:rPr>
          <w:rFonts w:ascii="Times New Roman" w:hAnsi="Times New Roman" w:cs="Times New Roman"/>
          <w:sz w:val="24"/>
          <w:szCs w:val="24"/>
        </w:rPr>
        <w:t>, facilit</w:t>
      </w:r>
      <w:r w:rsidR="003D31EE">
        <w:rPr>
          <w:rFonts w:ascii="Times New Roman" w:hAnsi="Times New Roman" w:cs="Times New Roman"/>
          <w:sz w:val="24"/>
          <w:szCs w:val="24"/>
        </w:rPr>
        <w:t xml:space="preserve">ándoles </w:t>
      </w:r>
      <w:r w:rsidR="003C46BE" w:rsidRPr="00F108F4">
        <w:rPr>
          <w:rFonts w:ascii="Times New Roman" w:hAnsi="Times New Roman" w:cs="Times New Roman"/>
          <w:sz w:val="24"/>
          <w:szCs w:val="24"/>
        </w:rPr>
        <w:t xml:space="preserve">la realización de actividades básicas gracias a dispositivos especializados. Por lo </w:t>
      </w:r>
      <w:r w:rsidR="003D31EE">
        <w:rPr>
          <w:rFonts w:ascii="Times New Roman" w:hAnsi="Times New Roman" w:cs="Times New Roman"/>
          <w:sz w:val="24"/>
          <w:szCs w:val="24"/>
        </w:rPr>
        <w:t>anterior, resulta</w:t>
      </w:r>
      <w:r w:rsidR="003C46BE" w:rsidRPr="00F108F4">
        <w:rPr>
          <w:rFonts w:ascii="Times New Roman" w:hAnsi="Times New Roman" w:cs="Times New Roman"/>
          <w:sz w:val="24"/>
          <w:szCs w:val="24"/>
        </w:rPr>
        <w:t xml:space="preserve"> claro que existe la necesidad del acceso </w:t>
      </w:r>
      <w:r w:rsidR="00517C62">
        <w:rPr>
          <w:rFonts w:ascii="Times New Roman" w:hAnsi="Times New Roman" w:cs="Times New Roman"/>
          <w:sz w:val="24"/>
          <w:szCs w:val="24"/>
        </w:rPr>
        <w:t xml:space="preserve">a </w:t>
      </w:r>
      <w:r w:rsidR="003C46BE" w:rsidRPr="00F108F4">
        <w:rPr>
          <w:rFonts w:ascii="Times New Roman" w:hAnsi="Times New Roman" w:cs="Times New Roman"/>
          <w:sz w:val="24"/>
          <w:szCs w:val="24"/>
        </w:rPr>
        <w:t>aparatos y apoyos tecnológicos para personas con discapacidad.</w:t>
      </w:r>
    </w:p>
    <w:p w14:paraId="3D09B720" w14:textId="77777777" w:rsidR="003C46BE" w:rsidRPr="00C37BEE" w:rsidRDefault="003C46BE" w:rsidP="007910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8F4">
        <w:rPr>
          <w:rFonts w:ascii="Times New Roman" w:hAnsi="Times New Roman" w:cs="Times New Roman"/>
          <w:sz w:val="24"/>
          <w:szCs w:val="24"/>
        </w:rPr>
        <w:t>El presente pr</w:t>
      </w:r>
      <w:r w:rsidR="00F108F4" w:rsidRPr="00F108F4">
        <w:rPr>
          <w:rFonts w:ascii="Times New Roman" w:hAnsi="Times New Roman" w:cs="Times New Roman"/>
          <w:sz w:val="24"/>
          <w:szCs w:val="24"/>
        </w:rPr>
        <w:t xml:space="preserve">oyecto de investigación </w:t>
      </w:r>
      <w:r w:rsidR="00ED29FA" w:rsidRPr="00ED29FA">
        <w:rPr>
          <w:rFonts w:ascii="Times New Roman" w:hAnsi="Times New Roman" w:cs="Times New Roman"/>
          <w:sz w:val="24"/>
          <w:szCs w:val="24"/>
        </w:rPr>
        <w:t>resolvió</w:t>
      </w:r>
      <w:r w:rsidRPr="00F108F4">
        <w:rPr>
          <w:rFonts w:ascii="Times New Roman" w:hAnsi="Times New Roman" w:cs="Times New Roman"/>
          <w:sz w:val="24"/>
          <w:szCs w:val="24"/>
        </w:rPr>
        <w:t xml:space="preserve"> las diferentes problemáticas antes </w:t>
      </w:r>
      <w:r w:rsidR="003D31EE">
        <w:rPr>
          <w:rFonts w:ascii="Times New Roman" w:hAnsi="Times New Roman" w:cs="Times New Roman"/>
          <w:sz w:val="24"/>
          <w:szCs w:val="24"/>
        </w:rPr>
        <w:t xml:space="preserve">descritas </w:t>
      </w:r>
      <w:r w:rsidRPr="00F108F4">
        <w:rPr>
          <w:rFonts w:ascii="Times New Roman" w:hAnsi="Times New Roman" w:cs="Times New Roman"/>
          <w:sz w:val="24"/>
          <w:szCs w:val="24"/>
        </w:rPr>
        <w:t xml:space="preserve">con un </w:t>
      </w:r>
      <w:r w:rsidR="0014116C" w:rsidRPr="00F108F4">
        <w:rPr>
          <w:rFonts w:ascii="Times New Roman" w:hAnsi="Times New Roman" w:cs="Times New Roman"/>
          <w:sz w:val="24"/>
          <w:szCs w:val="24"/>
        </w:rPr>
        <w:t>soporte</w:t>
      </w:r>
      <w:r w:rsidRPr="00F108F4">
        <w:rPr>
          <w:rFonts w:ascii="Times New Roman" w:hAnsi="Times New Roman" w:cs="Times New Roman"/>
          <w:sz w:val="24"/>
          <w:szCs w:val="24"/>
        </w:rPr>
        <w:t xml:space="preserve"> científico sólido en </w:t>
      </w:r>
      <w:r w:rsidR="0014116C">
        <w:rPr>
          <w:rFonts w:ascii="Times New Roman" w:hAnsi="Times New Roman" w:cs="Times New Roman"/>
          <w:sz w:val="24"/>
          <w:szCs w:val="24"/>
        </w:rPr>
        <w:t>un marco teórico-</w:t>
      </w:r>
      <w:r w:rsidRPr="00F108F4">
        <w:rPr>
          <w:rFonts w:ascii="Times New Roman" w:hAnsi="Times New Roman" w:cs="Times New Roman"/>
          <w:sz w:val="24"/>
          <w:szCs w:val="24"/>
        </w:rPr>
        <w:t>práctico</w:t>
      </w:r>
      <w:r w:rsidR="00B44C57">
        <w:rPr>
          <w:rFonts w:ascii="Times New Roman" w:hAnsi="Times New Roman" w:cs="Times New Roman"/>
          <w:sz w:val="24"/>
          <w:szCs w:val="24"/>
        </w:rPr>
        <w:t>.</w:t>
      </w:r>
      <w:r w:rsidR="003D31EE">
        <w:rPr>
          <w:rFonts w:ascii="Times New Roman" w:hAnsi="Times New Roman" w:cs="Times New Roman"/>
          <w:sz w:val="24"/>
          <w:szCs w:val="24"/>
        </w:rPr>
        <w:t xml:space="preserve"> </w:t>
      </w:r>
      <w:r w:rsidR="00B44C57">
        <w:rPr>
          <w:rFonts w:ascii="Times New Roman" w:hAnsi="Times New Roman" w:cs="Times New Roman"/>
          <w:sz w:val="24"/>
          <w:szCs w:val="24"/>
        </w:rPr>
        <w:t>Se desarrollaron</w:t>
      </w:r>
      <w:r w:rsidR="003D31EE">
        <w:rPr>
          <w:rFonts w:ascii="Times New Roman" w:hAnsi="Times New Roman" w:cs="Times New Roman"/>
          <w:sz w:val="24"/>
          <w:szCs w:val="24"/>
        </w:rPr>
        <w:t xml:space="preserve"> </w:t>
      </w:r>
      <w:r w:rsidRPr="00F108F4">
        <w:rPr>
          <w:rFonts w:ascii="Times New Roman" w:hAnsi="Times New Roman" w:cs="Times New Roman"/>
          <w:sz w:val="24"/>
          <w:szCs w:val="24"/>
        </w:rPr>
        <w:t xml:space="preserve">estrategias de solución de alto impacto, fabricando un bastón inteligente </w:t>
      </w:r>
      <w:r w:rsidR="003D31EE">
        <w:rPr>
          <w:rFonts w:ascii="Times New Roman" w:hAnsi="Times New Roman" w:cs="Times New Roman"/>
          <w:sz w:val="24"/>
          <w:szCs w:val="24"/>
        </w:rPr>
        <w:t xml:space="preserve">como </w:t>
      </w:r>
      <w:r w:rsidR="00ED29FA">
        <w:rPr>
          <w:rFonts w:ascii="Times New Roman" w:hAnsi="Times New Roman" w:cs="Times New Roman"/>
          <w:sz w:val="24"/>
          <w:szCs w:val="24"/>
        </w:rPr>
        <w:t xml:space="preserve">apoyo sustentable, </w:t>
      </w:r>
      <w:r w:rsidR="00ED29FA">
        <w:rPr>
          <w:rFonts w:ascii="Times New Roman" w:hAnsi="Times New Roman" w:cs="Times New Roman"/>
          <w:sz w:val="24"/>
          <w:szCs w:val="24"/>
        </w:rPr>
        <w:lastRenderedPageBreak/>
        <w:t>tecnológico y</w:t>
      </w:r>
      <w:r w:rsidRPr="00F108F4">
        <w:rPr>
          <w:rFonts w:ascii="Times New Roman" w:hAnsi="Times New Roman" w:cs="Times New Roman"/>
          <w:sz w:val="24"/>
          <w:szCs w:val="24"/>
        </w:rPr>
        <w:t xml:space="preserve"> autónomo</w:t>
      </w:r>
      <w:r w:rsidR="003D31EE">
        <w:rPr>
          <w:rFonts w:ascii="Times New Roman" w:hAnsi="Times New Roman" w:cs="Times New Roman"/>
          <w:sz w:val="24"/>
          <w:szCs w:val="24"/>
        </w:rPr>
        <w:t>, que posee una</w:t>
      </w:r>
      <w:r w:rsidRPr="00F108F4">
        <w:rPr>
          <w:rFonts w:ascii="Times New Roman" w:hAnsi="Times New Roman" w:cs="Times New Roman"/>
          <w:sz w:val="24"/>
          <w:szCs w:val="24"/>
        </w:rPr>
        <w:t xml:space="preserve"> aplicación de </w:t>
      </w:r>
      <w:r w:rsidRPr="003D31EE">
        <w:rPr>
          <w:rFonts w:ascii="Times New Roman" w:hAnsi="Times New Roman" w:cs="Times New Roman"/>
          <w:i/>
          <w:sz w:val="24"/>
          <w:szCs w:val="24"/>
        </w:rPr>
        <w:t>software</w:t>
      </w:r>
      <w:r w:rsidRPr="00F108F4">
        <w:rPr>
          <w:rFonts w:ascii="Times New Roman" w:hAnsi="Times New Roman" w:cs="Times New Roman"/>
          <w:sz w:val="24"/>
          <w:szCs w:val="24"/>
        </w:rPr>
        <w:t xml:space="preserve"> de última generación </w:t>
      </w:r>
      <w:r w:rsidR="000D2ABF">
        <w:rPr>
          <w:rFonts w:ascii="Times New Roman" w:hAnsi="Times New Roman" w:cs="Times New Roman"/>
          <w:sz w:val="24"/>
          <w:szCs w:val="24"/>
        </w:rPr>
        <w:t>como sustento par</w:t>
      </w:r>
      <w:r w:rsidRPr="00F108F4">
        <w:rPr>
          <w:rFonts w:ascii="Times New Roman" w:hAnsi="Times New Roman" w:cs="Times New Roman"/>
          <w:sz w:val="24"/>
          <w:szCs w:val="24"/>
        </w:rPr>
        <w:t xml:space="preserve">a las </w:t>
      </w:r>
      <w:r w:rsidR="00C37BEE" w:rsidRPr="00C37BEE">
        <w:rPr>
          <w:rFonts w:ascii="Times New Roman" w:hAnsi="Times New Roman" w:cs="Times New Roman"/>
          <w:sz w:val="24"/>
          <w:szCs w:val="24"/>
        </w:rPr>
        <w:t>personas con discapacidad motriz o sensorial</w:t>
      </w:r>
      <w:r w:rsidRPr="00F108F4">
        <w:rPr>
          <w:rFonts w:ascii="Times New Roman" w:hAnsi="Times New Roman" w:cs="Times New Roman"/>
          <w:sz w:val="24"/>
          <w:szCs w:val="24"/>
        </w:rPr>
        <w:t>.</w:t>
      </w:r>
    </w:p>
    <w:p w14:paraId="17322671" w14:textId="6DA80BE9" w:rsidR="00FE406D" w:rsidRDefault="0079109A" w:rsidP="0079109A">
      <w:pPr>
        <w:spacing w:after="0" w:line="360" w:lineRule="auto"/>
        <w:jc w:val="both"/>
        <w:rPr>
          <w:rFonts w:ascii="Segoe UI" w:hAnsi="Segoe UI" w:cs="Segoe UI"/>
          <w:b/>
          <w:sz w:val="21"/>
          <w:szCs w:val="21"/>
          <w:shd w:val="clear" w:color="auto" w:fill="FFFFFF"/>
        </w:rPr>
      </w:pPr>
      <w:r w:rsidRPr="0079109A">
        <w:rPr>
          <w:rFonts w:eastAsiaTheme="majorEastAsia" w:cstheme="minorHAnsi"/>
          <w:b/>
          <w:color w:val="000000" w:themeColor="text1"/>
          <w:sz w:val="28"/>
          <w:szCs w:val="26"/>
        </w:rPr>
        <w:t>Palabras clave:</w:t>
      </w:r>
      <w:r>
        <w:rPr>
          <w:rFonts w:ascii="Segoe UI" w:hAnsi="Segoe UI" w:cs="Segoe UI"/>
          <w:b/>
          <w:sz w:val="21"/>
          <w:szCs w:val="21"/>
          <w:shd w:val="clear" w:color="auto" w:fill="FFFFFF"/>
        </w:rPr>
        <w:t xml:space="preserve"> </w:t>
      </w:r>
      <w:r w:rsidRPr="0079109A">
        <w:rPr>
          <w:rFonts w:ascii="Times New Roman" w:hAnsi="Times New Roman" w:cs="Times New Roman"/>
          <w:sz w:val="24"/>
          <w:szCs w:val="24"/>
        </w:rPr>
        <w:t>bastón, tecnología, sustentabilidad, energía, autonomía, portabilidad.</w:t>
      </w:r>
    </w:p>
    <w:p w14:paraId="75E56110" w14:textId="77777777" w:rsidR="0079109A" w:rsidRPr="0079109A" w:rsidRDefault="0079109A" w:rsidP="0079109A">
      <w:pPr>
        <w:spacing w:after="0" w:line="360" w:lineRule="auto"/>
        <w:jc w:val="both"/>
        <w:rPr>
          <w:rFonts w:ascii="Segoe UI" w:hAnsi="Segoe UI" w:cs="Segoe UI"/>
          <w:b/>
          <w:sz w:val="21"/>
          <w:szCs w:val="21"/>
          <w:shd w:val="clear" w:color="auto" w:fill="FFFFFF"/>
        </w:rPr>
      </w:pPr>
    </w:p>
    <w:p w14:paraId="79F9717F" w14:textId="77777777" w:rsidR="00870860" w:rsidRPr="0079109A" w:rsidRDefault="00F108F4" w:rsidP="0079109A">
      <w:pPr>
        <w:pStyle w:val="Ttulo2"/>
        <w:spacing w:before="0" w:after="0"/>
        <w:jc w:val="left"/>
        <w:rPr>
          <w:rFonts w:asciiTheme="minorHAnsi" w:hAnsiTheme="minorHAnsi" w:cstheme="minorHAnsi"/>
        </w:rPr>
      </w:pPr>
      <w:proofErr w:type="spellStart"/>
      <w:r w:rsidRPr="0079109A">
        <w:rPr>
          <w:rFonts w:asciiTheme="minorHAnsi" w:hAnsiTheme="minorHAnsi" w:cstheme="minorHAnsi"/>
        </w:rPr>
        <w:t>Abstract</w:t>
      </w:r>
      <w:proofErr w:type="spellEnd"/>
    </w:p>
    <w:p w14:paraId="71841B08" w14:textId="77777777" w:rsidR="003A5523" w:rsidRPr="003A5523" w:rsidRDefault="003A5523" w:rsidP="007910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523">
        <w:rPr>
          <w:rFonts w:ascii="Times New Roman" w:hAnsi="Times New Roman" w:cs="Times New Roman"/>
          <w:sz w:val="24"/>
          <w:szCs w:val="24"/>
        </w:rPr>
        <w:t xml:space="preserve">The World Health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states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15%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world's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population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affected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sensory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mental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disability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hinders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and social,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educational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professional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inclusion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percentage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equivalent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900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million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recent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housing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survey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in Mexico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Geography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nearly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million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Mexicans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equivalent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seven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disability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disability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affecting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60%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population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motor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impairment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Sixteen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percent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difficulty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hearing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even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hearing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aids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, and 32%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visual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impairments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. People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disabilities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effective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live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fuller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, more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autonomous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and more inclusive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enabling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perform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basic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thanks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specialized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devices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Therefore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clear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technological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devices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disabilities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>.</w:t>
      </w:r>
    </w:p>
    <w:p w14:paraId="529DC375" w14:textId="4A0AF430" w:rsidR="0079109A" w:rsidRDefault="003A5523" w:rsidP="007910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solution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issues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described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above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solid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theoretical-practical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framework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>. High-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solution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developed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creating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smart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cane as a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sustainable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technological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autonomous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device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features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-art software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assist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motor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sensory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523">
        <w:rPr>
          <w:rFonts w:ascii="Times New Roman" w:hAnsi="Times New Roman" w:cs="Times New Roman"/>
          <w:sz w:val="24"/>
          <w:szCs w:val="24"/>
        </w:rPr>
        <w:t>disabilities</w:t>
      </w:r>
      <w:proofErr w:type="spellEnd"/>
      <w:r w:rsidRPr="003A5523">
        <w:rPr>
          <w:rFonts w:ascii="Times New Roman" w:hAnsi="Times New Roman" w:cs="Times New Roman"/>
          <w:sz w:val="24"/>
          <w:szCs w:val="24"/>
        </w:rPr>
        <w:t>.</w:t>
      </w:r>
    </w:p>
    <w:p w14:paraId="4E2E4740" w14:textId="2146A623" w:rsidR="00DD2EA4" w:rsidRPr="00DD2EA4" w:rsidRDefault="00DD2EA4" w:rsidP="00DD2E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5D06">
        <w:rPr>
          <w:rFonts w:eastAsiaTheme="majorEastAsia" w:cstheme="minorHAnsi"/>
          <w:b/>
          <w:color w:val="000000" w:themeColor="text1"/>
          <w:sz w:val="28"/>
          <w:szCs w:val="26"/>
        </w:rPr>
        <w:t>Keywords</w:t>
      </w:r>
      <w:proofErr w:type="spellEnd"/>
      <w:r w:rsidRPr="003B5D06">
        <w:rPr>
          <w:rFonts w:eastAsiaTheme="majorEastAsia" w:cstheme="minorHAnsi"/>
          <w:b/>
          <w:color w:val="000000" w:themeColor="text1"/>
          <w:sz w:val="28"/>
          <w:szCs w:val="26"/>
        </w:rPr>
        <w:t>:</w:t>
      </w:r>
      <w:r w:rsidRPr="00DD2E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DD2EA4">
        <w:rPr>
          <w:rFonts w:ascii="Times New Roman" w:hAnsi="Times New Roman" w:cs="Times New Roman"/>
          <w:sz w:val="24"/>
          <w:szCs w:val="24"/>
        </w:rPr>
        <w:t xml:space="preserve">ane, </w:t>
      </w:r>
      <w:proofErr w:type="spellStart"/>
      <w:r w:rsidRPr="00DD2EA4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DD2E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2EA4">
        <w:rPr>
          <w:rFonts w:ascii="Times New Roman" w:hAnsi="Times New Roman" w:cs="Times New Roman"/>
          <w:sz w:val="24"/>
          <w:szCs w:val="24"/>
        </w:rPr>
        <w:t>sustainability</w:t>
      </w:r>
      <w:proofErr w:type="spellEnd"/>
      <w:r w:rsidRPr="00DD2E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2EA4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Pr="00DD2E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2EA4">
        <w:rPr>
          <w:rFonts w:ascii="Times New Roman" w:hAnsi="Times New Roman" w:cs="Times New Roman"/>
          <w:sz w:val="24"/>
          <w:szCs w:val="24"/>
        </w:rPr>
        <w:t>autonomy</w:t>
      </w:r>
      <w:proofErr w:type="spellEnd"/>
      <w:r w:rsidRPr="00DD2E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2EA4">
        <w:rPr>
          <w:rFonts w:ascii="Times New Roman" w:hAnsi="Times New Roman" w:cs="Times New Roman"/>
          <w:sz w:val="24"/>
          <w:szCs w:val="24"/>
        </w:rPr>
        <w:t>portability</w:t>
      </w:r>
      <w:proofErr w:type="spellEnd"/>
    </w:p>
    <w:p w14:paraId="679F7998" w14:textId="77777777" w:rsidR="00DD2EA4" w:rsidRDefault="00DD2EA4" w:rsidP="007910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4463E6" w14:textId="14EF1346" w:rsidR="0079109A" w:rsidRPr="0079109A" w:rsidRDefault="0079109A" w:rsidP="0079109A">
      <w:pPr>
        <w:spacing w:after="0" w:line="360" w:lineRule="auto"/>
        <w:jc w:val="both"/>
        <w:rPr>
          <w:rFonts w:eastAsiaTheme="majorEastAsia" w:cstheme="minorHAnsi"/>
          <w:b/>
          <w:color w:val="000000" w:themeColor="text1"/>
          <w:sz w:val="28"/>
          <w:szCs w:val="26"/>
        </w:rPr>
      </w:pPr>
      <w:r w:rsidRPr="0079109A">
        <w:rPr>
          <w:rFonts w:eastAsiaTheme="majorEastAsia" w:cstheme="minorHAnsi"/>
          <w:b/>
          <w:color w:val="000000" w:themeColor="text1"/>
          <w:sz w:val="28"/>
          <w:szCs w:val="26"/>
        </w:rPr>
        <w:t>Resumo</w:t>
      </w:r>
    </w:p>
    <w:p w14:paraId="3A3D0343" w14:textId="77777777" w:rsidR="0079109A" w:rsidRPr="0079109A" w:rsidRDefault="0079109A" w:rsidP="007910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09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Organização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Mundial da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Saúde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estabelece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que 15% da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população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mundial é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afetada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por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alguma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deficiência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seja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física, sensorial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mental, que dificulta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seu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desenvolvimento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individual e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sua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inclusão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social, educacional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profissional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. Esse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percentual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equivale a 900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milhões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pessoas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. De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acordo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com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a pesquisa domiciliar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mais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recente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no México, realizada pelo Instituto Nacional de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Estatística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Geografia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quase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milhões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de mexicanos, o equivalente a sete em cada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cem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pessoas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têm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alguma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deficiência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. O tipo de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deficiência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mais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comum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, representando 60%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dessa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população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, é a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deficiência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motora. 16%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têm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dificuldade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r w:rsidRPr="0079109A">
        <w:rPr>
          <w:rFonts w:ascii="Times New Roman" w:hAnsi="Times New Roman" w:cs="Times New Roman"/>
          <w:sz w:val="24"/>
          <w:szCs w:val="24"/>
        </w:rPr>
        <w:lastRenderedPageBreak/>
        <w:t xml:space="preserve">para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ouvir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, mesmo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com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aparelhos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auditivos, e 32%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têm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deficiência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visual.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Populações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com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algum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tipo de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deficiência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estão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descobrindo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ciência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tecnologia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o suporte integral de que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precisam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viver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vidas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mais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plenas,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autônomas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e inclusivas, facilitando a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realização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atividades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básicas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graças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a dispositivos especializados.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Portanto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, fica clara a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necessidade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acesso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a dispositivos e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auxílios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tecnológicos para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pessoas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com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deficiência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. Este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projeto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de pesquisa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abordou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os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vários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problemas descritos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acima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com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sólido suporte científico dentro de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um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arcabouço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teórico e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prático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Estratégias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soluções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de alto impacto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foram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desenvolvidas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, criando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uma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bengala inteligente como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um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auxílio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sustentável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, tecnológico e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autônomo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, utilizando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um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aplicativo de software de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ponta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para auxiliar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pessoas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com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deficiências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motoras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sensoriais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>.</w:t>
      </w:r>
    </w:p>
    <w:p w14:paraId="4C426E1B" w14:textId="51B2F722" w:rsidR="0079109A" w:rsidRDefault="0079109A" w:rsidP="007910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109A">
        <w:rPr>
          <w:rFonts w:eastAsiaTheme="majorEastAsia" w:cstheme="minorHAnsi"/>
          <w:b/>
          <w:color w:val="000000" w:themeColor="text1"/>
          <w:sz w:val="28"/>
          <w:szCs w:val="26"/>
        </w:rPr>
        <w:t>Palavras</w:t>
      </w:r>
      <w:proofErr w:type="spellEnd"/>
      <w:r w:rsidRPr="0079109A">
        <w:rPr>
          <w:rFonts w:eastAsiaTheme="majorEastAsia" w:cstheme="minorHAnsi"/>
          <w:b/>
          <w:color w:val="000000" w:themeColor="text1"/>
          <w:sz w:val="28"/>
          <w:szCs w:val="26"/>
        </w:rPr>
        <w:t>-chave:</w:t>
      </w:r>
      <w:r w:rsidRPr="0079109A">
        <w:rPr>
          <w:rFonts w:ascii="Times New Roman" w:hAnsi="Times New Roman" w:cs="Times New Roman"/>
          <w:sz w:val="24"/>
          <w:szCs w:val="24"/>
        </w:rPr>
        <w:t xml:space="preserve"> bengala,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tecnologia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sustentabilidade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energia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autonomia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109A">
        <w:rPr>
          <w:rFonts w:ascii="Times New Roman" w:hAnsi="Times New Roman" w:cs="Times New Roman"/>
          <w:sz w:val="24"/>
          <w:szCs w:val="24"/>
        </w:rPr>
        <w:t>portabilidade</w:t>
      </w:r>
      <w:proofErr w:type="spellEnd"/>
      <w:r w:rsidRPr="0079109A">
        <w:rPr>
          <w:rFonts w:ascii="Times New Roman" w:hAnsi="Times New Roman" w:cs="Times New Roman"/>
          <w:sz w:val="24"/>
          <w:szCs w:val="24"/>
        </w:rPr>
        <w:t>.</w:t>
      </w:r>
    </w:p>
    <w:p w14:paraId="5C40F01B" w14:textId="77777777" w:rsidR="0079109A" w:rsidRPr="00683EF2" w:rsidRDefault="0079109A" w:rsidP="0079109A">
      <w:pPr>
        <w:spacing w:after="0" w:line="360" w:lineRule="auto"/>
        <w:jc w:val="both"/>
      </w:pPr>
      <w:r w:rsidRPr="00A015D5">
        <w:rPr>
          <w:rFonts w:ascii="Times New Roman" w:hAnsi="Times New Roman" w:cs="Times New Roman"/>
          <w:b/>
          <w:sz w:val="24"/>
          <w:szCs w:val="40"/>
        </w:rPr>
        <w:t>Fecha Recepción:</w:t>
      </w:r>
      <w:r w:rsidRPr="00A015D5">
        <w:rPr>
          <w:rFonts w:ascii="Times New Roman" w:hAnsi="Times New Roman" w:cs="Times New Roman"/>
          <w:sz w:val="24"/>
          <w:szCs w:val="40"/>
        </w:rPr>
        <w:t xml:space="preserve"> </w:t>
      </w:r>
      <w:proofErr w:type="gramStart"/>
      <w:r w:rsidRPr="00A015D5">
        <w:rPr>
          <w:rFonts w:ascii="Times New Roman" w:hAnsi="Times New Roman" w:cs="Times New Roman"/>
          <w:sz w:val="24"/>
          <w:szCs w:val="40"/>
        </w:rPr>
        <w:t>Junio</w:t>
      </w:r>
      <w:proofErr w:type="gramEnd"/>
      <w:r w:rsidRPr="00A015D5">
        <w:rPr>
          <w:rFonts w:ascii="Times New Roman" w:hAnsi="Times New Roman" w:cs="Times New Roman"/>
          <w:sz w:val="24"/>
          <w:szCs w:val="40"/>
        </w:rPr>
        <w:t xml:space="preserve"> 202</w:t>
      </w:r>
      <w:r>
        <w:rPr>
          <w:rFonts w:ascii="Times New Roman" w:hAnsi="Times New Roman" w:cs="Times New Roman"/>
          <w:sz w:val="24"/>
          <w:szCs w:val="40"/>
        </w:rPr>
        <w:t>4</w:t>
      </w:r>
      <w:r w:rsidRPr="00A015D5">
        <w:rPr>
          <w:rFonts w:ascii="Times New Roman" w:hAnsi="Times New Roman" w:cs="Times New Roman"/>
          <w:sz w:val="24"/>
          <w:szCs w:val="40"/>
        </w:rPr>
        <w:t xml:space="preserve">                                   </w:t>
      </w:r>
      <w:r w:rsidRPr="00A015D5">
        <w:rPr>
          <w:rFonts w:ascii="Times New Roman" w:hAnsi="Times New Roman" w:cs="Times New Roman"/>
          <w:b/>
          <w:sz w:val="24"/>
          <w:szCs w:val="40"/>
        </w:rPr>
        <w:t>Fecha Aceptación:</w:t>
      </w:r>
      <w:r w:rsidRPr="00A015D5">
        <w:rPr>
          <w:rFonts w:ascii="Times New Roman" w:hAnsi="Times New Roman" w:cs="Times New Roman"/>
          <w:sz w:val="24"/>
          <w:szCs w:val="40"/>
        </w:rPr>
        <w:t xml:space="preserve"> </w:t>
      </w:r>
      <w:proofErr w:type="gramStart"/>
      <w:r w:rsidRPr="00A015D5">
        <w:rPr>
          <w:rFonts w:ascii="Times New Roman" w:hAnsi="Times New Roman" w:cs="Times New Roman"/>
          <w:sz w:val="24"/>
          <w:szCs w:val="40"/>
        </w:rPr>
        <w:t>Diciembre</w:t>
      </w:r>
      <w:proofErr w:type="gramEnd"/>
      <w:r w:rsidRPr="00A015D5">
        <w:rPr>
          <w:rFonts w:ascii="Times New Roman" w:hAnsi="Times New Roman" w:cs="Times New Roman"/>
          <w:sz w:val="24"/>
          <w:szCs w:val="40"/>
        </w:rPr>
        <w:t xml:space="preserve"> 202</w:t>
      </w:r>
      <w:r>
        <w:rPr>
          <w:rFonts w:ascii="Times New Roman" w:hAnsi="Times New Roman" w:cs="Times New Roman"/>
          <w:sz w:val="24"/>
          <w:szCs w:val="40"/>
        </w:rPr>
        <w:t>4</w:t>
      </w:r>
      <w:r w:rsidRPr="00AF40A3">
        <w:br/>
      </w:r>
      <w:r w:rsidR="00ED068F">
        <w:pict w14:anchorId="663A0E3C">
          <v:rect id="_x0000_i1025" style="width:446.5pt;height:1.5pt" o:hralign="center" o:hrstd="t" o:hr="t" fillcolor="#a0a0a0" stroked="f"/>
        </w:pict>
      </w:r>
    </w:p>
    <w:p w14:paraId="59BF43F5" w14:textId="258189D9" w:rsidR="00F91282" w:rsidRPr="0079109A" w:rsidRDefault="00B37883" w:rsidP="0079109A">
      <w:pPr>
        <w:pStyle w:val="Ttulo2"/>
        <w:spacing w:before="0" w:after="0"/>
        <w:rPr>
          <w:sz w:val="32"/>
          <w:szCs w:val="28"/>
          <w:shd w:val="clear" w:color="auto" w:fill="FFFFFF"/>
        </w:rPr>
      </w:pPr>
      <w:r w:rsidRPr="0079109A">
        <w:rPr>
          <w:sz w:val="32"/>
          <w:szCs w:val="28"/>
          <w:shd w:val="clear" w:color="auto" w:fill="FFFFFF"/>
        </w:rPr>
        <w:t>Introducción</w:t>
      </w:r>
    </w:p>
    <w:p w14:paraId="199EF722" w14:textId="77777777" w:rsidR="00C95FDA" w:rsidRDefault="00A4003F" w:rsidP="0079109A">
      <w:pPr>
        <w:spacing w:after="0" w:line="36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C95FDA" w:rsidRPr="00F108F4">
        <w:rPr>
          <w:rFonts w:ascii="Times New Roman" w:hAnsi="Times New Roman" w:cs="Times New Roman"/>
          <w:sz w:val="24"/>
          <w:szCs w:val="24"/>
        </w:rPr>
        <w:t>a Organización Mundial de la Salud</w:t>
      </w:r>
      <w:r>
        <w:rPr>
          <w:rFonts w:ascii="Times New Roman" w:hAnsi="Times New Roman" w:cs="Times New Roman"/>
          <w:sz w:val="24"/>
          <w:szCs w:val="24"/>
        </w:rPr>
        <w:t xml:space="preserve"> establece que </w:t>
      </w:r>
      <w:r w:rsidR="00B60115">
        <w:rPr>
          <w:rFonts w:ascii="Times New Roman" w:hAnsi="Times New Roman" w:cs="Times New Roman"/>
          <w:sz w:val="24"/>
          <w:szCs w:val="24"/>
        </w:rPr>
        <w:t xml:space="preserve">el 15% </w:t>
      </w:r>
      <w:r w:rsidR="00C95FDA" w:rsidRPr="00F108F4">
        <w:rPr>
          <w:rFonts w:ascii="Times New Roman" w:hAnsi="Times New Roman" w:cs="Times New Roman"/>
          <w:sz w:val="24"/>
          <w:szCs w:val="24"/>
        </w:rPr>
        <w:t xml:space="preserve">de la población </w:t>
      </w:r>
      <w:r w:rsidR="00C95FDA">
        <w:rPr>
          <w:rFonts w:ascii="Times New Roman" w:hAnsi="Times New Roman" w:cs="Times New Roman"/>
          <w:sz w:val="24"/>
          <w:szCs w:val="24"/>
        </w:rPr>
        <w:t xml:space="preserve">en el mundo </w:t>
      </w:r>
      <w:r w:rsidR="00C95FDA" w:rsidRPr="00F108F4">
        <w:rPr>
          <w:rFonts w:ascii="Times New Roman" w:hAnsi="Times New Roman" w:cs="Times New Roman"/>
          <w:sz w:val="24"/>
          <w:szCs w:val="24"/>
        </w:rPr>
        <w:t xml:space="preserve">está afectada por alguna discapacidad </w:t>
      </w:r>
      <w:r w:rsidR="00C95FDA">
        <w:rPr>
          <w:rFonts w:ascii="Times New Roman" w:hAnsi="Times New Roman" w:cs="Times New Roman"/>
          <w:sz w:val="24"/>
          <w:szCs w:val="24"/>
        </w:rPr>
        <w:t>ya sea física,</w:t>
      </w:r>
      <w:r w:rsidR="00C95FDA" w:rsidRPr="00F108F4">
        <w:rPr>
          <w:rFonts w:ascii="Times New Roman" w:hAnsi="Times New Roman" w:cs="Times New Roman"/>
          <w:sz w:val="24"/>
          <w:szCs w:val="24"/>
        </w:rPr>
        <w:t xml:space="preserve"> sensorial</w:t>
      </w:r>
      <w:r w:rsidR="00C95FDA">
        <w:rPr>
          <w:rFonts w:ascii="Times New Roman" w:hAnsi="Times New Roman" w:cs="Times New Roman"/>
          <w:sz w:val="24"/>
          <w:szCs w:val="24"/>
        </w:rPr>
        <w:t xml:space="preserve"> o </w:t>
      </w:r>
      <w:r w:rsidR="00C95FDA" w:rsidRPr="00F108F4">
        <w:rPr>
          <w:rFonts w:ascii="Times New Roman" w:hAnsi="Times New Roman" w:cs="Times New Roman"/>
          <w:sz w:val="24"/>
          <w:szCs w:val="24"/>
        </w:rPr>
        <w:t>psíquica que obstaculiza su desarrollo particular</w:t>
      </w:r>
      <w:r w:rsidR="00C95FDA">
        <w:rPr>
          <w:rFonts w:ascii="Times New Roman" w:hAnsi="Times New Roman" w:cs="Times New Roman"/>
          <w:sz w:val="24"/>
          <w:szCs w:val="24"/>
        </w:rPr>
        <w:t xml:space="preserve"> y su inclusión</w:t>
      </w:r>
      <w:r w:rsidR="00C95FDA" w:rsidRPr="00F108F4">
        <w:rPr>
          <w:rFonts w:ascii="Times New Roman" w:hAnsi="Times New Roman" w:cs="Times New Roman"/>
          <w:sz w:val="24"/>
          <w:szCs w:val="24"/>
        </w:rPr>
        <w:t xml:space="preserve"> social, formativa o profesional</w:t>
      </w:r>
      <w:r w:rsidR="00C95FDA">
        <w:rPr>
          <w:rFonts w:ascii="Times New Roman" w:hAnsi="Times New Roman" w:cs="Times New Roman"/>
          <w:sz w:val="24"/>
          <w:szCs w:val="24"/>
        </w:rPr>
        <w:t>.</w:t>
      </w:r>
      <w:r w:rsidR="00F91282" w:rsidRPr="00B37883">
        <w:rPr>
          <w:rFonts w:ascii="Times New Roman" w:hAnsi="Times New Roman" w:cs="Times New Roman"/>
          <w:sz w:val="24"/>
          <w:szCs w:val="24"/>
        </w:rPr>
        <w:t xml:space="preserve"> </w:t>
      </w:r>
      <w:r w:rsidR="00C95FDA">
        <w:rPr>
          <w:rFonts w:ascii="Times New Roman" w:hAnsi="Times New Roman" w:cs="Times New Roman"/>
          <w:sz w:val="24"/>
          <w:szCs w:val="24"/>
        </w:rPr>
        <w:t>Este</w:t>
      </w:r>
      <w:r w:rsidR="00C95FDA" w:rsidRPr="00F108F4">
        <w:rPr>
          <w:rFonts w:ascii="Times New Roman" w:hAnsi="Times New Roman" w:cs="Times New Roman"/>
          <w:sz w:val="24"/>
          <w:szCs w:val="24"/>
        </w:rPr>
        <w:t xml:space="preserve"> porcentaje equivale a 900 millones de personas. De acuerdo </w:t>
      </w:r>
      <w:r>
        <w:rPr>
          <w:rFonts w:ascii="Times New Roman" w:hAnsi="Times New Roman" w:cs="Times New Roman"/>
          <w:sz w:val="24"/>
          <w:szCs w:val="24"/>
        </w:rPr>
        <w:t>con</w:t>
      </w:r>
      <w:r w:rsidR="00C95FDA" w:rsidRPr="00F108F4">
        <w:rPr>
          <w:rFonts w:ascii="Times New Roman" w:hAnsi="Times New Roman" w:cs="Times New Roman"/>
          <w:sz w:val="24"/>
          <w:szCs w:val="24"/>
        </w:rPr>
        <w:t xml:space="preserve"> la más reciente </w:t>
      </w:r>
      <w:r w:rsidR="00C76D0F" w:rsidRPr="00C76D0F">
        <w:rPr>
          <w:rFonts w:ascii="Times New Roman" w:hAnsi="Times New Roman" w:cs="Times New Roman"/>
          <w:sz w:val="24"/>
          <w:szCs w:val="24"/>
        </w:rPr>
        <w:t xml:space="preserve">Encuesta Nacional de Ingresos y Gastos de los Hogares (ENIGH) </w:t>
      </w:r>
      <w:r w:rsidR="00C95FDA" w:rsidRPr="00F108F4">
        <w:rPr>
          <w:rFonts w:ascii="Times New Roman" w:hAnsi="Times New Roman" w:cs="Times New Roman"/>
          <w:sz w:val="24"/>
          <w:szCs w:val="24"/>
        </w:rPr>
        <w:t>en México por el Instituto Nacional de Estadística y Geografía, cerca de 8 millones de mexicanos, equivalente a siete de cada cien</w:t>
      </w:r>
      <w:r w:rsidR="00C95FDA">
        <w:rPr>
          <w:rFonts w:ascii="Times New Roman" w:hAnsi="Times New Roman" w:cs="Times New Roman"/>
          <w:sz w:val="24"/>
          <w:szCs w:val="24"/>
        </w:rPr>
        <w:t xml:space="preserve"> personas presentan </w:t>
      </w:r>
      <w:r w:rsidR="00C95FDA" w:rsidRPr="00F108F4">
        <w:rPr>
          <w:rFonts w:ascii="Times New Roman" w:hAnsi="Times New Roman" w:cs="Times New Roman"/>
          <w:sz w:val="24"/>
          <w:szCs w:val="24"/>
        </w:rPr>
        <w:t xml:space="preserve">alguna discapacidad. El tipo de incapacidad que </w:t>
      </w:r>
      <w:r w:rsidR="00D23009" w:rsidRPr="00D23009">
        <w:rPr>
          <w:rFonts w:ascii="Times New Roman" w:hAnsi="Times New Roman" w:cs="Times New Roman"/>
          <w:sz w:val="24"/>
          <w:szCs w:val="24"/>
        </w:rPr>
        <w:t>sobresale</w:t>
      </w:r>
      <w:r w:rsidR="00C95FDA" w:rsidRPr="00F108F4">
        <w:rPr>
          <w:rFonts w:ascii="Times New Roman" w:hAnsi="Times New Roman" w:cs="Times New Roman"/>
          <w:sz w:val="24"/>
          <w:szCs w:val="24"/>
        </w:rPr>
        <w:t xml:space="preserve"> al 60% de esta población tiene que ver con condiciones </w:t>
      </w:r>
      <w:r w:rsidR="00C95FDA">
        <w:rPr>
          <w:rFonts w:ascii="Times New Roman" w:hAnsi="Times New Roman" w:cs="Times New Roman"/>
          <w:sz w:val="24"/>
          <w:szCs w:val="24"/>
        </w:rPr>
        <w:t xml:space="preserve">físicas </w:t>
      </w:r>
      <w:r w:rsidR="00C95FDA" w:rsidRPr="00F108F4">
        <w:rPr>
          <w:rFonts w:ascii="Times New Roman" w:hAnsi="Times New Roman" w:cs="Times New Roman"/>
          <w:sz w:val="24"/>
          <w:szCs w:val="24"/>
        </w:rPr>
        <w:t xml:space="preserve">de movimiento. </w:t>
      </w:r>
      <w:r w:rsidR="0067022C" w:rsidRPr="00F108F4">
        <w:rPr>
          <w:rFonts w:ascii="Times New Roman" w:hAnsi="Times New Roman" w:cs="Times New Roman"/>
          <w:sz w:val="24"/>
          <w:szCs w:val="24"/>
        </w:rPr>
        <w:t xml:space="preserve">Le siguen las condiciones para percibir </w:t>
      </w:r>
      <w:r w:rsidR="0067022C">
        <w:rPr>
          <w:rFonts w:ascii="Times New Roman" w:hAnsi="Times New Roman" w:cs="Times New Roman"/>
          <w:sz w:val="24"/>
          <w:szCs w:val="24"/>
        </w:rPr>
        <w:t xml:space="preserve">auditivamente, </w:t>
      </w:r>
      <w:r w:rsidR="00D23009" w:rsidRPr="00D23009">
        <w:rPr>
          <w:rFonts w:ascii="Times New Roman" w:hAnsi="Times New Roman" w:cs="Times New Roman"/>
          <w:sz w:val="24"/>
          <w:szCs w:val="24"/>
        </w:rPr>
        <w:t>donde</w:t>
      </w:r>
      <w:r w:rsidR="00D23009">
        <w:rPr>
          <w:rFonts w:ascii="Times New Roman" w:hAnsi="Times New Roman" w:cs="Times New Roman"/>
          <w:sz w:val="24"/>
          <w:szCs w:val="24"/>
        </w:rPr>
        <w:t xml:space="preserve"> </w:t>
      </w:r>
      <w:r w:rsidR="0067022C">
        <w:rPr>
          <w:rFonts w:ascii="Times New Roman" w:hAnsi="Times New Roman" w:cs="Times New Roman"/>
          <w:sz w:val="24"/>
          <w:szCs w:val="24"/>
        </w:rPr>
        <w:t xml:space="preserve">16% tiene dificultades para escuchar incluso con </w:t>
      </w:r>
      <w:r w:rsidR="00D23009" w:rsidRPr="00D23009">
        <w:rPr>
          <w:rFonts w:ascii="Times New Roman" w:hAnsi="Times New Roman" w:cs="Times New Roman"/>
          <w:sz w:val="24"/>
          <w:szCs w:val="24"/>
        </w:rPr>
        <w:t>dispositivos auditivos</w:t>
      </w:r>
      <w:r w:rsidR="00D23009" w:rsidRPr="00F108F4">
        <w:rPr>
          <w:rFonts w:ascii="Times New Roman" w:hAnsi="Times New Roman" w:cs="Times New Roman"/>
          <w:sz w:val="24"/>
          <w:szCs w:val="24"/>
        </w:rPr>
        <w:t xml:space="preserve"> </w:t>
      </w:r>
      <w:r w:rsidR="0067022C" w:rsidRPr="00F108F4">
        <w:rPr>
          <w:rFonts w:ascii="Times New Roman" w:hAnsi="Times New Roman" w:cs="Times New Roman"/>
          <w:sz w:val="24"/>
          <w:szCs w:val="24"/>
        </w:rPr>
        <w:t>y</w:t>
      </w:r>
      <w:r w:rsidR="0067022C">
        <w:rPr>
          <w:rFonts w:ascii="Times New Roman" w:hAnsi="Times New Roman" w:cs="Times New Roman"/>
          <w:sz w:val="24"/>
          <w:szCs w:val="24"/>
        </w:rPr>
        <w:t>,</w:t>
      </w:r>
      <w:r w:rsidR="0067022C" w:rsidRPr="00F108F4">
        <w:rPr>
          <w:rFonts w:ascii="Times New Roman" w:hAnsi="Times New Roman" w:cs="Times New Roman"/>
          <w:sz w:val="24"/>
          <w:szCs w:val="24"/>
        </w:rPr>
        <w:t xml:space="preserve"> </w:t>
      </w:r>
      <w:r w:rsidR="0067022C">
        <w:rPr>
          <w:rFonts w:ascii="Times New Roman" w:hAnsi="Times New Roman" w:cs="Times New Roman"/>
          <w:sz w:val="24"/>
          <w:szCs w:val="24"/>
        </w:rPr>
        <w:t>visualmente,</w:t>
      </w:r>
      <w:r w:rsidR="0067022C" w:rsidRPr="00F108F4">
        <w:rPr>
          <w:rFonts w:ascii="Times New Roman" w:hAnsi="Times New Roman" w:cs="Times New Roman"/>
          <w:sz w:val="24"/>
          <w:szCs w:val="24"/>
        </w:rPr>
        <w:t xml:space="preserve"> 32% de las personas </w:t>
      </w:r>
      <w:r w:rsidR="0067022C">
        <w:rPr>
          <w:rFonts w:ascii="Times New Roman" w:hAnsi="Times New Roman" w:cs="Times New Roman"/>
          <w:sz w:val="24"/>
          <w:szCs w:val="24"/>
        </w:rPr>
        <w:t>tiene</w:t>
      </w:r>
      <w:r w:rsidR="00D23009">
        <w:rPr>
          <w:rFonts w:ascii="Times New Roman" w:hAnsi="Times New Roman" w:cs="Times New Roman"/>
          <w:sz w:val="24"/>
          <w:szCs w:val="24"/>
        </w:rPr>
        <w:t>n</w:t>
      </w:r>
      <w:r w:rsidR="0067022C">
        <w:rPr>
          <w:rFonts w:ascii="Times New Roman" w:hAnsi="Times New Roman" w:cs="Times New Roman"/>
          <w:sz w:val="24"/>
          <w:szCs w:val="24"/>
        </w:rPr>
        <w:t xml:space="preserve"> incapacidad para ver incluso con el uso de anteojos. </w:t>
      </w:r>
    </w:p>
    <w:p w14:paraId="027B97C4" w14:textId="77777777" w:rsidR="00B37883" w:rsidRPr="00B37883" w:rsidRDefault="00B37883" w:rsidP="0079109A">
      <w:pPr>
        <w:spacing w:after="0" w:line="36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37883">
        <w:rPr>
          <w:rFonts w:ascii="Times New Roman" w:hAnsi="Times New Roman" w:cs="Times New Roman"/>
          <w:sz w:val="24"/>
          <w:szCs w:val="24"/>
        </w:rPr>
        <w:t xml:space="preserve">El </w:t>
      </w:r>
      <w:r w:rsidR="00F91282" w:rsidRPr="00B37883">
        <w:rPr>
          <w:rFonts w:ascii="Times New Roman" w:hAnsi="Times New Roman" w:cs="Times New Roman"/>
          <w:sz w:val="24"/>
          <w:szCs w:val="24"/>
        </w:rPr>
        <w:t>bastón es</w:t>
      </w:r>
      <w:r w:rsidRPr="00B37883">
        <w:rPr>
          <w:rFonts w:ascii="Times New Roman" w:hAnsi="Times New Roman" w:cs="Times New Roman"/>
          <w:sz w:val="24"/>
          <w:szCs w:val="24"/>
        </w:rPr>
        <w:t xml:space="preserve"> un </w:t>
      </w:r>
      <w:r w:rsidR="00085089" w:rsidRPr="00B37883">
        <w:rPr>
          <w:rFonts w:ascii="Times New Roman" w:hAnsi="Times New Roman" w:cs="Times New Roman"/>
          <w:sz w:val="24"/>
          <w:szCs w:val="24"/>
        </w:rPr>
        <w:t>soporte</w:t>
      </w:r>
      <w:r w:rsidRPr="00B37883">
        <w:rPr>
          <w:rFonts w:ascii="Times New Roman" w:hAnsi="Times New Roman" w:cs="Times New Roman"/>
          <w:sz w:val="24"/>
          <w:szCs w:val="24"/>
        </w:rPr>
        <w:t xml:space="preserve"> para el cuerpo </w:t>
      </w:r>
      <w:r w:rsidR="00085089" w:rsidRPr="00B37883">
        <w:rPr>
          <w:rFonts w:ascii="Times New Roman" w:hAnsi="Times New Roman" w:cs="Times New Roman"/>
          <w:sz w:val="24"/>
          <w:szCs w:val="24"/>
        </w:rPr>
        <w:t>planteado</w:t>
      </w:r>
      <w:r w:rsidR="00085089">
        <w:rPr>
          <w:rFonts w:ascii="Times New Roman" w:hAnsi="Times New Roman" w:cs="Times New Roman"/>
          <w:sz w:val="24"/>
          <w:szCs w:val="24"/>
        </w:rPr>
        <w:t xml:space="preserve"> con </w:t>
      </w:r>
      <w:r w:rsidRPr="00B37883">
        <w:rPr>
          <w:rFonts w:ascii="Times New Roman" w:hAnsi="Times New Roman" w:cs="Times New Roman"/>
          <w:sz w:val="24"/>
          <w:szCs w:val="24"/>
        </w:rPr>
        <w:t>l</w:t>
      </w:r>
      <w:r w:rsidR="00085089">
        <w:rPr>
          <w:rFonts w:ascii="Times New Roman" w:hAnsi="Times New Roman" w:cs="Times New Roman"/>
          <w:sz w:val="24"/>
          <w:szCs w:val="24"/>
        </w:rPr>
        <w:t>a</w:t>
      </w:r>
      <w:r w:rsidRPr="00B37883">
        <w:rPr>
          <w:rFonts w:ascii="Times New Roman" w:hAnsi="Times New Roman" w:cs="Times New Roman"/>
          <w:sz w:val="24"/>
          <w:szCs w:val="24"/>
        </w:rPr>
        <w:t xml:space="preserve"> </w:t>
      </w:r>
      <w:r w:rsidR="00085089" w:rsidRPr="00B37883">
        <w:rPr>
          <w:rFonts w:ascii="Times New Roman" w:hAnsi="Times New Roman" w:cs="Times New Roman"/>
          <w:sz w:val="24"/>
          <w:szCs w:val="24"/>
        </w:rPr>
        <w:t>intención</w:t>
      </w:r>
      <w:r w:rsidRPr="00B37883">
        <w:rPr>
          <w:rFonts w:ascii="Times New Roman" w:hAnsi="Times New Roman" w:cs="Times New Roman"/>
          <w:sz w:val="24"/>
          <w:szCs w:val="24"/>
        </w:rPr>
        <w:t xml:space="preserve"> de </w:t>
      </w:r>
      <w:r w:rsidR="00C134CB">
        <w:rPr>
          <w:rFonts w:ascii="Times New Roman" w:hAnsi="Times New Roman" w:cs="Times New Roman"/>
          <w:sz w:val="24"/>
          <w:szCs w:val="24"/>
        </w:rPr>
        <w:t xml:space="preserve">apoyar la movilidad </w:t>
      </w:r>
      <w:r w:rsidRPr="00B37883">
        <w:rPr>
          <w:rFonts w:ascii="Times New Roman" w:hAnsi="Times New Roman" w:cs="Times New Roman"/>
          <w:sz w:val="24"/>
          <w:szCs w:val="24"/>
        </w:rPr>
        <w:t xml:space="preserve">de las extremidades inferiores </w:t>
      </w:r>
      <w:r w:rsidR="00C134CB">
        <w:rPr>
          <w:rFonts w:ascii="Times New Roman" w:hAnsi="Times New Roman" w:cs="Times New Roman"/>
          <w:sz w:val="24"/>
          <w:szCs w:val="24"/>
        </w:rPr>
        <w:t>cuando se</w:t>
      </w:r>
      <w:r w:rsidRPr="00B37883">
        <w:rPr>
          <w:rFonts w:ascii="Times New Roman" w:hAnsi="Times New Roman" w:cs="Times New Roman"/>
          <w:sz w:val="24"/>
          <w:szCs w:val="24"/>
        </w:rPr>
        <w:t xml:space="preserve"> present</w:t>
      </w:r>
      <w:r w:rsidR="00C134CB">
        <w:rPr>
          <w:rFonts w:ascii="Times New Roman" w:hAnsi="Times New Roman" w:cs="Times New Roman"/>
          <w:sz w:val="24"/>
          <w:szCs w:val="24"/>
        </w:rPr>
        <w:t>a</w:t>
      </w:r>
      <w:r w:rsidRPr="00B37883">
        <w:rPr>
          <w:rFonts w:ascii="Times New Roman" w:hAnsi="Times New Roman" w:cs="Times New Roman"/>
          <w:sz w:val="24"/>
          <w:szCs w:val="24"/>
        </w:rPr>
        <w:t xml:space="preserve"> alguna discapacidad motriz durante el desplazamiento. Se considera discapacidad </w:t>
      </w:r>
      <w:r w:rsidR="00C95FDA">
        <w:rPr>
          <w:rFonts w:ascii="Times New Roman" w:hAnsi="Times New Roman" w:cs="Times New Roman"/>
          <w:sz w:val="24"/>
          <w:szCs w:val="24"/>
        </w:rPr>
        <w:t xml:space="preserve">cuando </w:t>
      </w:r>
      <w:r w:rsidR="00C134CB">
        <w:rPr>
          <w:rFonts w:ascii="Times New Roman" w:hAnsi="Times New Roman" w:cs="Times New Roman"/>
          <w:sz w:val="24"/>
          <w:szCs w:val="24"/>
        </w:rPr>
        <w:t xml:space="preserve">las </w:t>
      </w:r>
      <w:r w:rsidR="00C134CB" w:rsidRPr="00C134CB">
        <w:rPr>
          <w:rFonts w:ascii="Times New Roman" w:hAnsi="Times New Roman" w:cs="Times New Roman"/>
          <w:sz w:val="24"/>
          <w:szCs w:val="24"/>
        </w:rPr>
        <w:t>personas</w:t>
      </w:r>
      <w:r w:rsidR="00C134CB" w:rsidRPr="00B37883">
        <w:rPr>
          <w:rFonts w:ascii="Times New Roman" w:hAnsi="Times New Roman" w:cs="Times New Roman"/>
          <w:sz w:val="24"/>
          <w:szCs w:val="24"/>
        </w:rPr>
        <w:t xml:space="preserve"> </w:t>
      </w:r>
      <w:r w:rsidR="00BD5182" w:rsidRPr="00B37883">
        <w:rPr>
          <w:rFonts w:ascii="Times New Roman" w:hAnsi="Times New Roman" w:cs="Times New Roman"/>
          <w:sz w:val="24"/>
          <w:szCs w:val="24"/>
        </w:rPr>
        <w:t>exhiben</w:t>
      </w:r>
      <w:r w:rsidRPr="00B37883">
        <w:rPr>
          <w:rFonts w:ascii="Times New Roman" w:hAnsi="Times New Roman" w:cs="Times New Roman"/>
          <w:sz w:val="24"/>
          <w:szCs w:val="24"/>
        </w:rPr>
        <w:t xml:space="preserve"> alguna </w:t>
      </w:r>
      <w:r w:rsidR="00BD5182" w:rsidRPr="00B37883">
        <w:rPr>
          <w:rFonts w:ascii="Times New Roman" w:hAnsi="Times New Roman" w:cs="Times New Roman"/>
          <w:sz w:val="24"/>
          <w:szCs w:val="24"/>
        </w:rPr>
        <w:t>insuficiencia</w:t>
      </w:r>
      <w:r w:rsidRPr="00B37883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ooltip="Discapacidad física" w:history="1">
        <w:r w:rsidRPr="00B37883">
          <w:rPr>
            <w:rFonts w:ascii="Times New Roman" w:hAnsi="Times New Roman" w:cs="Times New Roman"/>
            <w:sz w:val="24"/>
            <w:szCs w:val="24"/>
          </w:rPr>
          <w:t>física</w:t>
        </w:r>
      </w:hyperlink>
      <w:r w:rsidRPr="00B37883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tooltip="Discapacidad intelectual" w:history="1">
        <w:r w:rsidRPr="00B37883">
          <w:rPr>
            <w:rFonts w:ascii="Times New Roman" w:hAnsi="Times New Roman" w:cs="Times New Roman"/>
            <w:sz w:val="24"/>
            <w:szCs w:val="24"/>
          </w:rPr>
          <w:t>intelectual</w:t>
        </w:r>
      </w:hyperlink>
      <w:r w:rsidRPr="00B37883">
        <w:rPr>
          <w:rFonts w:ascii="Times New Roman" w:hAnsi="Times New Roman" w:cs="Times New Roman"/>
          <w:sz w:val="24"/>
          <w:szCs w:val="24"/>
        </w:rPr>
        <w:t xml:space="preserve"> o </w:t>
      </w:r>
      <w:hyperlink r:id="rId11" w:tooltip="Discapacidad sensorial (aún no redactado)" w:history="1">
        <w:r w:rsidRPr="00B37883">
          <w:rPr>
            <w:rFonts w:ascii="Times New Roman" w:hAnsi="Times New Roman" w:cs="Times New Roman"/>
            <w:sz w:val="24"/>
            <w:szCs w:val="24"/>
          </w:rPr>
          <w:t>sensorial</w:t>
        </w:r>
      </w:hyperlink>
      <w:r w:rsidRPr="00B37883">
        <w:rPr>
          <w:rFonts w:ascii="Times New Roman" w:hAnsi="Times New Roman" w:cs="Times New Roman"/>
          <w:sz w:val="24"/>
          <w:szCs w:val="24"/>
        </w:rPr>
        <w:t xml:space="preserve"> que a largo plazo afecta la forma de interactuar y participar plenamente en la sociedad. En la</w:t>
      </w:r>
      <w:r w:rsidR="008C7D8F">
        <w:rPr>
          <w:rFonts w:ascii="Times New Roman" w:hAnsi="Times New Roman" w:cs="Times New Roman"/>
          <w:sz w:val="24"/>
          <w:szCs w:val="24"/>
        </w:rPr>
        <w:t xml:space="preserve"> </w:t>
      </w:r>
      <w:r w:rsidRPr="00B37883">
        <w:rPr>
          <w:rFonts w:ascii="Times New Roman" w:hAnsi="Times New Roman" w:cs="Times New Roman"/>
          <w:sz w:val="24"/>
          <w:szCs w:val="24"/>
        </w:rPr>
        <w:t xml:space="preserve">mayoría de países, </w:t>
      </w:r>
      <w:r w:rsidR="008C7D8F" w:rsidRPr="00B37883">
        <w:rPr>
          <w:rFonts w:ascii="Times New Roman" w:hAnsi="Times New Roman" w:cs="Times New Roman"/>
          <w:sz w:val="24"/>
          <w:szCs w:val="24"/>
        </w:rPr>
        <w:t>la</w:t>
      </w:r>
      <w:r w:rsidR="008C7D8F">
        <w:rPr>
          <w:rFonts w:ascii="Times New Roman" w:hAnsi="Times New Roman" w:cs="Times New Roman"/>
          <w:sz w:val="24"/>
          <w:szCs w:val="24"/>
        </w:rPr>
        <w:t>s poblaciones con discapacidad pueden</w:t>
      </w:r>
      <w:r w:rsidRPr="00B37883">
        <w:rPr>
          <w:rFonts w:ascii="Times New Roman" w:hAnsi="Times New Roman" w:cs="Times New Roman"/>
          <w:sz w:val="24"/>
          <w:szCs w:val="24"/>
        </w:rPr>
        <w:t xml:space="preserve"> solicitar </w:t>
      </w:r>
      <w:r w:rsidR="008C7D8F" w:rsidRPr="00B37883">
        <w:rPr>
          <w:rFonts w:ascii="Times New Roman" w:hAnsi="Times New Roman" w:cs="Times New Roman"/>
          <w:sz w:val="24"/>
          <w:szCs w:val="24"/>
        </w:rPr>
        <w:t>la declaración</w:t>
      </w:r>
      <w:r w:rsidRPr="00B37883">
        <w:rPr>
          <w:rFonts w:ascii="Times New Roman" w:hAnsi="Times New Roman" w:cs="Times New Roman"/>
          <w:sz w:val="24"/>
          <w:szCs w:val="24"/>
        </w:rPr>
        <w:t xml:space="preserve"> de su condición</w:t>
      </w:r>
      <w:r w:rsidR="008C7D8F">
        <w:rPr>
          <w:rFonts w:ascii="Times New Roman" w:hAnsi="Times New Roman" w:cs="Times New Roman"/>
          <w:sz w:val="24"/>
          <w:szCs w:val="24"/>
        </w:rPr>
        <w:t xml:space="preserve"> física</w:t>
      </w:r>
      <w:r w:rsidRPr="00B37883">
        <w:rPr>
          <w:rFonts w:ascii="Times New Roman" w:hAnsi="Times New Roman" w:cs="Times New Roman"/>
          <w:sz w:val="24"/>
          <w:szCs w:val="24"/>
        </w:rPr>
        <w:t xml:space="preserve"> y, </w:t>
      </w:r>
      <w:r w:rsidR="008C7D8F">
        <w:rPr>
          <w:rFonts w:ascii="Times New Roman" w:hAnsi="Times New Roman" w:cs="Times New Roman"/>
          <w:sz w:val="24"/>
          <w:szCs w:val="24"/>
        </w:rPr>
        <w:t>con base en</w:t>
      </w:r>
      <w:r w:rsidRPr="00B37883">
        <w:rPr>
          <w:rFonts w:ascii="Times New Roman" w:hAnsi="Times New Roman" w:cs="Times New Roman"/>
          <w:sz w:val="24"/>
          <w:szCs w:val="24"/>
        </w:rPr>
        <w:t xml:space="preserve"> cierto grado, un certificado de discapacidad que les </w:t>
      </w:r>
      <w:r w:rsidR="008C7D8F" w:rsidRPr="00B37883">
        <w:rPr>
          <w:rFonts w:ascii="Times New Roman" w:hAnsi="Times New Roman" w:cs="Times New Roman"/>
          <w:sz w:val="24"/>
          <w:szCs w:val="24"/>
        </w:rPr>
        <w:t>aprueba</w:t>
      </w:r>
      <w:r w:rsidRPr="00B37883">
        <w:rPr>
          <w:rFonts w:ascii="Times New Roman" w:hAnsi="Times New Roman" w:cs="Times New Roman"/>
          <w:sz w:val="24"/>
          <w:szCs w:val="24"/>
        </w:rPr>
        <w:t xml:space="preserve"> </w:t>
      </w:r>
      <w:r w:rsidR="008C7D8F" w:rsidRPr="00B37883">
        <w:rPr>
          <w:rFonts w:ascii="Times New Roman" w:hAnsi="Times New Roman" w:cs="Times New Roman"/>
          <w:sz w:val="24"/>
          <w:szCs w:val="24"/>
        </w:rPr>
        <w:t>suscribir</w:t>
      </w:r>
      <w:r w:rsidR="00C134CB">
        <w:rPr>
          <w:rFonts w:ascii="Times New Roman" w:hAnsi="Times New Roman" w:cs="Times New Roman"/>
          <w:sz w:val="24"/>
          <w:szCs w:val="24"/>
        </w:rPr>
        <w:t>se a</w:t>
      </w:r>
      <w:r w:rsidRPr="00B37883">
        <w:rPr>
          <w:rFonts w:ascii="Times New Roman" w:hAnsi="Times New Roman" w:cs="Times New Roman"/>
          <w:sz w:val="24"/>
          <w:szCs w:val="24"/>
        </w:rPr>
        <w:t xml:space="preserve"> </w:t>
      </w:r>
      <w:r w:rsidR="00C134CB" w:rsidRPr="00C134CB">
        <w:rPr>
          <w:rFonts w:ascii="Times New Roman" w:hAnsi="Times New Roman" w:cs="Times New Roman"/>
          <w:sz w:val="24"/>
          <w:szCs w:val="24"/>
        </w:rPr>
        <w:t>beneficios legales</w:t>
      </w:r>
      <w:r w:rsidRPr="00B37883">
        <w:rPr>
          <w:rFonts w:ascii="Times New Roman" w:hAnsi="Times New Roman" w:cs="Times New Roman"/>
          <w:sz w:val="24"/>
          <w:szCs w:val="24"/>
        </w:rPr>
        <w:t>.</w:t>
      </w:r>
    </w:p>
    <w:p w14:paraId="5A79E775" w14:textId="77777777" w:rsidR="00DD142A" w:rsidRPr="00F108F4" w:rsidRDefault="00DD142A" w:rsidP="0079109A">
      <w:pPr>
        <w:spacing w:after="0" w:line="36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Las poblaciones con algún tipo de discapacidad descubren </w:t>
      </w:r>
      <w:r w:rsidRPr="00F108F4">
        <w:rPr>
          <w:rFonts w:ascii="Times New Roman" w:hAnsi="Times New Roman" w:cs="Times New Roman"/>
          <w:sz w:val="24"/>
          <w:szCs w:val="24"/>
        </w:rPr>
        <w:t xml:space="preserve">en la </w:t>
      </w:r>
      <w:r>
        <w:rPr>
          <w:rFonts w:ascii="Times New Roman" w:hAnsi="Times New Roman" w:cs="Times New Roman"/>
          <w:sz w:val="24"/>
          <w:szCs w:val="24"/>
        </w:rPr>
        <w:t xml:space="preserve">ciencia y </w:t>
      </w:r>
      <w:r w:rsidRPr="00F108F4">
        <w:rPr>
          <w:rFonts w:ascii="Times New Roman" w:hAnsi="Times New Roman" w:cs="Times New Roman"/>
          <w:sz w:val="24"/>
          <w:szCs w:val="24"/>
        </w:rPr>
        <w:t xml:space="preserve">tecnología el sustento </w:t>
      </w:r>
      <w:r w:rsidR="00AA226A">
        <w:rPr>
          <w:rFonts w:ascii="Times New Roman" w:hAnsi="Times New Roman" w:cs="Times New Roman"/>
          <w:sz w:val="24"/>
          <w:szCs w:val="24"/>
        </w:rPr>
        <w:t>integral</w:t>
      </w:r>
      <w:r w:rsidRPr="00F108F4">
        <w:rPr>
          <w:rFonts w:ascii="Times New Roman" w:hAnsi="Times New Roman" w:cs="Times New Roman"/>
          <w:sz w:val="24"/>
          <w:szCs w:val="24"/>
        </w:rPr>
        <w:t xml:space="preserve"> para </w:t>
      </w:r>
      <w:r>
        <w:rPr>
          <w:rFonts w:ascii="Times New Roman" w:hAnsi="Times New Roman" w:cs="Times New Roman"/>
          <w:sz w:val="24"/>
          <w:szCs w:val="24"/>
        </w:rPr>
        <w:t>tener</w:t>
      </w:r>
      <w:r w:rsidRPr="00F108F4">
        <w:rPr>
          <w:rFonts w:ascii="Times New Roman" w:hAnsi="Times New Roman" w:cs="Times New Roman"/>
          <w:sz w:val="24"/>
          <w:szCs w:val="24"/>
        </w:rPr>
        <w:t xml:space="preserve"> una vida más </w:t>
      </w:r>
      <w:r>
        <w:rPr>
          <w:rFonts w:ascii="Times New Roman" w:hAnsi="Times New Roman" w:cs="Times New Roman"/>
          <w:sz w:val="24"/>
          <w:szCs w:val="24"/>
        </w:rPr>
        <w:t>pl</w:t>
      </w:r>
      <w:r w:rsidRPr="00F108F4">
        <w:rPr>
          <w:rFonts w:ascii="Times New Roman" w:hAnsi="Times New Roman" w:cs="Times New Roman"/>
          <w:sz w:val="24"/>
          <w:szCs w:val="24"/>
        </w:rPr>
        <w:t>ena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108F4">
        <w:rPr>
          <w:rFonts w:ascii="Times New Roman" w:hAnsi="Times New Roman" w:cs="Times New Roman"/>
          <w:sz w:val="24"/>
          <w:szCs w:val="24"/>
        </w:rPr>
        <w:t>autónoma</w:t>
      </w:r>
      <w:r>
        <w:rPr>
          <w:rFonts w:ascii="Times New Roman" w:hAnsi="Times New Roman" w:cs="Times New Roman"/>
          <w:sz w:val="24"/>
          <w:szCs w:val="24"/>
        </w:rPr>
        <w:t xml:space="preserve"> e incluyente</w:t>
      </w:r>
      <w:r w:rsidRPr="00F108F4">
        <w:rPr>
          <w:rFonts w:ascii="Times New Roman" w:hAnsi="Times New Roman" w:cs="Times New Roman"/>
          <w:sz w:val="24"/>
          <w:szCs w:val="24"/>
        </w:rPr>
        <w:t>, facilit</w:t>
      </w:r>
      <w:r>
        <w:rPr>
          <w:rFonts w:ascii="Times New Roman" w:hAnsi="Times New Roman" w:cs="Times New Roman"/>
          <w:sz w:val="24"/>
          <w:szCs w:val="24"/>
        </w:rPr>
        <w:t xml:space="preserve">ándoles </w:t>
      </w:r>
      <w:r w:rsidRPr="00F108F4">
        <w:rPr>
          <w:rFonts w:ascii="Times New Roman" w:hAnsi="Times New Roman" w:cs="Times New Roman"/>
          <w:sz w:val="24"/>
          <w:szCs w:val="24"/>
        </w:rPr>
        <w:t xml:space="preserve">la realización de actividades básicas gracias a dispositivos especializados. </w:t>
      </w:r>
      <w:r w:rsidR="00AA226A">
        <w:rPr>
          <w:rFonts w:ascii="Times New Roman" w:hAnsi="Times New Roman" w:cs="Times New Roman"/>
          <w:sz w:val="24"/>
          <w:szCs w:val="24"/>
        </w:rPr>
        <w:t>En consecuencia</w:t>
      </w:r>
      <w:r>
        <w:rPr>
          <w:rFonts w:ascii="Times New Roman" w:hAnsi="Times New Roman" w:cs="Times New Roman"/>
          <w:sz w:val="24"/>
          <w:szCs w:val="24"/>
        </w:rPr>
        <w:t>, resulta</w:t>
      </w:r>
      <w:r w:rsidRPr="00F108F4">
        <w:rPr>
          <w:rFonts w:ascii="Times New Roman" w:hAnsi="Times New Roman" w:cs="Times New Roman"/>
          <w:sz w:val="24"/>
          <w:szCs w:val="24"/>
        </w:rPr>
        <w:t xml:space="preserve"> claro que existe la necesidad del acceso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F108F4">
        <w:rPr>
          <w:rFonts w:ascii="Times New Roman" w:hAnsi="Times New Roman" w:cs="Times New Roman"/>
          <w:sz w:val="24"/>
          <w:szCs w:val="24"/>
        </w:rPr>
        <w:t>aparatos y apoyos tecnológicos para personas con discapacidad.</w:t>
      </w:r>
    </w:p>
    <w:p w14:paraId="11B1689F" w14:textId="77777777" w:rsidR="00B37883" w:rsidRPr="00B37883" w:rsidRDefault="00B37883" w:rsidP="007910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883">
        <w:rPr>
          <w:rFonts w:ascii="Times New Roman" w:hAnsi="Times New Roman" w:cs="Times New Roman"/>
          <w:sz w:val="24"/>
          <w:szCs w:val="24"/>
        </w:rPr>
        <w:t xml:space="preserve">El presente prototipo </w:t>
      </w:r>
      <w:r w:rsidR="00AF2422">
        <w:rPr>
          <w:rFonts w:ascii="Times New Roman" w:hAnsi="Times New Roman" w:cs="Times New Roman"/>
          <w:sz w:val="24"/>
          <w:szCs w:val="24"/>
        </w:rPr>
        <w:t xml:space="preserve">de bastón </w:t>
      </w:r>
      <w:r w:rsidRPr="00B37883">
        <w:rPr>
          <w:rFonts w:ascii="Times New Roman" w:hAnsi="Times New Roman" w:cs="Times New Roman"/>
          <w:sz w:val="24"/>
          <w:szCs w:val="24"/>
        </w:rPr>
        <w:t xml:space="preserve">es una propuesta de solución </w:t>
      </w:r>
      <w:r w:rsidR="00AF2422">
        <w:rPr>
          <w:rFonts w:ascii="Times New Roman" w:hAnsi="Times New Roman" w:cs="Times New Roman"/>
          <w:sz w:val="24"/>
          <w:szCs w:val="24"/>
        </w:rPr>
        <w:t xml:space="preserve">a </w:t>
      </w:r>
      <w:r w:rsidRPr="00B37883">
        <w:rPr>
          <w:rFonts w:ascii="Times New Roman" w:hAnsi="Times New Roman" w:cs="Times New Roman"/>
          <w:sz w:val="24"/>
          <w:szCs w:val="24"/>
        </w:rPr>
        <w:t xml:space="preserve">las diferentes problemáticas </w:t>
      </w:r>
      <w:r w:rsidR="00AF2422">
        <w:rPr>
          <w:rFonts w:ascii="Times New Roman" w:hAnsi="Times New Roman" w:cs="Times New Roman"/>
          <w:sz w:val="24"/>
          <w:szCs w:val="24"/>
        </w:rPr>
        <w:t xml:space="preserve">reseñadas, </w:t>
      </w:r>
      <w:r w:rsidRPr="00B37883">
        <w:rPr>
          <w:rFonts w:ascii="Times New Roman" w:hAnsi="Times New Roman" w:cs="Times New Roman"/>
          <w:sz w:val="24"/>
          <w:szCs w:val="24"/>
        </w:rPr>
        <w:t>con un sustento científico sólido</w:t>
      </w:r>
      <w:r w:rsidR="00AF2422">
        <w:rPr>
          <w:rFonts w:ascii="Times New Roman" w:hAnsi="Times New Roman" w:cs="Times New Roman"/>
          <w:sz w:val="24"/>
          <w:szCs w:val="24"/>
        </w:rPr>
        <w:t>,</w:t>
      </w:r>
      <w:r w:rsidRPr="00B37883">
        <w:rPr>
          <w:rFonts w:ascii="Times New Roman" w:hAnsi="Times New Roman" w:cs="Times New Roman"/>
          <w:sz w:val="24"/>
          <w:szCs w:val="24"/>
        </w:rPr>
        <w:t xml:space="preserve"> en un marco </w:t>
      </w:r>
      <w:r w:rsidR="00AA226A" w:rsidRPr="00AA226A">
        <w:rPr>
          <w:rFonts w:ascii="Times New Roman" w:hAnsi="Times New Roman" w:cs="Times New Roman"/>
          <w:sz w:val="24"/>
          <w:szCs w:val="24"/>
        </w:rPr>
        <w:t>teórico-práctico</w:t>
      </w:r>
      <w:r w:rsidR="00AA226A" w:rsidRPr="00B37883">
        <w:rPr>
          <w:rFonts w:ascii="Times New Roman" w:hAnsi="Times New Roman" w:cs="Times New Roman"/>
          <w:sz w:val="24"/>
          <w:szCs w:val="24"/>
        </w:rPr>
        <w:t xml:space="preserve"> </w:t>
      </w:r>
      <w:r w:rsidRPr="00B37883">
        <w:rPr>
          <w:rFonts w:ascii="Times New Roman" w:hAnsi="Times New Roman" w:cs="Times New Roman"/>
          <w:sz w:val="24"/>
          <w:szCs w:val="24"/>
        </w:rPr>
        <w:t>de tipo mixto</w:t>
      </w:r>
      <w:r w:rsidR="00FF4D84">
        <w:rPr>
          <w:rFonts w:ascii="Times New Roman" w:hAnsi="Times New Roman" w:cs="Times New Roman"/>
          <w:sz w:val="24"/>
          <w:szCs w:val="24"/>
        </w:rPr>
        <w:t>.</w:t>
      </w:r>
      <w:r w:rsidRPr="00B37883">
        <w:rPr>
          <w:rFonts w:ascii="Times New Roman" w:hAnsi="Times New Roman" w:cs="Times New Roman"/>
          <w:sz w:val="24"/>
          <w:szCs w:val="24"/>
        </w:rPr>
        <w:t xml:space="preserve"> </w:t>
      </w:r>
      <w:r w:rsidR="00FF4D84">
        <w:rPr>
          <w:rFonts w:ascii="Times New Roman" w:hAnsi="Times New Roman" w:cs="Times New Roman"/>
          <w:sz w:val="24"/>
          <w:szCs w:val="24"/>
        </w:rPr>
        <w:t>S</w:t>
      </w:r>
      <w:r w:rsidR="00AF2422">
        <w:rPr>
          <w:rFonts w:ascii="Times New Roman" w:hAnsi="Times New Roman" w:cs="Times New Roman"/>
          <w:sz w:val="24"/>
          <w:szCs w:val="24"/>
        </w:rPr>
        <w:t xml:space="preserve">e muestra </w:t>
      </w:r>
      <w:r w:rsidRPr="00B37883">
        <w:rPr>
          <w:rFonts w:ascii="Times New Roman" w:hAnsi="Times New Roman" w:cs="Times New Roman"/>
          <w:sz w:val="24"/>
          <w:szCs w:val="24"/>
        </w:rPr>
        <w:t>una investigación de alcance experimental con propósito aplicable</w:t>
      </w:r>
      <w:r w:rsidR="00AF2422">
        <w:rPr>
          <w:rFonts w:ascii="Times New Roman" w:hAnsi="Times New Roman" w:cs="Times New Roman"/>
          <w:sz w:val="24"/>
          <w:szCs w:val="24"/>
        </w:rPr>
        <w:t xml:space="preserve"> en el cual se desarrollan </w:t>
      </w:r>
      <w:r w:rsidRPr="00B37883">
        <w:rPr>
          <w:rFonts w:ascii="Times New Roman" w:hAnsi="Times New Roman" w:cs="Times New Roman"/>
          <w:sz w:val="24"/>
          <w:szCs w:val="24"/>
        </w:rPr>
        <w:t>estrategias de solución de al</w:t>
      </w:r>
      <w:r w:rsidR="00B75912">
        <w:rPr>
          <w:rFonts w:ascii="Times New Roman" w:hAnsi="Times New Roman" w:cs="Times New Roman"/>
          <w:sz w:val="24"/>
          <w:szCs w:val="24"/>
        </w:rPr>
        <w:t>t</w:t>
      </w:r>
      <w:r w:rsidRPr="00B37883">
        <w:rPr>
          <w:rFonts w:ascii="Times New Roman" w:hAnsi="Times New Roman" w:cs="Times New Roman"/>
          <w:sz w:val="24"/>
          <w:szCs w:val="24"/>
        </w:rPr>
        <w:t>o impacto.</w:t>
      </w:r>
      <w:r w:rsidR="00FF4D84">
        <w:rPr>
          <w:rFonts w:ascii="Times New Roman" w:hAnsi="Times New Roman" w:cs="Times New Roman"/>
          <w:sz w:val="24"/>
          <w:szCs w:val="24"/>
        </w:rPr>
        <w:t xml:space="preserve"> S</w:t>
      </w:r>
      <w:r w:rsidRPr="00B37883">
        <w:rPr>
          <w:rFonts w:ascii="Times New Roman" w:hAnsi="Times New Roman" w:cs="Times New Roman"/>
          <w:sz w:val="24"/>
          <w:szCs w:val="24"/>
        </w:rPr>
        <w:t xml:space="preserve">iendo un prototipo tecnológico, autónomo y portátil de uso común </w:t>
      </w:r>
      <w:r w:rsidR="00AF2422">
        <w:rPr>
          <w:rFonts w:ascii="Times New Roman" w:hAnsi="Times New Roman" w:cs="Times New Roman"/>
          <w:sz w:val="24"/>
          <w:szCs w:val="24"/>
        </w:rPr>
        <w:t xml:space="preserve">que </w:t>
      </w:r>
      <w:r w:rsidRPr="00B37883">
        <w:rPr>
          <w:rFonts w:ascii="Times New Roman" w:hAnsi="Times New Roman" w:cs="Times New Roman"/>
          <w:sz w:val="24"/>
          <w:szCs w:val="24"/>
        </w:rPr>
        <w:t xml:space="preserve">provee energía eléctrica limpia y de manera sustentable a otros dispositivos por medio del aprovechamiento de la energía solar, permite ser un apoyo fundamental para las </w:t>
      </w:r>
      <w:r w:rsidR="00FF4D84" w:rsidRPr="00FF4D84">
        <w:rPr>
          <w:rFonts w:ascii="Times New Roman" w:hAnsi="Times New Roman" w:cs="Times New Roman"/>
          <w:sz w:val="24"/>
          <w:szCs w:val="24"/>
        </w:rPr>
        <w:t>personas con discapacidad visual o personas mayores</w:t>
      </w:r>
      <w:r w:rsidRPr="00B37883">
        <w:rPr>
          <w:rFonts w:ascii="Times New Roman" w:hAnsi="Times New Roman" w:cs="Times New Roman"/>
          <w:sz w:val="24"/>
          <w:szCs w:val="24"/>
        </w:rPr>
        <w:t>.</w:t>
      </w:r>
    </w:p>
    <w:p w14:paraId="5E076291" w14:textId="77777777" w:rsidR="00B37883" w:rsidRPr="0079109A" w:rsidRDefault="00B37883" w:rsidP="0079109A">
      <w:pPr>
        <w:spacing w:after="0" w:line="360" w:lineRule="auto"/>
        <w:rPr>
          <w:rFonts w:ascii="Times New Roman" w:hAnsi="Times New Roman" w:cs="Times New Roman"/>
          <w:b/>
          <w:color w:val="001D35"/>
          <w:sz w:val="24"/>
          <w:szCs w:val="24"/>
          <w:shd w:val="clear" w:color="auto" w:fill="FFFFFF"/>
        </w:rPr>
      </w:pPr>
    </w:p>
    <w:p w14:paraId="5C5D4777" w14:textId="77777777" w:rsidR="00F91282" w:rsidRPr="0079109A" w:rsidRDefault="00F91282" w:rsidP="0079109A">
      <w:pPr>
        <w:pStyle w:val="Ttulo2"/>
        <w:spacing w:after="0"/>
        <w:rPr>
          <w:sz w:val="32"/>
          <w:szCs w:val="28"/>
        </w:rPr>
      </w:pPr>
      <w:r w:rsidRPr="0079109A">
        <w:rPr>
          <w:sz w:val="32"/>
          <w:szCs w:val="28"/>
        </w:rPr>
        <w:t xml:space="preserve">Materiales y </w:t>
      </w:r>
      <w:r w:rsidR="00AF2422" w:rsidRPr="0079109A">
        <w:rPr>
          <w:sz w:val="32"/>
          <w:szCs w:val="28"/>
        </w:rPr>
        <w:t>m</w:t>
      </w:r>
      <w:r w:rsidRPr="0079109A">
        <w:rPr>
          <w:sz w:val="32"/>
          <w:szCs w:val="28"/>
        </w:rPr>
        <w:t>étodos</w:t>
      </w:r>
    </w:p>
    <w:p w14:paraId="6069441B" w14:textId="77777777" w:rsidR="002E39C1" w:rsidRPr="002E39C1" w:rsidRDefault="002E39C1" w:rsidP="007910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>E</w:t>
      </w:r>
      <w:r w:rsidR="00AF2422">
        <w:rPr>
          <w:rFonts w:ascii="Times New Roman" w:hAnsi="Times New Roman" w:cs="Times New Roman"/>
          <w:sz w:val="24"/>
          <w:szCs w:val="24"/>
        </w:rPr>
        <w:t>ste</w:t>
      </w:r>
      <w:r w:rsidRPr="002E39C1">
        <w:rPr>
          <w:rFonts w:ascii="Times New Roman" w:hAnsi="Times New Roman" w:cs="Times New Roman"/>
          <w:sz w:val="24"/>
          <w:szCs w:val="24"/>
        </w:rPr>
        <w:t xml:space="preserve"> trabajo de investigación cuenta con un alcance experimental de tipo mixto</w:t>
      </w:r>
      <w:r w:rsidR="00994396">
        <w:rPr>
          <w:rFonts w:ascii="Times New Roman" w:hAnsi="Times New Roman" w:cs="Times New Roman"/>
          <w:sz w:val="24"/>
          <w:szCs w:val="24"/>
        </w:rPr>
        <w:t xml:space="preserve"> </w:t>
      </w:r>
      <w:r w:rsidR="00994396" w:rsidRPr="00994396">
        <w:rPr>
          <w:rFonts w:ascii="Times New Roman" w:hAnsi="Times New Roman" w:cs="Times New Roman"/>
          <w:sz w:val="24"/>
          <w:szCs w:val="24"/>
        </w:rPr>
        <w:t>(cualitativo-cuantitativo).</w:t>
      </w:r>
      <w:r w:rsidRPr="002E39C1">
        <w:rPr>
          <w:rFonts w:ascii="Times New Roman" w:hAnsi="Times New Roman" w:cs="Times New Roman"/>
          <w:sz w:val="24"/>
          <w:szCs w:val="24"/>
        </w:rPr>
        <w:t xml:space="preserve"> </w:t>
      </w:r>
      <w:r w:rsidR="00417E08">
        <w:rPr>
          <w:rFonts w:ascii="Times New Roman" w:hAnsi="Times New Roman" w:cs="Times New Roman"/>
          <w:sz w:val="24"/>
          <w:szCs w:val="24"/>
        </w:rPr>
        <w:t>C</w:t>
      </w:r>
      <w:r w:rsidR="004D6F9F">
        <w:rPr>
          <w:rFonts w:ascii="Times New Roman" w:hAnsi="Times New Roman" w:cs="Times New Roman"/>
          <w:sz w:val="24"/>
          <w:szCs w:val="24"/>
        </w:rPr>
        <w:t xml:space="preserve">omienza en </w:t>
      </w:r>
      <w:r w:rsidRPr="002E39C1">
        <w:rPr>
          <w:rFonts w:ascii="Times New Roman" w:hAnsi="Times New Roman" w:cs="Times New Roman"/>
          <w:sz w:val="24"/>
          <w:szCs w:val="24"/>
        </w:rPr>
        <w:t xml:space="preserve">primera instancia con un </w:t>
      </w:r>
      <w:r w:rsidR="001E6029">
        <w:rPr>
          <w:rFonts w:ascii="Times New Roman" w:hAnsi="Times New Roman" w:cs="Times New Roman"/>
          <w:sz w:val="24"/>
          <w:szCs w:val="24"/>
        </w:rPr>
        <w:t>objetivo</w:t>
      </w:r>
      <w:r w:rsidRPr="002E39C1">
        <w:rPr>
          <w:rFonts w:ascii="Times New Roman" w:hAnsi="Times New Roman" w:cs="Times New Roman"/>
          <w:sz w:val="24"/>
          <w:szCs w:val="24"/>
        </w:rPr>
        <w:t xml:space="preserve"> exploratorio </w:t>
      </w:r>
      <w:r w:rsidR="004D6F9F">
        <w:rPr>
          <w:rFonts w:ascii="Times New Roman" w:hAnsi="Times New Roman" w:cs="Times New Roman"/>
          <w:sz w:val="24"/>
          <w:szCs w:val="24"/>
        </w:rPr>
        <w:t xml:space="preserve">que propicia </w:t>
      </w:r>
      <w:r w:rsidRPr="002E39C1">
        <w:rPr>
          <w:rFonts w:ascii="Times New Roman" w:hAnsi="Times New Roman" w:cs="Times New Roman"/>
          <w:sz w:val="24"/>
          <w:szCs w:val="24"/>
        </w:rPr>
        <w:t xml:space="preserve">un andamiaje en su </w:t>
      </w:r>
      <w:r w:rsidR="001E6029">
        <w:rPr>
          <w:rFonts w:ascii="Times New Roman" w:hAnsi="Times New Roman" w:cs="Times New Roman"/>
          <w:sz w:val="24"/>
          <w:szCs w:val="24"/>
        </w:rPr>
        <w:t>etapa</w:t>
      </w:r>
      <w:r w:rsidRPr="002E39C1">
        <w:rPr>
          <w:rFonts w:ascii="Times New Roman" w:hAnsi="Times New Roman" w:cs="Times New Roman"/>
          <w:sz w:val="24"/>
          <w:szCs w:val="24"/>
        </w:rPr>
        <w:t xml:space="preserve"> descriptiv</w:t>
      </w:r>
      <w:r w:rsidR="001E6029">
        <w:rPr>
          <w:rFonts w:ascii="Times New Roman" w:hAnsi="Times New Roman" w:cs="Times New Roman"/>
          <w:sz w:val="24"/>
          <w:szCs w:val="24"/>
        </w:rPr>
        <w:t>a</w:t>
      </w:r>
      <w:r w:rsidR="00417E08">
        <w:rPr>
          <w:rFonts w:ascii="Times New Roman" w:hAnsi="Times New Roman" w:cs="Times New Roman"/>
          <w:sz w:val="24"/>
          <w:szCs w:val="24"/>
        </w:rPr>
        <w:t>,</w:t>
      </w:r>
      <w:r w:rsidR="004D6F9F">
        <w:rPr>
          <w:rFonts w:ascii="Times New Roman" w:hAnsi="Times New Roman" w:cs="Times New Roman"/>
          <w:sz w:val="24"/>
          <w:szCs w:val="24"/>
        </w:rPr>
        <w:t xml:space="preserve"> que permite</w:t>
      </w:r>
      <w:r w:rsidRPr="002E39C1">
        <w:rPr>
          <w:rFonts w:ascii="Times New Roman" w:hAnsi="Times New Roman" w:cs="Times New Roman"/>
          <w:sz w:val="24"/>
          <w:szCs w:val="24"/>
        </w:rPr>
        <w:t xml:space="preserve"> el desarrollo de estrategias en su alcance correlacional, </w:t>
      </w:r>
      <w:r w:rsidR="00994396" w:rsidRPr="00994396">
        <w:rPr>
          <w:rFonts w:ascii="Times New Roman" w:hAnsi="Times New Roman" w:cs="Times New Roman"/>
          <w:sz w:val="24"/>
          <w:szCs w:val="24"/>
        </w:rPr>
        <w:t>derivando en</w:t>
      </w:r>
      <w:r w:rsidR="004D6F9F">
        <w:rPr>
          <w:rFonts w:ascii="Times New Roman" w:hAnsi="Times New Roman" w:cs="Times New Roman"/>
          <w:sz w:val="24"/>
          <w:szCs w:val="24"/>
        </w:rPr>
        <w:t xml:space="preserve"> un</w:t>
      </w:r>
      <w:r w:rsidRPr="002E39C1">
        <w:rPr>
          <w:rFonts w:ascii="Times New Roman" w:hAnsi="Times New Roman" w:cs="Times New Roman"/>
          <w:sz w:val="24"/>
          <w:szCs w:val="24"/>
        </w:rPr>
        <w:t xml:space="preserve"> propósito aplicable en beneficio de la sociedad</w:t>
      </w:r>
      <w:r w:rsidR="004D6F9F">
        <w:rPr>
          <w:rFonts w:ascii="Times New Roman" w:hAnsi="Times New Roman" w:cs="Times New Roman"/>
          <w:sz w:val="24"/>
          <w:szCs w:val="24"/>
        </w:rPr>
        <w:t>,</w:t>
      </w:r>
      <w:r w:rsidRPr="002E39C1">
        <w:rPr>
          <w:rFonts w:ascii="Times New Roman" w:hAnsi="Times New Roman" w:cs="Times New Roman"/>
          <w:sz w:val="24"/>
          <w:szCs w:val="24"/>
        </w:rPr>
        <w:t xml:space="preserve"> particularmente en las personas con discapacidad </w:t>
      </w:r>
      <w:r w:rsidR="00994396">
        <w:rPr>
          <w:rFonts w:ascii="Times New Roman" w:hAnsi="Times New Roman" w:cs="Times New Roman"/>
          <w:sz w:val="24"/>
          <w:szCs w:val="24"/>
        </w:rPr>
        <w:t>para</w:t>
      </w:r>
      <w:r w:rsidRPr="002E39C1">
        <w:rPr>
          <w:rFonts w:ascii="Times New Roman" w:hAnsi="Times New Roman" w:cs="Times New Roman"/>
          <w:sz w:val="24"/>
          <w:szCs w:val="24"/>
        </w:rPr>
        <w:t xml:space="preserve"> su desarrollo personal y su integración social, educativa o laboral. </w:t>
      </w:r>
    </w:p>
    <w:p w14:paraId="416697B3" w14:textId="77777777" w:rsidR="002E39C1" w:rsidRPr="002E39C1" w:rsidRDefault="002E39C1" w:rsidP="007910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>Con base en lo anterior se seleccionaron los siguientes métodos y técnicas de investigación:</w:t>
      </w:r>
    </w:p>
    <w:p w14:paraId="17D695CE" w14:textId="77777777" w:rsidR="002E39C1" w:rsidRPr="002E39C1" w:rsidRDefault="002E39C1" w:rsidP="0079109A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>Histórico lógico</w:t>
      </w:r>
    </w:p>
    <w:p w14:paraId="1E3DC945" w14:textId="77777777" w:rsidR="002E39C1" w:rsidRPr="002E39C1" w:rsidRDefault="002E39C1" w:rsidP="0079109A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>Analítico sintético</w:t>
      </w:r>
    </w:p>
    <w:p w14:paraId="435F0FD8" w14:textId="77777777" w:rsidR="002E39C1" w:rsidRPr="002E39C1" w:rsidRDefault="002E39C1" w:rsidP="0079109A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>Inductivo</w:t>
      </w:r>
      <w:r w:rsidR="004D6F9F">
        <w:rPr>
          <w:rFonts w:ascii="Times New Roman" w:hAnsi="Times New Roman" w:cs="Times New Roman"/>
          <w:sz w:val="24"/>
          <w:szCs w:val="24"/>
        </w:rPr>
        <w:t xml:space="preserve"> </w:t>
      </w:r>
      <w:r w:rsidRPr="002E39C1">
        <w:rPr>
          <w:rFonts w:ascii="Times New Roman" w:hAnsi="Times New Roman" w:cs="Times New Roman"/>
          <w:sz w:val="24"/>
          <w:szCs w:val="24"/>
        </w:rPr>
        <w:t>deductivo</w:t>
      </w:r>
    </w:p>
    <w:p w14:paraId="30EF98A7" w14:textId="77777777" w:rsidR="002E39C1" w:rsidRPr="002E39C1" w:rsidRDefault="002E39C1" w:rsidP="0079109A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>Inductivo</w:t>
      </w:r>
      <w:r w:rsidR="004D6F9F">
        <w:rPr>
          <w:rFonts w:ascii="Times New Roman" w:hAnsi="Times New Roman" w:cs="Times New Roman"/>
          <w:sz w:val="24"/>
          <w:szCs w:val="24"/>
        </w:rPr>
        <w:t xml:space="preserve"> </w:t>
      </w:r>
      <w:r w:rsidRPr="002E39C1">
        <w:rPr>
          <w:rFonts w:ascii="Times New Roman" w:hAnsi="Times New Roman" w:cs="Times New Roman"/>
          <w:sz w:val="24"/>
          <w:szCs w:val="24"/>
        </w:rPr>
        <w:t>interpretativo</w:t>
      </w:r>
    </w:p>
    <w:p w14:paraId="72C00792" w14:textId="77777777" w:rsidR="002E39C1" w:rsidRPr="002E39C1" w:rsidRDefault="002E39C1" w:rsidP="0079109A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>Análisis document</w:t>
      </w:r>
      <w:r w:rsidR="00107B1E">
        <w:rPr>
          <w:rFonts w:ascii="Times New Roman" w:hAnsi="Times New Roman" w:cs="Times New Roman"/>
          <w:sz w:val="24"/>
          <w:szCs w:val="24"/>
        </w:rPr>
        <w:t>al</w:t>
      </w:r>
    </w:p>
    <w:p w14:paraId="4BEF6220" w14:textId="77777777" w:rsidR="002E39C1" w:rsidRPr="002E39C1" w:rsidRDefault="002E39C1" w:rsidP="0079109A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>Observación</w:t>
      </w:r>
    </w:p>
    <w:p w14:paraId="399449A8" w14:textId="77777777" w:rsidR="002E39C1" w:rsidRDefault="002E39C1" w:rsidP="0079109A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>Experimentación</w:t>
      </w:r>
    </w:p>
    <w:p w14:paraId="08DA7851" w14:textId="77777777" w:rsidR="006D7FA3" w:rsidRPr="002E39C1" w:rsidRDefault="006D7FA3" w:rsidP="0079109A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Simulación</w:t>
      </w:r>
    </w:p>
    <w:p w14:paraId="40467D70" w14:textId="77777777" w:rsidR="002E39C1" w:rsidRPr="002E39C1" w:rsidRDefault="00C91062" w:rsidP="0079109A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Criterio</w:t>
      </w:r>
      <w:r w:rsidR="002E39C1" w:rsidRPr="002E39C1">
        <w:rPr>
          <w:rFonts w:ascii="Times New Roman" w:hAnsi="Times New Roman" w:cs="Times New Roman"/>
          <w:sz w:val="24"/>
          <w:szCs w:val="24"/>
        </w:rPr>
        <w:t xml:space="preserve"> de expertos</w:t>
      </w:r>
    </w:p>
    <w:p w14:paraId="6B470C80" w14:textId="77777777" w:rsidR="002E39C1" w:rsidRPr="002E39C1" w:rsidRDefault="002E39C1" w:rsidP="0079109A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>Estadística descriptiva</w:t>
      </w:r>
    </w:p>
    <w:p w14:paraId="1FB76A09" w14:textId="77777777" w:rsidR="002E39C1" w:rsidRPr="002E39C1" w:rsidRDefault="002E39C1" w:rsidP="0079109A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>Análisis porcentual</w:t>
      </w:r>
    </w:p>
    <w:p w14:paraId="5A6BA586" w14:textId="77777777" w:rsidR="004D6F9F" w:rsidRDefault="004D6F9F" w:rsidP="0079109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Toc12465348"/>
      <w:bookmarkStart w:id="1" w:name="_Toc33003201"/>
    </w:p>
    <w:p w14:paraId="07301F25" w14:textId="77777777" w:rsidR="0079109A" w:rsidRDefault="0079109A" w:rsidP="0079109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4B7614" w14:textId="77777777" w:rsidR="0079109A" w:rsidRDefault="0079109A" w:rsidP="0079109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B9DFBE" w14:textId="77777777" w:rsidR="002E39C1" w:rsidRPr="0079109A" w:rsidRDefault="002E39C1" w:rsidP="007910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09A">
        <w:rPr>
          <w:rFonts w:ascii="Times New Roman" w:hAnsi="Times New Roman" w:cs="Times New Roman"/>
          <w:b/>
          <w:sz w:val="28"/>
          <w:szCs w:val="28"/>
        </w:rPr>
        <w:t>Métodos teóricos</w:t>
      </w:r>
      <w:bookmarkEnd w:id="0"/>
      <w:bookmarkEnd w:id="1"/>
    </w:p>
    <w:p w14:paraId="6BC96299" w14:textId="77777777" w:rsidR="002E39C1" w:rsidRPr="002E39C1" w:rsidRDefault="002E39C1" w:rsidP="007910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>El método de análisis histórico</w:t>
      </w:r>
      <w:r w:rsidR="00C20A6C">
        <w:rPr>
          <w:rFonts w:ascii="Times New Roman" w:hAnsi="Times New Roman" w:cs="Times New Roman"/>
          <w:sz w:val="24"/>
          <w:szCs w:val="24"/>
        </w:rPr>
        <w:t xml:space="preserve"> </w:t>
      </w:r>
      <w:r w:rsidRPr="002E39C1">
        <w:rPr>
          <w:rFonts w:ascii="Times New Roman" w:hAnsi="Times New Roman" w:cs="Times New Roman"/>
          <w:sz w:val="24"/>
          <w:szCs w:val="24"/>
        </w:rPr>
        <w:t xml:space="preserve">lógico </w:t>
      </w:r>
      <w:r w:rsidR="008C7D8F" w:rsidRPr="002E39C1">
        <w:rPr>
          <w:rFonts w:ascii="Times New Roman" w:hAnsi="Times New Roman" w:cs="Times New Roman"/>
          <w:sz w:val="24"/>
          <w:szCs w:val="24"/>
        </w:rPr>
        <w:t>consi</w:t>
      </w:r>
      <w:r w:rsidR="00C20A6C">
        <w:rPr>
          <w:rFonts w:ascii="Times New Roman" w:hAnsi="Times New Roman" w:cs="Times New Roman"/>
          <w:sz w:val="24"/>
          <w:szCs w:val="24"/>
        </w:rPr>
        <w:t>s</w:t>
      </w:r>
      <w:r w:rsidR="008C7D8F" w:rsidRPr="002E39C1">
        <w:rPr>
          <w:rFonts w:ascii="Times New Roman" w:hAnsi="Times New Roman" w:cs="Times New Roman"/>
          <w:sz w:val="24"/>
          <w:szCs w:val="24"/>
        </w:rPr>
        <w:t>tió</w:t>
      </w:r>
      <w:r w:rsidRPr="002E39C1">
        <w:rPr>
          <w:rFonts w:ascii="Times New Roman" w:hAnsi="Times New Roman" w:cs="Times New Roman"/>
          <w:sz w:val="24"/>
          <w:szCs w:val="24"/>
        </w:rPr>
        <w:t xml:space="preserve"> </w:t>
      </w:r>
      <w:r w:rsidR="008C7D8F">
        <w:rPr>
          <w:rFonts w:ascii="Times New Roman" w:hAnsi="Times New Roman" w:cs="Times New Roman"/>
          <w:sz w:val="24"/>
          <w:szCs w:val="24"/>
        </w:rPr>
        <w:t xml:space="preserve">en </w:t>
      </w:r>
      <w:r w:rsidR="008C7D8F" w:rsidRPr="002E39C1">
        <w:rPr>
          <w:rFonts w:ascii="Times New Roman" w:hAnsi="Times New Roman" w:cs="Times New Roman"/>
          <w:sz w:val="24"/>
          <w:szCs w:val="24"/>
        </w:rPr>
        <w:t>el tratamiento de la información</w:t>
      </w:r>
      <w:r w:rsidRPr="002E39C1">
        <w:rPr>
          <w:rFonts w:ascii="Times New Roman" w:hAnsi="Times New Roman" w:cs="Times New Roman"/>
          <w:sz w:val="24"/>
          <w:szCs w:val="24"/>
        </w:rPr>
        <w:t xml:space="preserve"> de los aportes, </w:t>
      </w:r>
      <w:r w:rsidR="008C7D8F" w:rsidRPr="002E39C1">
        <w:rPr>
          <w:rFonts w:ascii="Times New Roman" w:hAnsi="Times New Roman" w:cs="Times New Roman"/>
          <w:sz w:val="24"/>
          <w:szCs w:val="24"/>
        </w:rPr>
        <w:t>mejoras</w:t>
      </w:r>
      <w:r w:rsidRPr="002E39C1">
        <w:rPr>
          <w:rFonts w:ascii="Times New Roman" w:hAnsi="Times New Roman" w:cs="Times New Roman"/>
          <w:sz w:val="24"/>
          <w:szCs w:val="24"/>
        </w:rPr>
        <w:t xml:space="preserve"> y </w:t>
      </w:r>
      <w:r w:rsidR="008C7D8F" w:rsidRPr="002E39C1">
        <w:rPr>
          <w:rFonts w:ascii="Times New Roman" w:hAnsi="Times New Roman" w:cs="Times New Roman"/>
          <w:sz w:val="24"/>
          <w:szCs w:val="24"/>
        </w:rPr>
        <w:t>argumentos</w:t>
      </w:r>
      <w:r w:rsidRPr="002E39C1">
        <w:rPr>
          <w:rFonts w:ascii="Times New Roman" w:hAnsi="Times New Roman" w:cs="Times New Roman"/>
          <w:sz w:val="24"/>
          <w:szCs w:val="24"/>
        </w:rPr>
        <w:t xml:space="preserve"> que </w:t>
      </w:r>
      <w:r w:rsidR="008C7D8F" w:rsidRPr="002E39C1">
        <w:rPr>
          <w:rFonts w:ascii="Times New Roman" w:hAnsi="Times New Roman" w:cs="Times New Roman"/>
          <w:sz w:val="24"/>
          <w:szCs w:val="24"/>
        </w:rPr>
        <w:t>resultan</w:t>
      </w:r>
      <w:r w:rsidRPr="002E39C1">
        <w:rPr>
          <w:rFonts w:ascii="Times New Roman" w:hAnsi="Times New Roman" w:cs="Times New Roman"/>
          <w:sz w:val="24"/>
          <w:szCs w:val="24"/>
        </w:rPr>
        <w:t xml:space="preserve"> del proceso de </w:t>
      </w:r>
      <w:r w:rsidR="008C7D8F" w:rsidRPr="002E39C1">
        <w:rPr>
          <w:rFonts w:ascii="Times New Roman" w:hAnsi="Times New Roman" w:cs="Times New Roman"/>
          <w:sz w:val="24"/>
          <w:szCs w:val="24"/>
        </w:rPr>
        <w:t>reconstrucción</w:t>
      </w:r>
      <w:r w:rsidRPr="002E39C1">
        <w:rPr>
          <w:rFonts w:ascii="Times New Roman" w:hAnsi="Times New Roman" w:cs="Times New Roman"/>
          <w:sz w:val="24"/>
          <w:szCs w:val="24"/>
        </w:rPr>
        <w:t xml:space="preserve"> teórica a nivel científico y tecnológico.</w:t>
      </w:r>
    </w:p>
    <w:p w14:paraId="27D87B0C" w14:textId="77777777" w:rsidR="002E39C1" w:rsidRPr="002E39C1" w:rsidRDefault="002E39C1" w:rsidP="007910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 xml:space="preserve">El análisis y la síntesis </w:t>
      </w:r>
      <w:r w:rsidR="00A808B2">
        <w:rPr>
          <w:rFonts w:ascii="Times New Roman" w:hAnsi="Times New Roman" w:cs="Times New Roman"/>
          <w:sz w:val="24"/>
          <w:szCs w:val="24"/>
        </w:rPr>
        <w:t xml:space="preserve">que </w:t>
      </w:r>
      <w:r w:rsidRPr="002E39C1">
        <w:rPr>
          <w:rFonts w:ascii="Times New Roman" w:hAnsi="Times New Roman" w:cs="Times New Roman"/>
          <w:sz w:val="24"/>
          <w:szCs w:val="24"/>
        </w:rPr>
        <w:t xml:space="preserve">se </w:t>
      </w:r>
      <w:r w:rsidR="00A808B2" w:rsidRPr="002E39C1">
        <w:rPr>
          <w:rFonts w:ascii="Times New Roman" w:hAnsi="Times New Roman" w:cs="Times New Roman"/>
          <w:sz w:val="24"/>
          <w:szCs w:val="24"/>
        </w:rPr>
        <w:t>manejaron</w:t>
      </w:r>
      <w:r w:rsidR="00A808B2">
        <w:rPr>
          <w:rFonts w:ascii="Times New Roman" w:hAnsi="Times New Roman" w:cs="Times New Roman"/>
          <w:sz w:val="24"/>
          <w:szCs w:val="24"/>
        </w:rPr>
        <w:t xml:space="preserve"> en </w:t>
      </w:r>
      <w:r w:rsidRPr="002E39C1">
        <w:rPr>
          <w:rFonts w:ascii="Times New Roman" w:hAnsi="Times New Roman" w:cs="Times New Roman"/>
          <w:sz w:val="24"/>
          <w:szCs w:val="24"/>
        </w:rPr>
        <w:t>l</w:t>
      </w:r>
      <w:r w:rsidR="00A808B2">
        <w:rPr>
          <w:rFonts w:ascii="Times New Roman" w:hAnsi="Times New Roman" w:cs="Times New Roman"/>
          <w:sz w:val="24"/>
          <w:szCs w:val="24"/>
        </w:rPr>
        <w:t>a</w:t>
      </w:r>
      <w:r w:rsidRPr="002E39C1">
        <w:rPr>
          <w:rFonts w:ascii="Times New Roman" w:hAnsi="Times New Roman" w:cs="Times New Roman"/>
          <w:sz w:val="24"/>
          <w:szCs w:val="24"/>
        </w:rPr>
        <w:t xml:space="preserve"> </w:t>
      </w:r>
      <w:r w:rsidR="00A808B2" w:rsidRPr="002E39C1">
        <w:rPr>
          <w:rFonts w:ascii="Times New Roman" w:hAnsi="Times New Roman" w:cs="Times New Roman"/>
          <w:sz w:val="24"/>
          <w:szCs w:val="24"/>
        </w:rPr>
        <w:t>disertación</w:t>
      </w:r>
      <w:r w:rsidRPr="002E39C1">
        <w:rPr>
          <w:rFonts w:ascii="Times New Roman" w:hAnsi="Times New Roman" w:cs="Times New Roman"/>
          <w:sz w:val="24"/>
          <w:szCs w:val="24"/>
        </w:rPr>
        <w:t xml:space="preserve"> y </w:t>
      </w:r>
      <w:r w:rsidR="00A808B2" w:rsidRPr="002E39C1">
        <w:rPr>
          <w:rFonts w:ascii="Times New Roman" w:hAnsi="Times New Roman" w:cs="Times New Roman"/>
          <w:sz w:val="24"/>
          <w:szCs w:val="24"/>
        </w:rPr>
        <w:t>estimación</w:t>
      </w:r>
      <w:r w:rsidRPr="002E39C1">
        <w:rPr>
          <w:rFonts w:ascii="Times New Roman" w:hAnsi="Times New Roman" w:cs="Times New Roman"/>
          <w:sz w:val="24"/>
          <w:szCs w:val="24"/>
        </w:rPr>
        <w:t xml:space="preserve"> de las concepciones científicas y tecnológicas</w:t>
      </w:r>
      <w:r w:rsidR="007232FE">
        <w:rPr>
          <w:rFonts w:ascii="Times New Roman" w:hAnsi="Times New Roman" w:cs="Times New Roman"/>
          <w:sz w:val="24"/>
          <w:szCs w:val="24"/>
        </w:rPr>
        <w:t>,</w:t>
      </w:r>
      <w:r w:rsidRPr="002E39C1">
        <w:rPr>
          <w:rFonts w:ascii="Times New Roman" w:hAnsi="Times New Roman" w:cs="Times New Roman"/>
          <w:sz w:val="24"/>
          <w:szCs w:val="24"/>
        </w:rPr>
        <w:t xml:space="preserve"> sirvi</w:t>
      </w:r>
      <w:r w:rsidR="007232FE">
        <w:rPr>
          <w:rFonts w:ascii="Times New Roman" w:hAnsi="Times New Roman" w:cs="Times New Roman"/>
          <w:sz w:val="24"/>
          <w:szCs w:val="24"/>
        </w:rPr>
        <w:t>eron</w:t>
      </w:r>
      <w:r w:rsidRPr="002E39C1">
        <w:rPr>
          <w:rFonts w:ascii="Times New Roman" w:hAnsi="Times New Roman" w:cs="Times New Roman"/>
          <w:sz w:val="24"/>
          <w:szCs w:val="24"/>
        </w:rPr>
        <w:t xml:space="preserve"> de marco </w:t>
      </w:r>
      <w:r w:rsidR="00A808B2">
        <w:rPr>
          <w:rFonts w:ascii="Times New Roman" w:hAnsi="Times New Roman" w:cs="Times New Roman"/>
          <w:sz w:val="24"/>
          <w:szCs w:val="24"/>
        </w:rPr>
        <w:t>teórico al juicio de la operatividad</w:t>
      </w:r>
      <w:r w:rsidRPr="002E39C1">
        <w:rPr>
          <w:rFonts w:ascii="Times New Roman" w:hAnsi="Times New Roman" w:cs="Times New Roman"/>
          <w:sz w:val="24"/>
          <w:szCs w:val="24"/>
        </w:rPr>
        <w:t xml:space="preserve"> sustentable que </w:t>
      </w:r>
      <w:r w:rsidR="00A808B2">
        <w:rPr>
          <w:rFonts w:ascii="Times New Roman" w:hAnsi="Times New Roman" w:cs="Times New Roman"/>
          <w:sz w:val="24"/>
          <w:szCs w:val="24"/>
        </w:rPr>
        <w:t>presenta</w:t>
      </w:r>
      <w:r w:rsidRPr="002E39C1">
        <w:rPr>
          <w:rFonts w:ascii="Times New Roman" w:hAnsi="Times New Roman" w:cs="Times New Roman"/>
          <w:sz w:val="24"/>
          <w:szCs w:val="24"/>
        </w:rPr>
        <w:t xml:space="preserve"> la tecnología recientemente utilizada </w:t>
      </w:r>
      <w:r w:rsidR="00CF678D">
        <w:rPr>
          <w:rFonts w:ascii="Times New Roman" w:hAnsi="Times New Roman" w:cs="Times New Roman"/>
          <w:sz w:val="24"/>
          <w:szCs w:val="24"/>
        </w:rPr>
        <w:t>en</w:t>
      </w:r>
      <w:r w:rsidRPr="002E39C1">
        <w:rPr>
          <w:rFonts w:ascii="Times New Roman" w:hAnsi="Times New Roman" w:cs="Times New Roman"/>
          <w:sz w:val="24"/>
          <w:szCs w:val="24"/>
        </w:rPr>
        <w:t xml:space="preserve"> proyectos exitosos.</w:t>
      </w:r>
    </w:p>
    <w:p w14:paraId="36F551C1" w14:textId="77777777" w:rsidR="002E39C1" w:rsidRPr="002E39C1" w:rsidRDefault="002E39C1" w:rsidP="007910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 xml:space="preserve">Los </w:t>
      </w:r>
      <w:r w:rsidR="00A808B2" w:rsidRPr="002E39C1">
        <w:rPr>
          <w:rFonts w:ascii="Times New Roman" w:hAnsi="Times New Roman" w:cs="Times New Roman"/>
          <w:sz w:val="24"/>
          <w:szCs w:val="24"/>
        </w:rPr>
        <w:t>ordenamientos</w:t>
      </w:r>
      <w:r w:rsidRPr="002E39C1">
        <w:rPr>
          <w:rFonts w:ascii="Times New Roman" w:hAnsi="Times New Roman" w:cs="Times New Roman"/>
          <w:sz w:val="24"/>
          <w:szCs w:val="24"/>
        </w:rPr>
        <w:t xml:space="preserve"> deductivos </w:t>
      </w:r>
      <w:r w:rsidR="0045157C">
        <w:rPr>
          <w:rFonts w:ascii="Times New Roman" w:hAnsi="Times New Roman" w:cs="Times New Roman"/>
          <w:sz w:val="24"/>
          <w:szCs w:val="24"/>
        </w:rPr>
        <w:t>permitie</w:t>
      </w:r>
      <w:r w:rsidR="00A808B2" w:rsidRPr="002E39C1">
        <w:rPr>
          <w:rFonts w:ascii="Times New Roman" w:hAnsi="Times New Roman" w:cs="Times New Roman"/>
          <w:sz w:val="24"/>
          <w:szCs w:val="24"/>
        </w:rPr>
        <w:t>ron</w:t>
      </w:r>
      <w:r w:rsidRPr="002E39C1">
        <w:rPr>
          <w:rFonts w:ascii="Times New Roman" w:hAnsi="Times New Roman" w:cs="Times New Roman"/>
          <w:sz w:val="24"/>
          <w:szCs w:val="24"/>
        </w:rPr>
        <w:t xml:space="preserve"> trabajar en </w:t>
      </w:r>
      <w:r w:rsidR="007232FE">
        <w:rPr>
          <w:rFonts w:ascii="Times New Roman" w:hAnsi="Times New Roman" w:cs="Times New Roman"/>
          <w:sz w:val="24"/>
          <w:szCs w:val="24"/>
        </w:rPr>
        <w:t>los</w:t>
      </w:r>
      <w:r w:rsidRPr="002E39C1">
        <w:rPr>
          <w:rFonts w:ascii="Times New Roman" w:hAnsi="Times New Roman" w:cs="Times New Roman"/>
          <w:sz w:val="24"/>
          <w:szCs w:val="24"/>
        </w:rPr>
        <w:t xml:space="preserve"> referentes y </w:t>
      </w:r>
      <w:r w:rsidR="00A808B2" w:rsidRPr="002E39C1">
        <w:rPr>
          <w:rFonts w:ascii="Times New Roman" w:hAnsi="Times New Roman" w:cs="Times New Roman"/>
          <w:sz w:val="24"/>
          <w:szCs w:val="24"/>
        </w:rPr>
        <w:t>elementos</w:t>
      </w:r>
      <w:r w:rsidRPr="002E39C1">
        <w:rPr>
          <w:rFonts w:ascii="Times New Roman" w:hAnsi="Times New Roman" w:cs="Times New Roman"/>
          <w:sz w:val="24"/>
          <w:szCs w:val="24"/>
        </w:rPr>
        <w:t xml:space="preserve"> inferidos del estudio </w:t>
      </w:r>
      <w:r w:rsidR="00423AB6">
        <w:rPr>
          <w:rFonts w:ascii="Times New Roman" w:hAnsi="Times New Roman" w:cs="Times New Roman"/>
          <w:sz w:val="24"/>
          <w:szCs w:val="24"/>
        </w:rPr>
        <w:t>establecido</w:t>
      </w:r>
      <w:r w:rsidR="00B63088">
        <w:rPr>
          <w:rFonts w:ascii="Times New Roman" w:hAnsi="Times New Roman" w:cs="Times New Roman"/>
          <w:sz w:val="24"/>
          <w:szCs w:val="24"/>
        </w:rPr>
        <w:t xml:space="preserve">, asimismo, </w:t>
      </w:r>
      <w:r w:rsidR="00423AB6" w:rsidRPr="002E39C1">
        <w:rPr>
          <w:rFonts w:ascii="Times New Roman" w:hAnsi="Times New Roman" w:cs="Times New Roman"/>
          <w:sz w:val="24"/>
          <w:szCs w:val="24"/>
        </w:rPr>
        <w:t>manifestar</w:t>
      </w:r>
      <w:r w:rsidR="00B63088">
        <w:rPr>
          <w:rFonts w:ascii="Times New Roman" w:hAnsi="Times New Roman" w:cs="Times New Roman"/>
          <w:sz w:val="24"/>
          <w:szCs w:val="24"/>
        </w:rPr>
        <w:t>on</w:t>
      </w:r>
      <w:r w:rsidRPr="002E39C1">
        <w:rPr>
          <w:rFonts w:ascii="Times New Roman" w:hAnsi="Times New Roman" w:cs="Times New Roman"/>
          <w:sz w:val="24"/>
          <w:szCs w:val="24"/>
        </w:rPr>
        <w:t xml:space="preserve"> los </w:t>
      </w:r>
      <w:r w:rsidR="00423AB6" w:rsidRPr="002E39C1">
        <w:rPr>
          <w:rFonts w:ascii="Times New Roman" w:hAnsi="Times New Roman" w:cs="Times New Roman"/>
          <w:sz w:val="24"/>
          <w:szCs w:val="24"/>
        </w:rPr>
        <w:t>diferentes</w:t>
      </w:r>
      <w:r w:rsidRPr="002E39C1">
        <w:rPr>
          <w:rFonts w:ascii="Times New Roman" w:hAnsi="Times New Roman" w:cs="Times New Roman"/>
          <w:sz w:val="24"/>
          <w:szCs w:val="24"/>
        </w:rPr>
        <w:t xml:space="preserve"> juicios y </w:t>
      </w:r>
      <w:r w:rsidR="00423AB6">
        <w:rPr>
          <w:rFonts w:ascii="Times New Roman" w:hAnsi="Times New Roman" w:cs="Times New Roman"/>
          <w:sz w:val="24"/>
          <w:szCs w:val="24"/>
        </w:rPr>
        <w:t>formaciones</w:t>
      </w:r>
      <w:r w:rsidRPr="002E39C1">
        <w:rPr>
          <w:rFonts w:ascii="Times New Roman" w:hAnsi="Times New Roman" w:cs="Times New Roman"/>
          <w:sz w:val="24"/>
          <w:szCs w:val="24"/>
        </w:rPr>
        <w:t xml:space="preserve"> que se </w:t>
      </w:r>
      <w:r w:rsidR="00423AB6" w:rsidRPr="002E39C1">
        <w:rPr>
          <w:rFonts w:ascii="Times New Roman" w:hAnsi="Times New Roman" w:cs="Times New Roman"/>
          <w:sz w:val="24"/>
          <w:szCs w:val="24"/>
        </w:rPr>
        <w:t>esquematizan</w:t>
      </w:r>
      <w:r w:rsidR="005B5DB2">
        <w:rPr>
          <w:rFonts w:ascii="Times New Roman" w:hAnsi="Times New Roman" w:cs="Times New Roman"/>
          <w:sz w:val="24"/>
          <w:szCs w:val="24"/>
        </w:rPr>
        <w:t xml:space="preserve"> a lo largo de la investigación</w:t>
      </w:r>
      <w:r w:rsidRPr="002E39C1">
        <w:rPr>
          <w:rFonts w:ascii="Times New Roman" w:hAnsi="Times New Roman" w:cs="Times New Roman"/>
          <w:sz w:val="24"/>
          <w:szCs w:val="24"/>
        </w:rPr>
        <w:t xml:space="preserve">. Estos </w:t>
      </w:r>
      <w:r w:rsidR="00423AB6" w:rsidRPr="002E39C1">
        <w:rPr>
          <w:rFonts w:ascii="Times New Roman" w:hAnsi="Times New Roman" w:cs="Times New Roman"/>
          <w:sz w:val="24"/>
          <w:szCs w:val="24"/>
        </w:rPr>
        <w:t>ordenamientos</w:t>
      </w:r>
      <w:r w:rsidRPr="002E39C1">
        <w:rPr>
          <w:rFonts w:ascii="Times New Roman" w:hAnsi="Times New Roman" w:cs="Times New Roman"/>
          <w:sz w:val="24"/>
          <w:szCs w:val="24"/>
        </w:rPr>
        <w:t xml:space="preserve"> </w:t>
      </w:r>
      <w:r w:rsidR="00423AB6" w:rsidRPr="002E39C1">
        <w:rPr>
          <w:rFonts w:ascii="Times New Roman" w:hAnsi="Times New Roman" w:cs="Times New Roman"/>
          <w:sz w:val="24"/>
          <w:szCs w:val="24"/>
        </w:rPr>
        <w:t>proporcionaron</w:t>
      </w:r>
      <w:r w:rsidRPr="002E39C1">
        <w:rPr>
          <w:rFonts w:ascii="Times New Roman" w:hAnsi="Times New Roman" w:cs="Times New Roman"/>
          <w:sz w:val="24"/>
          <w:szCs w:val="24"/>
        </w:rPr>
        <w:t xml:space="preserve"> la </w:t>
      </w:r>
      <w:r w:rsidR="00423AB6" w:rsidRPr="002E39C1">
        <w:rPr>
          <w:rFonts w:ascii="Times New Roman" w:hAnsi="Times New Roman" w:cs="Times New Roman"/>
          <w:sz w:val="24"/>
          <w:szCs w:val="24"/>
        </w:rPr>
        <w:t>demarcación</w:t>
      </w:r>
      <w:r w:rsidRPr="002E39C1">
        <w:rPr>
          <w:rFonts w:ascii="Times New Roman" w:hAnsi="Times New Roman" w:cs="Times New Roman"/>
          <w:sz w:val="24"/>
          <w:szCs w:val="24"/>
        </w:rPr>
        <w:t xml:space="preserve">, </w:t>
      </w:r>
      <w:r w:rsidR="00423AB6" w:rsidRPr="002E39C1">
        <w:rPr>
          <w:rFonts w:ascii="Times New Roman" w:hAnsi="Times New Roman" w:cs="Times New Roman"/>
          <w:sz w:val="24"/>
          <w:szCs w:val="24"/>
        </w:rPr>
        <w:t>visión</w:t>
      </w:r>
      <w:r w:rsidRPr="002E39C1">
        <w:rPr>
          <w:rFonts w:ascii="Times New Roman" w:hAnsi="Times New Roman" w:cs="Times New Roman"/>
          <w:sz w:val="24"/>
          <w:szCs w:val="24"/>
        </w:rPr>
        <w:t xml:space="preserve"> </w:t>
      </w:r>
      <w:r w:rsidR="00423AB6">
        <w:rPr>
          <w:rFonts w:ascii="Times New Roman" w:hAnsi="Times New Roman" w:cs="Times New Roman"/>
          <w:sz w:val="24"/>
          <w:szCs w:val="24"/>
        </w:rPr>
        <w:t>y</w:t>
      </w:r>
      <w:r w:rsidRPr="002E39C1">
        <w:rPr>
          <w:rFonts w:ascii="Times New Roman" w:hAnsi="Times New Roman" w:cs="Times New Roman"/>
          <w:sz w:val="24"/>
          <w:szCs w:val="24"/>
        </w:rPr>
        <w:t xml:space="preserve"> </w:t>
      </w:r>
      <w:r w:rsidR="00423AB6" w:rsidRPr="002E39C1">
        <w:rPr>
          <w:rFonts w:ascii="Times New Roman" w:hAnsi="Times New Roman" w:cs="Times New Roman"/>
          <w:sz w:val="24"/>
          <w:szCs w:val="24"/>
        </w:rPr>
        <w:t>unión</w:t>
      </w:r>
      <w:r w:rsidRPr="002E39C1">
        <w:rPr>
          <w:rFonts w:ascii="Times New Roman" w:hAnsi="Times New Roman" w:cs="Times New Roman"/>
          <w:sz w:val="24"/>
          <w:szCs w:val="24"/>
        </w:rPr>
        <w:t xml:space="preserve"> de los </w:t>
      </w:r>
      <w:r w:rsidR="00423AB6" w:rsidRPr="002E39C1">
        <w:rPr>
          <w:rFonts w:ascii="Times New Roman" w:hAnsi="Times New Roman" w:cs="Times New Roman"/>
          <w:sz w:val="24"/>
          <w:szCs w:val="24"/>
        </w:rPr>
        <w:t>elementos</w:t>
      </w:r>
      <w:r w:rsidRPr="002E39C1">
        <w:rPr>
          <w:rFonts w:ascii="Times New Roman" w:hAnsi="Times New Roman" w:cs="Times New Roman"/>
          <w:sz w:val="24"/>
          <w:szCs w:val="24"/>
        </w:rPr>
        <w:t xml:space="preserve"> </w:t>
      </w:r>
      <w:r w:rsidR="00423AB6" w:rsidRPr="002E39C1">
        <w:rPr>
          <w:rFonts w:ascii="Times New Roman" w:hAnsi="Times New Roman" w:cs="Times New Roman"/>
          <w:sz w:val="24"/>
          <w:szCs w:val="24"/>
        </w:rPr>
        <w:t>técnicos</w:t>
      </w:r>
      <w:r w:rsidRPr="002E39C1">
        <w:rPr>
          <w:rFonts w:ascii="Times New Roman" w:hAnsi="Times New Roman" w:cs="Times New Roman"/>
          <w:sz w:val="24"/>
          <w:szCs w:val="24"/>
        </w:rPr>
        <w:t xml:space="preserve"> que se fueron </w:t>
      </w:r>
      <w:r w:rsidR="00423AB6">
        <w:rPr>
          <w:rFonts w:ascii="Times New Roman" w:hAnsi="Times New Roman" w:cs="Times New Roman"/>
          <w:sz w:val="24"/>
          <w:szCs w:val="24"/>
        </w:rPr>
        <w:t>estableciendo</w:t>
      </w:r>
      <w:r w:rsidRPr="002E39C1">
        <w:rPr>
          <w:rFonts w:ascii="Times New Roman" w:hAnsi="Times New Roman" w:cs="Times New Roman"/>
          <w:sz w:val="24"/>
          <w:szCs w:val="24"/>
        </w:rPr>
        <w:t xml:space="preserve"> en el proceso investigativo</w:t>
      </w:r>
      <w:r w:rsidR="00B63088">
        <w:rPr>
          <w:rFonts w:ascii="Times New Roman" w:hAnsi="Times New Roman" w:cs="Times New Roman"/>
          <w:sz w:val="24"/>
          <w:szCs w:val="24"/>
        </w:rPr>
        <w:t>.</w:t>
      </w:r>
    </w:p>
    <w:p w14:paraId="59256B76" w14:textId="77777777" w:rsidR="0079109A" w:rsidRDefault="0079109A" w:rsidP="0079109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Toc12465349"/>
      <w:bookmarkStart w:id="3" w:name="_Toc33003202"/>
    </w:p>
    <w:p w14:paraId="7C4E1D25" w14:textId="0F0BF793" w:rsidR="002E39C1" w:rsidRPr="002E39C1" w:rsidRDefault="002E39C1" w:rsidP="007910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9C1">
        <w:rPr>
          <w:rFonts w:ascii="Times New Roman" w:hAnsi="Times New Roman" w:cs="Times New Roman"/>
          <w:b/>
          <w:sz w:val="24"/>
          <w:szCs w:val="24"/>
        </w:rPr>
        <w:t>Métodos empíricos</w:t>
      </w:r>
      <w:bookmarkEnd w:id="2"/>
      <w:bookmarkEnd w:id="3"/>
    </w:p>
    <w:p w14:paraId="5BC111F2" w14:textId="77777777" w:rsidR="002E39C1" w:rsidRPr="00107B1E" w:rsidRDefault="00107B1E" w:rsidP="007910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B1E">
        <w:rPr>
          <w:rFonts w:ascii="Times New Roman" w:hAnsi="Times New Roman" w:cs="Times New Roman"/>
          <w:i/>
          <w:sz w:val="24"/>
          <w:szCs w:val="24"/>
        </w:rPr>
        <w:t>Análisis documental</w:t>
      </w:r>
      <w:r w:rsidR="002E39C1" w:rsidRPr="00107B1E">
        <w:rPr>
          <w:rFonts w:ascii="Times New Roman" w:hAnsi="Times New Roman" w:cs="Times New Roman"/>
          <w:i/>
          <w:sz w:val="24"/>
          <w:szCs w:val="24"/>
        </w:rPr>
        <w:t>.</w:t>
      </w:r>
      <w:r w:rsidR="002E39C1" w:rsidRPr="00107B1E">
        <w:rPr>
          <w:rFonts w:ascii="Times New Roman" w:hAnsi="Times New Roman" w:cs="Times New Roman"/>
          <w:sz w:val="24"/>
          <w:szCs w:val="24"/>
        </w:rPr>
        <w:t xml:space="preserve"> Se empleó para recabar información del alcance exploratorio </w:t>
      </w:r>
      <w:r w:rsidR="00B63088" w:rsidRPr="00107B1E">
        <w:rPr>
          <w:rFonts w:ascii="Times New Roman" w:hAnsi="Times New Roman" w:cs="Times New Roman"/>
          <w:sz w:val="24"/>
          <w:szCs w:val="24"/>
        </w:rPr>
        <w:t>acerca de</w:t>
      </w:r>
      <w:r w:rsidR="002E39C1" w:rsidRPr="00107B1E">
        <w:rPr>
          <w:rFonts w:ascii="Times New Roman" w:hAnsi="Times New Roman" w:cs="Times New Roman"/>
          <w:sz w:val="24"/>
          <w:szCs w:val="24"/>
        </w:rPr>
        <w:t xml:space="preserve"> los antecedentes científicos y tecnológicos de la fundamentación teórica</w:t>
      </w:r>
      <w:r w:rsidR="005B5DB2">
        <w:rPr>
          <w:rFonts w:ascii="Times New Roman" w:hAnsi="Times New Roman" w:cs="Times New Roman"/>
          <w:sz w:val="24"/>
          <w:szCs w:val="24"/>
        </w:rPr>
        <w:t xml:space="preserve"> de Álvarez, Guerra y Ramírez (2024)</w:t>
      </w:r>
      <w:r w:rsidR="002E39C1" w:rsidRPr="00107B1E">
        <w:rPr>
          <w:rFonts w:ascii="Times New Roman" w:hAnsi="Times New Roman" w:cs="Times New Roman"/>
          <w:sz w:val="24"/>
          <w:szCs w:val="24"/>
        </w:rPr>
        <w:t>, a partir de investigaciones realizadas previam</w:t>
      </w:r>
      <w:r w:rsidR="009B48E3" w:rsidRPr="00107B1E">
        <w:rPr>
          <w:rFonts w:ascii="Times New Roman" w:hAnsi="Times New Roman" w:cs="Times New Roman"/>
          <w:sz w:val="24"/>
          <w:szCs w:val="24"/>
        </w:rPr>
        <w:t>ente con base en el</w:t>
      </w:r>
      <w:r w:rsidR="007232FE" w:rsidRPr="00107B1E">
        <w:rPr>
          <w:rFonts w:ascii="Times New Roman" w:hAnsi="Times New Roman" w:cs="Times New Roman"/>
          <w:sz w:val="24"/>
          <w:szCs w:val="24"/>
        </w:rPr>
        <w:t xml:space="preserve"> uso de </w:t>
      </w:r>
      <w:r w:rsidR="002E39C1" w:rsidRPr="00107B1E">
        <w:rPr>
          <w:rFonts w:ascii="Times New Roman" w:hAnsi="Times New Roman" w:cs="Times New Roman"/>
          <w:sz w:val="24"/>
          <w:szCs w:val="24"/>
        </w:rPr>
        <w:t>bastones.</w:t>
      </w:r>
    </w:p>
    <w:p w14:paraId="18DA5459" w14:textId="77777777" w:rsidR="002E39C1" w:rsidRPr="002E39C1" w:rsidRDefault="002E39C1" w:rsidP="007910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088">
        <w:rPr>
          <w:rFonts w:ascii="Times New Roman" w:hAnsi="Times New Roman" w:cs="Times New Roman"/>
          <w:i/>
          <w:sz w:val="24"/>
          <w:szCs w:val="24"/>
        </w:rPr>
        <w:t>Observación.</w:t>
      </w:r>
      <w:r w:rsidRPr="002E39C1">
        <w:rPr>
          <w:rFonts w:ascii="Times New Roman" w:hAnsi="Times New Roman" w:cs="Times New Roman"/>
          <w:sz w:val="24"/>
          <w:szCs w:val="24"/>
        </w:rPr>
        <w:t xml:space="preserve"> Se realizó durante el desarrollo de las </w:t>
      </w:r>
      <w:r w:rsidR="00D371F6">
        <w:rPr>
          <w:rFonts w:ascii="Times New Roman" w:hAnsi="Times New Roman" w:cs="Times New Roman"/>
          <w:sz w:val="24"/>
          <w:szCs w:val="24"/>
        </w:rPr>
        <w:t xml:space="preserve">diferentes </w:t>
      </w:r>
      <w:r w:rsidRPr="002E39C1">
        <w:rPr>
          <w:rFonts w:ascii="Times New Roman" w:hAnsi="Times New Roman" w:cs="Times New Roman"/>
          <w:sz w:val="24"/>
          <w:szCs w:val="24"/>
        </w:rPr>
        <w:t xml:space="preserve">actividades para </w:t>
      </w:r>
      <w:r w:rsidR="00B63088">
        <w:rPr>
          <w:rFonts w:ascii="Times New Roman" w:hAnsi="Times New Roman" w:cs="Times New Roman"/>
          <w:sz w:val="24"/>
          <w:szCs w:val="24"/>
        </w:rPr>
        <w:t xml:space="preserve">la </w:t>
      </w:r>
      <w:r w:rsidRPr="002E39C1">
        <w:rPr>
          <w:rFonts w:ascii="Times New Roman" w:hAnsi="Times New Roman" w:cs="Times New Roman"/>
          <w:sz w:val="24"/>
          <w:szCs w:val="24"/>
        </w:rPr>
        <w:t xml:space="preserve">identificación de las condiciones </w:t>
      </w:r>
      <w:r w:rsidR="009805D1">
        <w:rPr>
          <w:rFonts w:ascii="Times New Roman" w:hAnsi="Times New Roman" w:cs="Times New Roman"/>
          <w:sz w:val="24"/>
          <w:szCs w:val="24"/>
        </w:rPr>
        <w:t xml:space="preserve">eléctricas y mecánicas </w:t>
      </w:r>
      <w:r w:rsidRPr="002E39C1">
        <w:rPr>
          <w:rFonts w:ascii="Times New Roman" w:hAnsi="Times New Roman" w:cs="Times New Roman"/>
          <w:sz w:val="24"/>
          <w:szCs w:val="24"/>
        </w:rPr>
        <w:t xml:space="preserve"> de los componentes del “bastón inteligente”</w:t>
      </w:r>
      <w:r w:rsidR="009805D1">
        <w:rPr>
          <w:rFonts w:ascii="Times New Roman" w:hAnsi="Times New Roman" w:cs="Times New Roman"/>
          <w:sz w:val="24"/>
          <w:szCs w:val="24"/>
        </w:rPr>
        <w:t>.</w:t>
      </w:r>
    </w:p>
    <w:p w14:paraId="0AE28F3C" w14:textId="77777777" w:rsidR="002E39C1" w:rsidRDefault="002E39C1" w:rsidP="007910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088">
        <w:rPr>
          <w:rFonts w:ascii="Times New Roman" w:hAnsi="Times New Roman" w:cs="Times New Roman"/>
          <w:i/>
          <w:sz w:val="24"/>
          <w:szCs w:val="24"/>
        </w:rPr>
        <w:t>Experimen</w:t>
      </w:r>
      <w:r w:rsidRPr="009805D1">
        <w:rPr>
          <w:rFonts w:ascii="Times New Roman" w:hAnsi="Times New Roman" w:cs="Times New Roman"/>
          <w:sz w:val="24"/>
          <w:szCs w:val="24"/>
        </w:rPr>
        <w:t>ta</w:t>
      </w:r>
      <w:r w:rsidRPr="00B63088">
        <w:rPr>
          <w:rFonts w:ascii="Times New Roman" w:hAnsi="Times New Roman" w:cs="Times New Roman"/>
          <w:i/>
          <w:sz w:val="24"/>
          <w:szCs w:val="24"/>
        </w:rPr>
        <w:t>ción.</w:t>
      </w:r>
      <w:r w:rsidRPr="002E39C1">
        <w:rPr>
          <w:rFonts w:ascii="Times New Roman" w:hAnsi="Times New Roman" w:cs="Times New Roman"/>
          <w:sz w:val="24"/>
          <w:szCs w:val="24"/>
        </w:rPr>
        <w:t xml:space="preserve"> Este método </w:t>
      </w:r>
      <w:r w:rsidR="009805D1" w:rsidRPr="009805D1">
        <w:rPr>
          <w:rFonts w:ascii="Times New Roman" w:hAnsi="Times New Roman" w:cs="Times New Roman"/>
          <w:sz w:val="24"/>
          <w:szCs w:val="24"/>
        </w:rPr>
        <w:t>permitió desarrollar</w:t>
      </w:r>
      <w:r w:rsidR="009805D1" w:rsidRPr="002E39C1">
        <w:rPr>
          <w:rFonts w:ascii="Times New Roman" w:hAnsi="Times New Roman" w:cs="Times New Roman"/>
          <w:sz w:val="24"/>
          <w:szCs w:val="24"/>
        </w:rPr>
        <w:t xml:space="preserve"> </w:t>
      </w:r>
      <w:r w:rsidRPr="002E39C1">
        <w:rPr>
          <w:rFonts w:ascii="Times New Roman" w:hAnsi="Times New Roman" w:cs="Times New Roman"/>
          <w:sz w:val="24"/>
          <w:szCs w:val="24"/>
        </w:rPr>
        <w:t>un prototipo de alto rendimiento</w:t>
      </w:r>
      <w:r w:rsidR="00931D9C">
        <w:rPr>
          <w:rFonts w:ascii="Times New Roman" w:hAnsi="Times New Roman" w:cs="Times New Roman"/>
          <w:sz w:val="24"/>
          <w:szCs w:val="24"/>
        </w:rPr>
        <w:t xml:space="preserve">, esto es, </w:t>
      </w:r>
      <w:r w:rsidRPr="002E39C1">
        <w:rPr>
          <w:rFonts w:ascii="Times New Roman" w:hAnsi="Times New Roman" w:cs="Times New Roman"/>
          <w:sz w:val="24"/>
          <w:szCs w:val="24"/>
        </w:rPr>
        <w:t xml:space="preserve">se reprodujo el objeto de estudio en condiciones controladas. </w:t>
      </w:r>
    </w:p>
    <w:p w14:paraId="309DAD6A" w14:textId="77777777" w:rsidR="006D7FA3" w:rsidRPr="002E39C1" w:rsidRDefault="006D7FA3" w:rsidP="007910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D9C">
        <w:rPr>
          <w:rFonts w:ascii="Times New Roman" w:hAnsi="Times New Roman" w:cs="Times New Roman"/>
          <w:i/>
          <w:sz w:val="24"/>
          <w:szCs w:val="24"/>
        </w:rPr>
        <w:t>Simulación</w:t>
      </w:r>
      <w:r w:rsidR="00931D9C" w:rsidRPr="00931D9C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Se utilizó </w:t>
      </w:r>
      <w:r w:rsidR="00931D9C">
        <w:rPr>
          <w:rFonts w:ascii="Times New Roman" w:hAnsi="Times New Roman" w:cs="Times New Roman"/>
          <w:sz w:val="24"/>
          <w:szCs w:val="24"/>
        </w:rPr>
        <w:t xml:space="preserve">el </w:t>
      </w:r>
      <w:r w:rsidRPr="00931D9C">
        <w:rPr>
          <w:rFonts w:ascii="Times New Roman" w:hAnsi="Times New Roman" w:cs="Times New Roman"/>
          <w:i/>
          <w:sz w:val="24"/>
          <w:szCs w:val="24"/>
        </w:rPr>
        <w:t>software</w:t>
      </w:r>
      <w:r w:rsidRPr="006D7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7FA3">
        <w:rPr>
          <w:rFonts w:ascii="Times New Roman" w:hAnsi="Times New Roman" w:cs="Times New Roman"/>
          <w:sz w:val="24"/>
          <w:szCs w:val="24"/>
        </w:rPr>
        <w:t>Fr</w:t>
      </w:r>
      <w:r w:rsidR="00C33241">
        <w:rPr>
          <w:rFonts w:ascii="Times New Roman" w:hAnsi="Times New Roman" w:cs="Times New Roman"/>
          <w:sz w:val="24"/>
          <w:szCs w:val="24"/>
        </w:rPr>
        <w:t>itzing</w:t>
      </w:r>
      <w:proofErr w:type="spellEnd"/>
      <w:r w:rsidR="00C33241">
        <w:rPr>
          <w:rFonts w:ascii="Times New Roman" w:hAnsi="Times New Roman" w:cs="Times New Roman"/>
          <w:sz w:val="24"/>
          <w:szCs w:val="24"/>
        </w:rPr>
        <w:t xml:space="preserve"> para determinar componentes</w:t>
      </w:r>
      <w:r w:rsidRPr="006D7FA3">
        <w:rPr>
          <w:rFonts w:ascii="Times New Roman" w:hAnsi="Times New Roman" w:cs="Times New Roman"/>
          <w:sz w:val="24"/>
          <w:szCs w:val="24"/>
        </w:rPr>
        <w:t xml:space="preserve"> eléctric</w:t>
      </w:r>
      <w:r w:rsidR="00C33241">
        <w:rPr>
          <w:rFonts w:ascii="Times New Roman" w:hAnsi="Times New Roman" w:cs="Times New Roman"/>
          <w:sz w:val="24"/>
          <w:szCs w:val="24"/>
        </w:rPr>
        <w:t>o</w:t>
      </w:r>
      <w:r w:rsidRPr="006D7FA3">
        <w:rPr>
          <w:rFonts w:ascii="Times New Roman" w:hAnsi="Times New Roman" w:cs="Times New Roman"/>
          <w:sz w:val="24"/>
          <w:szCs w:val="24"/>
        </w:rPr>
        <w:t xml:space="preserve">s y electrónicos de </w:t>
      </w:r>
      <w:r w:rsidR="0020097D">
        <w:rPr>
          <w:rFonts w:ascii="Times New Roman" w:hAnsi="Times New Roman" w:cs="Times New Roman"/>
          <w:sz w:val="24"/>
          <w:szCs w:val="24"/>
        </w:rPr>
        <w:t>entrada como</w:t>
      </w:r>
      <w:r w:rsidR="001246FD">
        <w:rPr>
          <w:rFonts w:ascii="Times New Roman" w:hAnsi="Times New Roman" w:cs="Times New Roman"/>
          <w:sz w:val="24"/>
          <w:szCs w:val="24"/>
        </w:rPr>
        <w:t>:</w:t>
      </w:r>
      <w:r w:rsidR="0020097D">
        <w:rPr>
          <w:rFonts w:ascii="Times New Roman" w:hAnsi="Times New Roman" w:cs="Times New Roman"/>
          <w:sz w:val="24"/>
          <w:szCs w:val="24"/>
        </w:rPr>
        <w:t xml:space="preserve"> resistencias, sensores, interruptores, motores y baterías.</w:t>
      </w:r>
    </w:p>
    <w:p w14:paraId="2C129353" w14:textId="77777777" w:rsidR="002E39C1" w:rsidRPr="002E39C1" w:rsidRDefault="00931D9C" w:rsidP="007910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Asimismo, s</w:t>
      </w:r>
      <w:r w:rsidR="002E39C1" w:rsidRPr="002E39C1">
        <w:rPr>
          <w:rFonts w:ascii="Times New Roman" w:hAnsi="Times New Roman" w:cs="Times New Roman"/>
          <w:sz w:val="24"/>
          <w:szCs w:val="24"/>
        </w:rPr>
        <w:t>e utilizaron los siguientes materiales:</w:t>
      </w:r>
    </w:p>
    <w:p w14:paraId="5FAAAC7E" w14:textId="77777777" w:rsidR="002E39C1" w:rsidRPr="002E39C1" w:rsidRDefault="002E39C1" w:rsidP="0079109A">
      <w:pPr>
        <w:pStyle w:val="Prrafode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 xml:space="preserve">1 </w:t>
      </w:r>
      <w:r w:rsidR="00931D9C">
        <w:rPr>
          <w:rFonts w:ascii="Times New Roman" w:hAnsi="Times New Roman" w:cs="Times New Roman"/>
          <w:sz w:val="24"/>
          <w:szCs w:val="24"/>
        </w:rPr>
        <w:t>b</w:t>
      </w:r>
      <w:r w:rsidRPr="002E39C1">
        <w:rPr>
          <w:rFonts w:ascii="Times New Roman" w:hAnsi="Times New Roman" w:cs="Times New Roman"/>
          <w:sz w:val="24"/>
          <w:szCs w:val="24"/>
        </w:rPr>
        <w:t>astón con base amplia de 4 patas cortas</w:t>
      </w:r>
    </w:p>
    <w:p w14:paraId="31A859B5" w14:textId="77777777" w:rsidR="002E39C1" w:rsidRPr="002E39C1" w:rsidRDefault="002E39C1" w:rsidP="0079109A">
      <w:pPr>
        <w:pStyle w:val="Prrafode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 xml:space="preserve">1 </w:t>
      </w:r>
      <w:r w:rsidR="00931D9C">
        <w:rPr>
          <w:rFonts w:ascii="Times New Roman" w:hAnsi="Times New Roman" w:cs="Times New Roman"/>
          <w:sz w:val="24"/>
          <w:szCs w:val="24"/>
        </w:rPr>
        <w:t>b</w:t>
      </w:r>
      <w:r w:rsidRPr="002E39C1">
        <w:rPr>
          <w:rFonts w:ascii="Times New Roman" w:hAnsi="Times New Roman" w:cs="Times New Roman"/>
          <w:sz w:val="24"/>
          <w:szCs w:val="24"/>
        </w:rPr>
        <w:t>atería de alta carga energética</w:t>
      </w:r>
    </w:p>
    <w:p w14:paraId="228638DE" w14:textId="77777777" w:rsidR="002E39C1" w:rsidRPr="002E39C1" w:rsidRDefault="002E39C1" w:rsidP="0079109A">
      <w:pPr>
        <w:pStyle w:val="Prrafode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 xml:space="preserve">1 </w:t>
      </w:r>
      <w:r w:rsidR="00931D9C">
        <w:rPr>
          <w:rFonts w:ascii="Times New Roman" w:hAnsi="Times New Roman" w:cs="Times New Roman"/>
          <w:sz w:val="24"/>
          <w:szCs w:val="24"/>
        </w:rPr>
        <w:t>t</w:t>
      </w:r>
      <w:r w:rsidRPr="002E39C1">
        <w:rPr>
          <w:rFonts w:ascii="Times New Roman" w:hAnsi="Times New Roman" w:cs="Times New Roman"/>
          <w:sz w:val="24"/>
          <w:szCs w:val="24"/>
        </w:rPr>
        <w:t>ira de</w:t>
      </w:r>
      <w:r w:rsidR="00931D9C">
        <w:rPr>
          <w:rFonts w:ascii="Times New Roman" w:hAnsi="Times New Roman" w:cs="Times New Roman"/>
          <w:sz w:val="24"/>
          <w:szCs w:val="24"/>
        </w:rPr>
        <w:t xml:space="preserve"> </w:t>
      </w:r>
      <w:r w:rsidR="00931D9C" w:rsidRPr="00931D9C">
        <w:rPr>
          <w:rFonts w:ascii="Times New Roman" w:hAnsi="Times New Roman" w:cs="Times New Roman"/>
          <w:smallCaps/>
          <w:sz w:val="24"/>
          <w:szCs w:val="24"/>
        </w:rPr>
        <w:t>led</w:t>
      </w:r>
      <w:r w:rsidRPr="002E39C1">
        <w:rPr>
          <w:rFonts w:ascii="Times New Roman" w:hAnsi="Times New Roman" w:cs="Times New Roman"/>
          <w:sz w:val="24"/>
          <w:szCs w:val="24"/>
        </w:rPr>
        <w:t xml:space="preserve"> con alta luminosidad </w:t>
      </w:r>
      <w:r w:rsidR="00931D9C" w:rsidRPr="001B3074">
        <w:rPr>
          <w:rFonts w:ascii="Times New Roman" w:hAnsi="Times New Roman" w:cs="Times New Roman"/>
          <w:sz w:val="24"/>
          <w:szCs w:val="24"/>
        </w:rPr>
        <w:t>rgb</w:t>
      </w:r>
      <w:r w:rsidR="001B3074">
        <w:rPr>
          <w:rFonts w:ascii="Times New Roman" w:hAnsi="Times New Roman" w:cs="Times New Roman"/>
          <w:sz w:val="24"/>
          <w:szCs w:val="24"/>
        </w:rPr>
        <w:t>,12V</w:t>
      </w:r>
    </w:p>
    <w:p w14:paraId="12405466" w14:textId="77777777" w:rsidR="002E39C1" w:rsidRPr="002E39C1" w:rsidRDefault="002E39C1" w:rsidP="0079109A">
      <w:pPr>
        <w:pStyle w:val="Prrafode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 xml:space="preserve">2 </w:t>
      </w:r>
      <w:r w:rsidR="006861F2">
        <w:rPr>
          <w:rFonts w:ascii="Times New Roman" w:hAnsi="Times New Roman" w:cs="Times New Roman"/>
          <w:sz w:val="24"/>
          <w:szCs w:val="24"/>
        </w:rPr>
        <w:t>p</w:t>
      </w:r>
      <w:r w:rsidR="006861F2" w:rsidRPr="002E39C1">
        <w:rPr>
          <w:rFonts w:ascii="Times New Roman" w:hAnsi="Times New Roman" w:cs="Times New Roman"/>
          <w:sz w:val="24"/>
          <w:szCs w:val="24"/>
        </w:rPr>
        <w:t>aneles</w:t>
      </w:r>
      <w:r w:rsidRPr="002E39C1">
        <w:rPr>
          <w:rFonts w:ascii="Times New Roman" w:hAnsi="Times New Roman" w:cs="Times New Roman"/>
          <w:sz w:val="24"/>
          <w:szCs w:val="24"/>
        </w:rPr>
        <w:t xml:space="preserve"> solares</w:t>
      </w:r>
      <w:r w:rsidR="001B3074">
        <w:rPr>
          <w:rFonts w:ascii="Times New Roman" w:hAnsi="Times New Roman" w:cs="Times New Roman"/>
          <w:sz w:val="24"/>
          <w:szCs w:val="24"/>
        </w:rPr>
        <w:t xml:space="preserve"> de 6V</w:t>
      </w:r>
    </w:p>
    <w:p w14:paraId="48F285ED" w14:textId="77777777" w:rsidR="002E39C1" w:rsidRPr="002E39C1" w:rsidRDefault="002E39C1" w:rsidP="0079109A">
      <w:pPr>
        <w:pStyle w:val="Prrafode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 xml:space="preserve">1 </w:t>
      </w:r>
      <w:r w:rsidR="00931D9C">
        <w:rPr>
          <w:rFonts w:ascii="Times New Roman" w:hAnsi="Times New Roman" w:cs="Times New Roman"/>
          <w:sz w:val="24"/>
          <w:szCs w:val="24"/>
        </w:rPr>
        <w:t>p</w:t>
      </w:r>
      <w:r w:rsidRPr="002E39C1">
        <w:rPr>
          <w:rFonts w:ascii="Times New Roman" w:hAnsi="Times New Roman" w:cs="Times New Roman"/>
          <w:sz w:val="24"/>
          <w:szCs w:val="24"/>
        </w:rPr>
        <w:t>uerto de alimentación tipo automóvil</w:t>
      </w:r>
      <w:r w:rsidR="001B3074">
        <w:rPr>
          <w:rFonts w:ascii="Times New Roman" w:hAnsi="Times New Roman" w:cs="Times New Roman"/>
          <w:sz w:val="24"/>
          <w:szCs w:val="24"/>
        </w:rPr>
        <w:t xml:space="preserve"> 5V</w:t>
      </w:r>
    </w:p>
    <w:p w14:paraId="1B08A9C5" w14:textId="77777777" w:rsidR="002E39C1" w:rsidRPr="002E39C1" w:rsidRDefault="002E39C1" w:rsidP="0079109A">
      <w:pPr>
        <w:pStyle w:val="Prrafode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lastRenderedPageBreak/>
        <w:t xml:space="preserve">1 </w:t>
      </w:r>
      <w:r w:rsidR="00931D9C">
        <w:rPr>
          <w:rFonts w:ascii="Times New Roman" w:hAnsi="Times New Roman" w:cs="Times New Roman"/>
          <w:sz w:val="24"/>
          <w:szCs w:val="24"/>
        </w:rPr>
        <w:t>p</w:t>
      </w:r>
      <w:r w:rsidRPr="002E39C1">
        <w:rPr>
          <w:rFonts w:ascii="Times New Roman" w:hAnsi="Times New Roman" w:cs="Times New Roman"/>
          <w:sz w:val="24"/>
          <w:szCs w:val="24"/>
        </w:rPr>
        <w:t xml:space="preserve">laca Arduino </w:t>
      </w:r>
      <w:r w:rsidR="001B3074">
        <w:rPr>
          <w:rFonts w:ascii="Times New Roman" w:hAnsi="Times New Roman" w:cs="Times New Roman"/>
          <w:sz w:val="24"/>
          <w:szCs w:val="24"/>
        </w:rPr>
        <w:t>U</w:t>
      </w:r>
      <w:r w:rsidR="00931D9C" w:rsidRPr="001B3074">
        <w:rPr>
          <w:rFonts w:ascii="Times New Roman" w:hAnsi="Times New Roman" w:cs="Times New Roman"/>
          <w:sz w:val="24"/>
          <w:szCs w:val="24"/>
        </w:rPr>
        <w:t>no</w:t>
      </w:r>
      <w:r w:rsidR="001B3074" w:rsidRPr="001B3074">
        <w:rPr>
          <w:rFonts w:ascii="Times New Roman" w:hAnsi="Times New Roman" w:cs="Times New Roman"/>
          <w:sz w:val="24"/>
          <w:szCs w:val="24"/>
        </w:rPr>
        <w:t>, 5V,</w:t>
      </w:r>
      <w:r w:rsidR="001B3074">
        <w:rPr>
          <w:rFonts w:ascii="Times New Roman" w:hAnsi="Times New Roman" w:cs="Times New Roman"/>
          <w:sz w:val="24"/>
          <w:szCs w:val="24"/>
        </w:rPr>
        <w:t xml:space="preserve"> </w:t>
      </w:r>
      <w:r w:rsidR="001B3074" w:rsidRPr="001B3074">
        <w:rPr>
          <w:rFonts w:ascii="Times New Roman" w:hAnsi="Times New Roman" w:cs="Times New Roman"/>
          <w:sz w:val="24"/>
          <w:szCs w:val="24"/>
        </w:rPr>
        <w:t>32 Kb de memoria flash </w:t>
      </w:r>
    </w:p>
    <w:p w14:paraId="3665A7C9" w14:textId="77777777" w:rsidR="002E39C1" w:rsidRPr="002E39C1" w:rsidRDefault="002E39C1" w:rsidP="0079109A">
      <w:pPr>
        <w:pStyle w:val="Prrafode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 xml:space="preserve">2 </w:t>
      </w:r>
      <w:r w:rsidR="00931D9C">
        <w:rPr>
          <w:rFonts w:ascii="Times New Roman" w:hAnsi="Times New Roman" w:cs="Times New Roman"/>
          <w:sz w:val="24"/>
          <w:szCs w:val="24"/>
        </w:rPr>
        <w:t>i</w:t>
      </w:r>
      <w:r w:rsidRPr="002E39C1">
        <w:rPr>
          <w:rFonts w:ascii="Times New Roman" w:hAnsi="Times New Roman" w:cs="Times New Roman"/>
          <w:sz w:val="24"/>
          <w:szCs w:val="24"/>
        </w:rPr>
        <w:t>nterruptores de control</w:t>
      </w:r>
    </w:p>
    <w:p w14:paraId="74E28CDA" w14:textId="77777777" w:rsidR="002E39C1" w:rsidRPr="002E39C1" w:rsidRDefault="002E39C1" w:rsidP="0079109A">
      <w:pPr>
        <w:pStyle w:val="Prrafode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 xml:space="preserve">1 </w:t>
      </w:r>
      <w:r w:rsidR="00931D9C">
        <w:rPr>
          <w:rFonts w:ascii="Times New Roman" w:hAnsi="Times New Roman" w:cs="Times New Roman"/>
          <w:sz w:val="24"/>
          <w:szCs w:val="24"/>
        </w:rPr>
        <w:t>l</w:t>
      </w:r>
      <w:r w:rsidRPr="002E39C1">
        <w:rPr>
          <w:rFonts w:ascii="Times New Roman" w:hAnsi="Times New Roman" w:cs="Times New Roman"/>
          <w:sz w:val="24"/>
          <w:szCs w:val="24"/>
        </w:rPr>
        <w:t xml:space="preserve">ocalizador </w:t>
      </w:r>
      <w:proofErr w:type="spellStart"/>
      <w:r w:rsidR="00931D9C" w:rsidRPr="00931D9C">
        <w:rPr>
          <w:rFonts w:ascii="Times New Roman" w:hAnsi="Times New Roman" w:cs="Times New Roman"/>
          <w:smallCaps/>
          <w:sz w:val="24"/>
          <w:szCs w:val="24"/>
        </w:rPr>
        <w:t>gps</w:t>
      </w:r>
      <w:proofErr w:type="spellEnd"/>
      <w:r w:rsidR="001B3074">
        <w:rPr>
          <w:rFonts w:ascii="Times New Roman" w:hAnsi="Times New Roman" w:cs="Times New Roman"/>
          <w:smallCaps/>
          <w:sz w:val="24"/>
          <w:szCs w:val="24"/>
        </w:rPr>
        <w:t>, 5 V</w:t>
      </w:r>
    </w:p>
    <w:p w14:paraId="3242884C" w14:textId="77777777" w:rsidR="002E39C1" w:rsidRPr="002E39C1" w:rsidRDefault="002E39C1" w:rsidP="0079109A">
      <w:pPr>
        <w:pStyle w:val="Prrafode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 xml:space="preserve">3 </w:t>
      </w:r>
      <w:r w:rsidR="00931D9C">
        <w:rPr>
          <w:rFonts w:ascii="Times New Roman" w:hAnsi="Times New Roman" w:cs="Times New Roman"/>
          <w:sz w:val="24"/>
          <w:szCs w:val="24"/>
        </w:rPr>
        <w:t>s</w:t>
      </w:r>
      <w:r w:rsidRPr="002E39C1">
        <w:rPr>
          <w:rFonts w:ascii="Times New Roman" w:hAnsi="Times New Roman" w:cs="Times New Roman"/>
          <w:sz w:val="24"/>
          <w:szCs w:val="24"/>
        </w:rPr>
        <w:t>ensores de proximidad</w:t>
      </w:r>
      <w:r w:rsidR="001B3074">
        <w:rPr>
          <w:rFonts w:ascii="Times New Roman" w:hAnsi="Times New Roman" w:cs="Times New Roman"/>
          <w:sz w:val="24"/>
          <w:szCs w:val="24"/>
        </w:rPr>
        <w:t>, 5V</w:t>
      </w:r>
    </w:p>
    <w:p w14:paraId="3D73A440" w14:textId="77777777" w:rsidR="002E39C1" w:rsidRPr="002E39C1" w:rsidRDefault="002E39C1" w:rsidP="0079109A">
      <w:pPr>
        <w:pStyle w:val="Prrafode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 xml:space="preserve">10 </w:t>
      </w:r>
      <w:r w:rsidR="00931D9C">
        <w:rPr>
          <w:rFonts w:ascii="Times New Roman" w:hAnsi="Times New Roman" w:cs="Times New Roman"/>
          <w:sz w:val="24"/>
          <w:szCs w:val="24"/>
        </w:rPr>
        <w:t>j</w:t>
      </w:r>
      <w:r w:rsidRPr="002E39C1">
        <w:rPr>
          <w:rFonts w:ascii="Times New Roman" w:hAnsi="Times New Roman" w:cs="Times New Roman"/>
          <w:sz w:val="24"/>
          <w:szCs w:val="24"/>
        </w:rPr>
        <w:t xml:space="preserve">umpers de 10 cm </w:t>
      </w:r>
      <w:r w:rsidR="00931D9C">
        <w:rPr>
          <w:rFonts w:ascii="Times New Roman" w:hAnsi="Times New Roman" w:cs="Times New Roman"/>
          <w:sz w:val="24"/>
          <w:szCs w:val="24"/>
        </w:rPr>
        <w:t>t</w:t>
      </w:r>
      <w:r w:rsidRPr="002E39C1">
        <w:rPr>
          <w:rFonts w:ascii="Times New Roman" w:hAnsi="Times New Roman" w:cs="Times New Roman"/>
          <w:sz w:val="24"/>
          <w:szCs w:val="24"/>
        </w:rPr>
        <w:t>ipo macho</w:t>
      </w:r>
      <w:r w:rsidR="00931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9C1">
        <w:rPr>
          <w:rFonts w:ascii="Times New Roman" w:hAnsi="Times New Roman" w:cs="Times New Roman"/>
          <w:sz w:val="24"/>
          <w:szCs w:val="24"/>
        </w:rPr>
        <w:t>macho</w:t>
      </w:r>
      <w:proofErr w:type="spellEnd"/>
    </w:p>
    <w:p w14:paraId="18710085" w14:textId="77777777" w:rsidR="002E39C1" w:rsidRPr="002E39C1" w:rsidRDefault="002E39C1" w:rsidP="0079109A">
      <w:pPr>
        <w:pStyle w:val="Prrafode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 xml:space="preserve">10 </w:t>
      </w:r>
      <w:r w:rsidR="00931D9C">
        <w:rPr>
          <w:rFonts w:ascii="Times New Roman" w:hAnsi="Times New Roman" w:cs="Times New Roman"/>
          <w:sz w:val="24"/>
          <w:szCs w:val="24"/>
        </w:rPr>
        <w:t>j</w:t>
      </w:r>
      <w:r w:rsidRPr="002E39C1">
        <w:rPr>
          <w:rFonts w:ascii="Times New Roman" w:hAnsi="Times New Roman" w:cs="Times New Roman"/>
          <w:sz w:val="24"/>
          <w:szCs w:val="24"/>
        </w:rPr>
        <w:t xml:space="preserve">umpers de 20 cm </w:t>
      </w:r>
      <w:r w:rsidR="00931D9C">
        <w:rPr>
          <w:rFonts w:ascii="Times New Roman" w:hAnsi="Times New Roman" w:cs="Times New Roman"/>
          <w:sz w:val="24"/>
          <w:szCs w:val="24"/>
        </w:rPr>
        <w:t>t</w:t>
      </w:r>
      <w:r w:rsidRPr="002E39C1">
        <w:rPr>
          <w:rFonts w:ascii="Times New Roman" w:hAnsi="Times New Roman" w:cs="Times New Roman"/>
          <w:sz w:val="24"/>
          <w:szCs w:val="24"/>
        </w:rPr>
        <w:t>ipo macho</w:t>
      </w:r>
      <w:r w:rsidR="00931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9C1">
        <w:rPr>
          <w:rFonts w:ascii="Times New Roman" w:hAnsi="Times New Roman" w:cs="Times New Roman"/>
          <w:sz w:val="24"/>
          <w:szCs w:val="24"/>
        </w:rPr>
        <w:t>macho</w:t>
      </w:r>
      <w:proofErr w:type="spellEnd"/>
    </w:p>
    <w:p w14:paraId="422DBCEB" w14:textId="77777777" w:rsidR="002E39C1" w:rsidRPr="00931D9C" w:rsidRDefault="002E39C1" w:rsidP="0079109A">
      <w:pPr>
        <w:pStyle w:val="Prrafode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 xml:space="preserve">10 </w:t>
      </w:r>
      <w:r w:rsidR="00931D9C">
        <w:rPr>
          <w:rFonts w:ascii="Times New Roman" w:hAnsi="Times New Roman" w:cs="Times New Roman"/>
          <w:sz w:val="24"/>
          <w:szCs w:val="24"/>
        </w:rPr>
        <w:t>j</w:t>
      </w:r>
      <w:r w:rsidRPr="002E39C1">
        <w:rPr>
          <w:rFonts w:ascii="Times New Roman" w:hAnsi="Times New Roman" w:cs="Times New Roman"/>
          <w:sz w:val="24"/>
          <w:szCs w:val="24"/>
        </w:rPr>
        <w:t xml:space="preserve">umpers de 10 cm </w:t>
      </w:r>
      <w:r w:rsidR="00931D9C">
        <w:rPr>
          <w:rFonts w:ascii="Times New Roman" w:hAnsi="Times New Roman" w:cs="Times New Roman"/>
          <w:sz w:val="24"/>
          <w:szCs w:val="24"/>
        </w:rPr>
        <w:t>t</w:t>
      </w:r>
      <w:r w:rsidRPr="002E39C1">
        <w:rPr>
          <w:rFonts w:ascii="Times New Roman" w:hAnsi="Times New Roman" w:cs="Times New Roman"/>
          <w:sz w:val="24"/>
          <w:szCs w:val="24"/>
        </w:rPr>
        <w:t>ipo macho</w:t>
      </w:r>
      <w:r w:rsidR="00931D9C">
        <w:rPr>
          <w:rFonts w:ascii="Times New Roman" w:hAnsi="Times New Roman" w:cs="Times New Roman"/>
          <w:sz w:val="24"/>
          <w:szCs w:val="24"/>
        </w:rPr>
        <w:t xml:space="preserve"> </w:t>
      </w:r>
      <w:r w:rsidRPr="00931D9C">
        <w:rPr>
          <w:rFonts w:ascii="Times New Roman" w:hAnsi="Times New Roman" w:cs="Times New Roman"/>
          <w:sz w:val="24"/>
          <w:szCs w:val="24"/>
        </w:rPr>
        <w:t>hembra</w:t>
      </w:r>
    </w:p>
    <w:p w14:paraId="6FB54B99" w14:textId="77777777" w:rsidR="002E39C1" w:rsidRPr="002E39C1" w:rsidRDefault="002E39C1" w:rsidP="0079109A">
      <w:pPr>
        <w:pStyle w:val="Prrafode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 xml:space="preserve">3 </w:t>
      </w:r>
      <w:r w:rsidR="00931D9C" w:rsidRPr="00931D9C">
        <w:rPr>
          <w:rFonts w:ascii="Times New Roman" w:hAnsi="Times New Roman" w:cs="Times New Roman"/>
          <w:smallCaps/>
          <w:sz w:val="24"/>
          <w:szCs w:val="24"/>
        </w:rPr>
        <w:t>led</w:t>
      </w:r>
      <w:r w:rsidRPr="002E39C1">
        <w:rPr>
          <w:rFonts w:ascii="Times New Roman" w:hAnsi="Times New Roman" w:cs="Times New Roman"/>
          <w:sz w:val="24"/>
          <w:szCs w:val="24"/>
        </w:rPr>
        <w:t xml:space="preserve"> indicador</w:t>
      </w:r>
      <w:r w:rsidR="001B3074">
        <w:rPr>
          <w:rFonts w:ascii="Times New Roman" w:hAnsi="Times New Roman" w:cs="Times New Roman"/>
          <w:sz w:val="24"/>
          <w:szCs w:val="24"/>
        </w:rPr>
        <w:t xml:space="preserve"> de 5V</w:t>
      </w:r>
    </w:p>
    <w:p w14:paraId="192230AF" w14:textId="77777777" w:rsidR="002E39C1" w:rsidRPr="002E39C1" w:rsidRDefault="002E39C1" w:rsidP="0079109A">
      <w:pPr>
        <w:pStyle w:val="Prrafode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 xml:space="preserve">3 </w:t>
      </w:r>
      <w:r w:rsidR="00931D9C">
        <w:rPr>
          <w:rFonts w:ascii="Times New Roman" w:hAnsi="Times New Roman" w:cs="Times New Roman"/>
          <w:sz w:val="24"/>
          <w:szCs w:val="24"/>
        </w:rPr>
        <w:t>r</w:t>
      </w:r>
      <w:r w:rsidRPr="002E39C1">
        <w:rPr>
          <w:rFonts w:ascii="Times New Roman" w:hAnsi="Times New Roman" w:cs="Times New Roman"/>
          <w:sz w:val="24"/>
          <w:szCs w:val="24"/>
        </w:rPr>
        <w:t xml:space="preserve">esistencias de 220 </w:t>
      </w:r>
      <w:r w:rsidR="001B3074" w:rsidRPr="001B3074">
        <w:rPr>
          <w:rFonts w:ascii="Times New Roman" w:hAnsi="Times New Roman" w:cs="Times New Roman"/>
          <w:sz w:val="24"/>
          <w:szCs w:val="24"/>
        </w:rPr>
        <w:t>Ω</w:t>
      </w:r>
    </w:p>
    <w:p w14:paraId="4FB2660A" w14:textId="77777777" w:rsidR="002E39C1" w:rsidRPr="002E39C1" w:rsidRDefault="002E39C1" w:rsidP="0079109A">
      <w:pPr>
        <w:pStyle w:val="Prrafode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 xml:space="preserve">1 </w:t>
      </w:r>
      <w:r w:rsidR="00931D9C">
        <w:rPr>
          <w:rFonts w:ascii="Times New Roman" w:hAnsi="Times New Roman" w:cs="Times New Roman"/>
          <w:sz w:val="24"/>
          <w:szCs w:val="24"/>
        </w:rPr>
        <w:t>r</w:t>
      </w:r>
      <w:r w:rsidRPr="002E39C1">
        <w:rPr>
          <w:rFonts w:ascii="Times New Roman" w:hAnsi="Times New Roman" w:cs="Times New Roman"/>
          <w:sz w:val="24"/>
          <w:szCs w:val="24"/>
        </w:rPr>
        <w:t xml:space="preserve">esistencia de 10 </w:t>
      </w:r>
      <w:proofErr w:type="spellStart"/>
      <w:r w:rsidR="001B3074" w:rsidRPr="001B3074">
        <w:rPr>
          <w:rFonts w:ascii="Times New Roman" w:hAnsi="Times New Roman" w:cs="Times New Roman"/>
          <w:sz w:val="24"/>
          <w:szCs w:val="24"/>
        </w:rPr>
        <w:t>kΩ</w:t>
      </w:r>
      <w:proofErr w:type="spellEnd"/>
    </w:p>
    <w:p w14:paraId="0A017DE1" w14:textId="77777777" w:rsidR="002E39C1" w:rsidRPr="00167F02" w:rsidRDefault="002E39C1" w:rsidP="0079109A">
      <w:pPr>
        <w:pStyle w:val="Prrafode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 xml:space="preserve">1 </w:t>
      </w:r>
      <w:r w:rsidR="00167F02">
        <w:rPr>
          <w:rFonts w:ascii="Times New Roman" w:hAnsi="Times New Roman" w:cs="Times New Roman"/>
          <w:sz w:val="24"/>
          <w:szCs w:val="24"/>
        </w:rPr>
        <w:t>p</w:t>
      </w:r>
      <w:r w:rsidRPr="002E39C1">
        <w:rPr>
          <w:rFonts w:ascii="Times New Roman" w:hAnsi="Times New Roman" w:cs="Times New Roman"/>
          <w:sz w:val="24"/>
          <w:szCs w:val="24"/>
        </w:rPr>
        <w:t xml:space="preserve">otenciómetro de 10 </w:t>
      </w:r>
      <w:proofErr w:type="spellStart"/>
      <w:r w:rsidR="001B3074" w:rsidRPr="001B3074">
        <w:rPr>
          <w:rFonts w:ascii="Times New Roman" w:hAnsi="Times New Roman" w:cs="Times New Roman"/>
          <w:sz w:val="24"/>
          <w:szCs w:val="24"/>
        </w:rPr>
        <w:t>kΩ</w:t>
      </w:r>
      <w:proofErr w:type="spellEnd"/>
    </w:p>
    <w:p w14:paraId="7646D7F5" w14:textId="77777777" w:rsidR="002E39C1" w:rsidRPr="002E39C1" w:rsidRDefault="002E39C1" w:rsidP="0079109A">
      <w:pPr>
        <w:pStyle w:val="Prrafode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C1">
        <w:rPr>
          <w:rFonts w:ascii="Times New Roman" w:hAnsi="Times New Roman" w:cs="Times New Roman"/>
          <w:sz w:val="24"/>
          <w:szCs w:val="24"/>
        </w:rPr>
        <w:t>1 motor vibrador</w:t>
      </w:r>
      <w:r w:rsidR="001B3074">
        <w:rPr>
          <w:rFonts w:ascii="Times New Roman" w:hAnsi="Times New Roman" w:cs="Times New Roman"/>
          <w:sz w:val="24"/>
          <w:szCs w:val="24"/>
        </w:rPr>
        <w:t xml:space="preserve"> de 5 </w:t>
      </w:r>
    </w:p>
    <w:p w14:paraId="16D7CD30" w14:textId="77777777" w:rsidR="002E39C1" w:rsidRPr="002E39C1" w:rsidRDefault="002E39C1" w:rsidP="007910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F02">
        <w:rPr>
          <w:rFonts w:ascii="Times New Roman" w:hAnsi="Times New Roman" w:cs="Times New Roman"/>
          <w:i/>
          <w:sz w:val="24"/>
          <w:szCs w:val="24"/>
        </w:rPr>
        <w:t>Criterio de expertos.</w:t>
      </w:r>
      <w:r w:rsidRPr="002E39C1">
        <w:rPr>
          <w:rFonts w:ascii="Times New Roman" w:hAnsi="Times New Roman" w:cs="Times New Roman"/>
          <w:sz w:val="24"/>
          <w:szCs w:val="24"/>
        </w:rPr>
        <w:t xml:space="preserve"> Este método </w:t>
      </w:r>
      <w:r w:rsidR="00167F02">
        <w:rPr>
          <w:rFonts w:ascii="Times New Roman" w:hAnsi="Times New Roman" w:cs="Times New Roman"/>
          <w:sz w:val="24"/>
          <w:szCs w:val="24"/>
        </w:rPr>
        <w:t xml:space="preserve">admitió </w:t>
      </w:r>
      <w:r w:rsidRPr="002E39C1">
        <w:rPr>
          <w:rFonts w:ascii="Times New Roman" w:hAnsi="Times New Roman" w:cs="Times New Roman"/>
          <w:sz w:val="24"/>
          <w:szCs w:val="24"/>
        </w:rPr>
        <w:t>consultar un conjunto de especialistas para validar el diseño del prototipo y s</w:t>
      </w:r>
      <w:r w:rsidR="00BE3FC3">
        <w:rPr>
          <w:rFonts w:ascii="Times New Roman" w:hAnsi="Times New Roman" w:cs="Times New Roman"/>
          <w:sz w:val="24"/>
          <w:szCs w:val="24"/>
        </w:rPr>
        <w:t>u operatividad sustentado en su</w:t>
      </w:r>
      <w:r w:rsidRPr="002E39C1">
        <w:rPr>
          <w:rFonts w:ascii="Times New Roman" w:hAnsi="Times New Roman" w:cs="Times New Roman"/>
          <w:sz w:val="24"/>
          <w:szCs w:val="24"/>
        </w:rPr>
        <w:t xml:space="preserve"> </w:t>
      </w:r>
      <w:r w:rsidR="00BE3FC3" w:rsidRPr="002E39C1">
        <w:rPr>
          <w:rFonts w:ascii="Times New Roman" w:hAnsi="Times New Roman" w:cs="Times New Roman"/>
          <w:sz w:val="24"/>
          <w:szCs w:val="24"/>
        </w:rPr>
        <w:t xml:space="preserve">experiencia </w:t>
      </w:r>
      <w:r w:rsidR="00BE3FC3">
        <w:rPr>
          <w:rFonts w:ascii="Times New Roman" w:hAnsi="Times New Roman" w:cs="Times New Roman"/>
          <w:sz w:val="24"/>
          <w:szCs w:val="24"/>
        </w:rPr>
        <w:t>e</w:t>
      </w:r>
      <w:r w:rsidRPr="002E39C1">
        <w:rPr>
          <w:rFonts w:ascii="Times New Roman" w:hAnsi="Times New Roman" w:cs="Times New Roman"/>
          <w:sz w:val="24"/>
          <w:szCs w:val="24"/>
        </w:rPr>
        <w:t xml:space="preserve"> investigaciones.</w:t>
      </w:r>
    </w:p>
    <w:p w14:paraId="6FE77597" w14:textId="77777777" w:rsidR="00185BA0" w:rsidRDefault="00185BA0" w:rsidP="007910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27A0FD" w14:textId="77777777" w:rsidR="00185BA0" w:rsidRPr="00185BA0" w:rsidRDefault="00185BA0" w:rsidP="00AD67B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Toc482617785"/>
      <w:bookmarkStart w:id="5" w:name="_Toc12465350"/>
      <w:bookmarkStart w:id="6" w:name="_Toc33003203"/>
      <w:r w:rsidRPr="00185BA0">
        <w:rPr>
          <w:rFonts w:ascii="Times New Roman" w:hAnsi="Times New Roman" w:cs="Times New Roman"/>
          <w:b/>
          <w:sz w:val="24"/>
          <w:szCs w:val="24"/>
        </w:rPr>
        <w:t>Métodos matemáticos</w:t>
      </w:r>
      <w:bookmarkEnd w:id="4"/>
      <w:bookmarkEnd w:id="5"/>
      <w:bookmarkEnd w:id="6"/>
    </w:p>
    <w:p w14:paraId="4057CD1F" w14:textId="77777777" w:rsidR="00185BA0" w:rsidRPr="002E39C1" w:rsidRDefault="00185BA0" w:rsidP="007910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4">
        <w:rPr>
          <w:rFonts w:ascii="Times New Roman" w:hAnsi="Times New Roman" w:cs="Times New Roman"/>
          <w:i/>
          <w:sz w:val="24"/>
          <w:szCs w:val="24"/>
        </w:rPr>
        <w:t>Estadística descriptiva.</w:t>
      </w:r>
      <w:r w:rsidRPr="00995504">
        <w:rPr>
          <w:rFonts w:ascii="Times New Roman" w:hAnsi="Times New Roman" w:cs="Times New Roman"/>
          <w:sz w:val="24"/>
          <w:szCs w:val="24"/>
        </w:rPr>
        <w:t xml:space="preserve"> Conlleva los procesos matemáticos con su expresión en </w:t>
      </w:r>
      <w:r w:rsidR="00995504" w:rsidRPr="00995504">
        <w:rPr>
          <w:rFonts w:ascii="Times New Roman" w:hAnsi="Times New Roman" w:cs="Times New Roman"/>
          <w:sz w:val="24"/>
          <w:szCs w:val="24"/>
        </w:rPr>
        <w:t xml:space="preserve">diagramas físicos </w:t>
      </w:r>
      <w:r w:rsidR="004B6418" w:rsidRPr="00995504">
        <w:rPr>
          <w:rFonts w:ascii="Times New Roman" w:hAnsi="Times New Roman" w:cs="Times New Roman"/>
          <w:sz w:val="24"/>
          <w:szCs w:val="24"/>
        </w:rPr>
        <w:t xml:space="preserve">que incluyen </w:t>
      </w:r>
      <w:r w:rsidRPr="00995504">
        <w:rPr>
          <w:rFonts w:ascii="Times New Roman" w:hAnsi="Times New Roman" w:cs="Times New Roman"/>
          <w:sz w:val="24"/>
          <w:szCs w:val="24"/>
        </w:rPr>
        <w:t>resultados.</w:t>
      </w:r>
    </w:p>
    <w:p w14:paraId="0364F57B" w14:textId="77777777" w:rsidR="00185BA0" w:rsidRDefault="00185BA0" w:rsidP="007910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418">
        <w:rPr>
          <w:rFonts w:ascii="Times New Roman" w:hAnsi="Times New Roman" w:cs="Times New Roman"/>
          <w:i/>
          <w:sz w:val="24"/>
          <w:szCs w:val="24"/>
        </w:rPr>
        <w:t>Análisis porcentual.</w:t>
      </w:r>
      <w:r w:rsidRPr="002E39C1">
        <w:rPr>
          <w:rFonts w:ascii="Times New Roman" w:hAnsi="Times New Roman" w:cs="Times New Roman"/>
          <w:sz w:val="24"/>
          <w:szCs w:val="24"/>
        </w:rPr>
        <w:t xml:space="preserve"> Posibilitó el análisis cuantitativo de los datos que aportaron los instrumentos para l</w:t>
      </w:r>
      <w:r w:rsidR="00995504">
        <w:rPr>
          <w:rFonts w:ascii="Times New Roman" w:hAnsi="Times New Roman" w:cs="Times New Roman"/>
          <w:sz w:val="24"/>
          <w:szCs w:val="24"/>
        </w:rPr>
        <w:t>a</w:t>
      </w:r>
      <w:r w:rsidRPr="002E39C1">
        <w:rPr>
          <w:rFonts w:ascii="Times New Roman" w:hAnsi="Times New Roman" w:cs="Times New Roman"/>
          <w:sz w:val="24"/>
          <w:szCs w:val="24"/>
        </w:rPr>
        <w:t xml:space="preserve"> recolección y el procesamiento de los datos.</w:t>
      </w:r>
    </w:p>
    <w:p w14:paraId="532A33A5" w14:textId="77777777" w:rsidR="00185BA0" w:rsidRDefault="00185BA0" w:rsidP="007910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C111E" w14:textId="77777777" w:rsidR="00D371F6" w:rsidRPr="00AD67B5" w:rsidRDefault="00D371F6" w:rsidP="00AD67B5">
      <w:pPr>
        <w:pStyle w:val="Ttulo2"/>
        <w:spacing w:before="0" w:after="0"/>
        <w:rPr>
          <w:sz w:val="32"/>
          <w:szCs w:val="28"/>
        </w:rPr>
      </w:pPr>
      <w:r w:rsidRPr="00AD67B5">
        <w:rPr>
          <w:sz w:val="32"/>
          <w:szCs w:val="28"/>
        </w:rPr>
        <w:t>Resultados</w:t>
      </w:r>
    </w:p>
    <w:p w14:paraId="0AF96D04" w14:textId="77777777" w:rsidR="00D371F6" w:rsidRPr="00D371F6" w:rsidRDefault="00D371F6" w:rsidP="00AD67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1F6">
        <w:rPr>
          <w:rFonts w:ascii="Times New Roman" w:hAnsi="Times New Roman" w:cs="Times New Roman"/>
          <w:sz w:val="24"/>
          <w:szCs w:val="24"/>
        </w:rPr>
        <w:t xml:space="preserve">El estudio exploratorio en su fase documental </w:t>
      </w:r>
      <w:r w:rsidR="00995504">
        <w:rPr>
          <w:rFonts w:ascii="Times New Roman" w:hAnsi="Times New Roman" w:cs="Times New Roman"/>
          <w:sz w:val="24"/>
          <w:szCs w:val="24"/>
        </w:rPr>
        <w:t>evidenció</w:t>
      </w:r>
      <w:r w:rsidRPr="00D371F6">
        <w:rPr>
          <w:rFonts w:ascii="Times New Roman" w:hAnsi="Times New Roman" w:cs="Times New Roman"/>
          <w:sz w:val="24"/>
          <w:szCs w:val="24"/>
        </w:rPr>
        <w:t xml:space="preserve"> </w:t>
      </w:r>
      <w:r w:rsidR="005769A1" w:rsidRPr="00D371F6">
        <w:rPr>
          <w:rFonts w:ascii="Times New Roman" w:hAnsi="Times New Roman" w:cs="Times New Roman"/>
          <w:sz w:val="24"/>
          <w:szCs w:val="24"/>
        </w:rPr>
        <w:t>que,</w:t>
      </w:r>
      <w:r w:rsidR="00D15FB7">
        <w:rPr>
          <w:rFonts w:ascii="Times New Roman" w:hAnsi="Times New Roman" w:cs="Times New Roman"/>
          <w:sz w:val="24"/>
          <w:szCs w:val="24"/>
        </w:rPr>
        <w:t xml:space="preserve"> para la adquisición de </w:t>
      </w:r>
      <w:r w:rsidRPr="00D371F6">
        <w:rPr>
          <w:rFonts w:ascii="Times New Roman" w:hAnsi="Times New Roman" w:cs="Times New Roman"/>
          <w:sz w:val="24"/>
          <w:szCs w:val="24"/>
        </w:rPr>
        <w:t>un bastón</w:t>
      </w:r>
      <w:r w:rsidR="00D15FB7">
        <w:rPr>
          <w:rFonts w:ascii="Times New Roman" w:hAnsi="Times New Roman" w:cs="Times New Roman"/>
          <w:sz w:val="24"/>
          <w:szCs w:val="24"/>
        </w:rPr>
        <w:t xml:space="preserve"> inteligente</w:t>
      </w:r>
      <w:r w:rsidRPr="00D371F6">
        <w:rPr>
          <w:rFonts w:ascii="Times New Roman" w:hAnsi="Times New Roman" w:cs="Times New Roman"/>
          <w:sz w:val="24"/>
          <w:szCs w:val="24"/>
        </w:rPr>
        <w:t xml:space="preserve">, es </w:t>
      </w:r>
      <w:r w:rsidR="00D15FB7">
        <w:rPr>
          <w:rFonts w:ascii="Times New Roman" w:hAnsi="Times New Roman" w:cs="Times New Roman"/>
          <w:sz w:val="24"/>
          <w:szCs w:val="24"/>
        </w:rPr>
        <w:t xml:space="preserve">recomendable tener en cuenta </w:t>
      </w:r>
      <w:r w:rsidR="00D15FB7" w:rsidRPr="00D15FB7">
        <w:rPr>
          <w:rFonts w:ascii="Times New Roman" w:hAnsi="Times New Roman" w:cs="Times New Roman"/>
          <w:sz w:val="24"/>
          <w:szCs w:val="24"/>
        </w:rPr>
        <w:t>los siguientes aspectos</w:t>
      </w:r>
      <w:r w:rsidRPr="00D371F6">
        <w:rPr>
          <w:rFonts w:ascii="Times New Roman" w:hAnsi="Times New Roman" w:cs="Times New Roman"/>
          <w:sz w:val="24"/>
          <w:szCs w:val="24"/>
        </w:rPr>
        <w:t>:</w:t>
      </w:r>
    </w:p>
    <w:p w14:paraId="1DD7E003" w14:textId="77777777" w:rsidR="00D371F6" w:rsidRPr="00D371F6" w:rsidRDefault="00D371F6" w:rsidP="00AD67B5">
      <w:pPr>
        <w:pStyle w:val="Prrafodelista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1F6">
        <w:rPr>
          <w:rFonts w:ascii="Times New Roman" w:hAnsi="Times New Roman" w:cs="Times New Roman"/>
          <w:sz w:val="24"/>
          <w:szCs w:val="24"/>
        </w:rPr>
        <w:t xml:space="preserve">La </w:t>
      </w:r>
      <w:r w:rsidR="00D15FB7">
        <w:rPr>
          <w:rFonts w:ascii="Times New Roman" w:hAnsi="Times New Roman" w:cs="Times New Roman"/>
          <w:sz w:val="24"/>
          <w:szCs w:val="24"/>
        </w:rPr>
        <w:t>disponibilidad</w:t>
      </w:r>
      <w:r w:rsidRPr="00D371F6">
        <w:rPr>
          <w:rFonts w:ascii="Times New Roman" w:hAnsi="Times New Roman" w:cs="Times New Roman"/>
          <w:sz w:val="24"/>
          <w:szCs w:val="24"/>
        </w:rPr>
        <w:t xml:space="preserve"> de espacio suficiente para </w:t>
      </w:r>
      <w:r w:rsidR="005769A1" w:rsidRPr="00D371F6">
        <w:rPr>
          <w:rFonts w:ascii="Times New Roman" w:hAnsi="Times New Roman" w:cs="Times New Roman"/>
          <w:sz w:val="24"/>
          <w:szCs w:val="24"/>
        </w:rPr>
        <w:t>manipular</w:t>
      </w:r>
      <w:r w:rsidR="005769A1">
        <w:rPr>
          <w:rFonts w:ascii="Times New Roman" w:hAnsi="Times New Roman" w:cs="Times New Roman"/>
          <w:sz w:val="24"/>
          <w:szCs w:val="24"/>
        </w:rPr>
        <w:t>lo</w:t>
      </w:r>
      <w:r w:rsidRPr="00D371F6">
        <w:rPr>
          <w:rFonts w:ascii="Times New Roman" w:hAnsi="Times New Roman" w:cs="Times New Roman"/>
          <w:sz w:val="24"/>
          <w:szCs w:val="24"/>
        </w:rPr>
        <w:t>.</w:t>
      </w:r>
    </w:p>
    <w:p w14:paraId="7DB99759" w14:textId="77777777" w:rsidR="00D371F6" w:rsidRPr="00D371F6" w:rsidRDefault="00D371F6" w:rsidP="00AD67B5">
      <w:pPr>
        <w:pStyle w:val="Prrafodelista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1F6">
        <w:rPr>
          <w:rFonts w:ascii="Times New Roman" w:hAnsi="Times New Roman" w:cs="Times New Roman"/>
          <w:sz w:val="24"/>
          <w:szCs w:val="24"/>
        </w:rPr>
        <w:t xml:space="preserve">La </w:t>
      </w:r>
      <w:r w:rsidR="005769A1" w:rsidRPr="00D371F6">
        <w:rPr>
          <w:rFonts w:ascii="Times New Roman" w:hAnsi="Times New Roman" w:cs="Times New Roman"/>
          <w:sz w:val="24"/>
          <w:szCs w:val="24"/>
        </w:rPr>
        <w:t>destreza</w:t>
      </w:r>
      <w:r w:rsidRPr="00D371F6">
        <w:rPr>
          <w:rFonts w:ascii="Times New Roman" w:hAnsi="Times New Roman" w:cs="Times New Roman"/>
          <w:sz w:val="24"/>
          <w:szCs w:val="24"/>
        </w:rPr>
        <w:t xml:space="preserve"> </w:t>
      </w:r>
      <w:r w:rsidR="005769A1" w:rsidRPr="00D371F6">
        <w:rPr>
          <w:rFonts w:ascii="Times New Roman" w:hAnsi="Times New Roman" w:cs="Times New Roman"/>
          <w:sz w:val="24"/>
          <w:szCs w:val="24"/>
        </w:rPr>
        <w:t xml:space="preserve">del </w:t>
      </w:r>
      <w:r w:rsidR="00D15FB7">
        <w:rPr>
          <w:rFonts w:ascii="Times New Roman" w:hAnsi="Times New Roman" w:cs="Times New Roman"/>
          <w:sz w:val="24"/>
          <w:szCs w:val="24"/>
        </w:rPr>
        <w:t>usuario</w:t>
      </w:r>
      <w:r w:rsidRPr="00D371F6">
        <w:rPr>
          <w:rFonts w:ascii="Times New Roman" w:hAnsi="Times New Roman" w:cs="Times New Roman"/>
          <w:sz w:val="24"/>
          <w:szCs w:val="24"/>
        </w:rPr>
        <w:t xml:space="preserve"> para utilizarlo </w:t>
      </w:r>
      <w:r w:rsidR="005769A1">
        <w:rPr>
          <w:rFonts w:ascii="Times New Roman" w:hAnsi="Times New Roman" w:cs="Times New Roman"/>
          <w:sz w:val="24"/>
          <w:szCs w:val="24"/>
        </w:rPr>
        <w:t>de manera adecuada</w:t>
      </w:r>
      <w:r w:rsidRPr="00D371F6">
        <w:rPr>
          <w:rFonts w:ascii="Times New Roman" w:hAnsi="Times New Roman" w:cs="Times New Roman"/>
          <w:sz w:val="24"/>
          <w:szCs w:val="24"/>
        </w:rPr>
        <w:t>.</w:t>
      </w:r>
    </w:p>
    <w:p w14:paraId="53F01D61" w14:textId="77777777" w:rsidR="00D371F6" w:rsidRPr="00D371F6" w:rsidRDefault="00D371F6" w:rsidP="00AD67B5">
      <w:pPr>
        <w:pStyle w:val="Prrafodelista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1F6">
        <w:rPr>
          <w:rFonts w:ascii="Times New Roman" w:hAnsi="Times New Roman" w:cs="Times New Roman"/>
          <w:sz w:val="24"/>
          <w:szCs w:val="24"/>
        </w:rPr>
        <w:t>La</w:t>
      </w:r>
      <w:r w:rsidR="00D15FB7">
        <w:rPr>
          <w:rFonts w:ascii="Times New Roman" w:hAnsi="Times New Roman" w:cs="Times New Roman"/>
          <w:sz w:val="24"/>
          <w:szCs w:val="24"/>
        </w:rPr>
        <w:t xml:space="preserve"> falta de condiciones técnicas </w:t>
      </w:r>
      <w:r w:rsidRPr="00D371F6">
        <w:rPr>
          <w:rFonts w:ascii="Times New Roman" w:hAnsi="Times New Roman" w:cs="Times New Roman"/>
          <w:sz w:val="24"/>
          <w:szCs w:val="24"/>
        </w:rPr>
        <w:t xml:space="preserve">para </w:t>
      </w:r>
      <w:r w:rsidR="005769A1" w:rsidRPr="00D371F6">
        <w:rPr>
          <w:rFonts w:ascii="Times New Roman" w:hAnsi="Times New Roman" w:cs="Times New Roman"/>
          <w:sz w:val="24"/>
          <w:szCs w:val="24"/>
        </w:rPr>
        <w:t>operar</w:t>
      </w:r>
      <w:r w:rsidR="00D15FB7">
        <w:rPr>
          <w:rFonts w:ascii="Times New Roman" w:hAnsi="Times New Roman" w:cs="Times New Roman"/>
          <w:sz w:val="24"/>
          <w:szCs w:val="24"/>
        </w:rPr>
        <w:t>lo</w:t>
      </w:r>
      <w:r w:rsidRPr="00D371F6">
        <w:rPr>
          <w:rFonts w:ascii="Times New Roman" w:hAnsi="Times New Roman" w:cs="Times New Roman"/>
          <w:sz w:val="24"/>
          <w:szCs w:val="24"/>
        </w:rPr>
        <w:t xml:space="preserve"> adecuadamente.</w:t>
      </w:r>
    </w:p>
    <w:p w14:paraId="3DA3E961" w14:textId="77777777" w:rsidR="00D371F6" w:rsidRPr="00D371F6" w:rsidRDefault="005769A1" w:rsidP="00AD67B5">
      <w:pPr>
        <w:pStyle w:val="Prrafodelista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Las condiciones </w:t>
      </w:r>
      <w:r w:rsidR="00D15FB7">
        <w:rPr>
          <w:rFonts w:ascii="Times New Roman" w:hAnsi="Times New Roman" w:cs="Times New Roman"/>
          <w:sz w:val="24"/>
          <w:szCs w:val="24"/>
        </w:rPr>
        <w:t>climáticas y topográficas de operatividad</w:t>
      </w:r>
      <w:r w:rsidR="00D371F6" w:rsidRPr="00D371F6">
        <w:rPr>
          <w:rFonts w:ascii="Times New Roman" w:hAnsi="Times New Roman" w:cs="Times New Roman"/>
          <w:sz w:val="24"/>
          <w:szCs w:val="24"/>
        </w:rPr>
        <w:t>.</w:t>
      </w:r>
    </w:p>
    <w:p w14:paraId="543D1198" w14:textId="77777777" w:rsidR="00D371F6" w:rsidRPr="00D371F6" w:rsidRDefault="00D15FB7" w:rsidP="00AD67B5">
      <w:pPr>
        <w:tabs>
          <w:tab w:val="left" w:pos="25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consiguiente</w:t>
      </w:r>
      <w:r w:rsidR="00D371F6" w:rsidRPr="00D371F6">
        <w:rPr>
          <w:rFonts w:ascii="Times New Roman" w:hAnsi="Times New Roman" w:cs="Times New Roman"/>
          <w:sz w:val="24"/>
          <w:szCs w:val="24"/>
        </w:rPr>
        <w:t xml:space="preserve">, se </w:t>
      </w:r>
      <w:r w:rsidR="005661A6">
        <w:rPr>
          <w:rFonts w:ascii="Times New Roman" w:hAnsi="Times New Roman" w:cs="Times New Roman"/>
          <w:sz w:val="24"/>
          <w:szCs w:val="24"/>
        </w:rPr>
        <w:t>llevaron a cabo</w:t>
      </w:r>
      <w:r w:rsidR="00D371F6" w:rsidRPr="00D371F6">
        <w:rPr>
          <w:rFonts w:ascii="Times New Roman" w:hAnsi="Times New Roman" w:cs="Times New Roman"/>
          <w:sz w:val="24"/>
          <w:szCs w:val="24"/>
        </w:rPr>
        <w:t xml:space="preserve"> entrevistas guiadas a personas con discapacidad para determinar las principales características técnicas que debería</w:t>
      </w:r>
      <w:r>
        <w:rPr>
          <w:rFonts w:ascii="Times New Roman" w:hAnsi="Times New Roman" w:cs="Times New Roman"/>
          <w:sz w:val="24"/>
          <w:szCs w:val="24"/>
        </w:rPr>
        <w:t xml:space="preserve"> poseer el</w:t>
      </w:r>
      <w:r w:rsidR="00D371F6" w:rsidRPr="00D371F6">
        <w:rPr>
          <w:rFonts w:ascii="Times New Roman" w:hAnsi="Times New Roman" w:cs="Times New Roman"/>
          <w:sz w:val="24"/>
          <w:szCs w:val="24"/>
        </w:rPr>
        <w:t xml:space="preserve"> bastón inteligente. Se obtuvieron los siguientes resultados como prioridades:</w:t>
      </w:r>
    </w:p>
    <w:p w14:paraId="45D8C883" w14:textId="77777777" w:rsidR="00D371F6" w:rsidRPr="006777C4" w:rsidRDefault="00D371F6" w:rsidP="00AD67B5">
      <w:pPr>
        <w:pStyle w:val="Prrafodelista"/>
        <w:numPr>
          <w:ilvl w:val="0"/>
          <w:numId w:val="17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777C4">
        <w:rPr>
          <w:rFonts w:ascii="Times New Roman" w:hAnsi="Times New Roman" w:cs="Times New Roman"/>
          <w:sz w:val="24"/>
          <w:szCs w:val="24"/>
        </w:rPr>
        <w:t xml:space="preserve">Seguridad en que </w:t>
      </w:r>
      <w:r w:rsidR="006777C4" w:rsidRPr="006777C4">
        <w:rPr>
          <w:rFonts w:ascii="Times New Roman" w:hAnsi="Times New Roman" w:cs="Times New Roman"/>
          <w:sz w:val="24"/>
          <w:szCs w:val="24"/>
        </w:rPr>
        <w:t>e</w:t>
      </w:r>
      <w:r w:rsidRPr="006777C4">
        <w:rPr>
          <w:rFonts w:ascii="Times New Roman" w:hAnsi="Times New Roman" w:cs="Times New Roman"/>
          <w:sz w:val="24"/>
          <w:szCs w:val="24"/>
        </w:rPr>
        <w:t>l bastón soport</w:t>
      </w:r>
      <w:r w:rsidR="00636F14">
        <w:rPr>
          <w:rFonts w:ascii="Times New Roman" w:hAnsi="Times New Roman" w:cs="Times New Roman"/>
          <w:sz w:val="24"/>
          <w:szCs w:val="24"/>
        </w:rPr>
        <w:t>e</w:t>
      </w:r>
      <w:r w:rsidRPr="006777C4">
        <w:rPr>
          <w:rFonts w:ascii="Times New Roman" w:hAnsi="Times New Roman" w:cs="Times New Roman"/>
          <w:sz w:val="24"/>
          <w:szCs w:val="24"/>
        </w:rPr>
        <w:t xml:space="preserve"> el peso de</w:t>
      </w:r>
      <w:r w:rsidR="00636F14">
        <w:rPr>
          <w:rFonts w:ascii="Times New Roman" w:hAnsi="Times New Roman" w:cs="Times New Roman"/>
          <w:sz w:val="24"/>
          <w:szCs w:val="24"/>
        </w:rPr>
        <w:t>l usuario</w:t>
      </w:r>
      <w:r w:rsidRPr="006777C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9130B1" w14:textId="77777777" w:rsidR="00D371F6" w:rsidRPr="006777C4" w:rsidRDefault="00636F14" w:rsidP="00AD67B5">
      <w:pPr>
        <w:pStyle w:val="Prrafodelista"/>
        <w:numPr>
          <w:ilvl w:val="0"/>
          <w:numId w:val="17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D371F6" w:rsidRPr="006777C4">
        <w:rPr>
          <w:rFonts w:ascii="Times New Roman" w:hAnsi="Times New Roman" w:cs="Times New Roman"/>
          <w:sz w:val="24"/>
          <w:szCs w:val="24"/>
        </w:rPr>
        <w:t xml:space="preserve">acilidad para el desplazamiento de la persona. </w:t>
      </w:r>
    </w:p>
    <w:p w14:paraId="6505CDBD" w14:textId="77777777" w:rsidR="00D371F6" w:rsidRPr="006777C4" w:rsidRDefault="00D371F6" w:rsidP="00AD67B5">
      <w:pPr>
        <w:pStyle w:val="Prrafodelista"/>
        <w:numPr>
          <w:ilvl w:val="0"/>
          <w:numId w:val="17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777C4">
        <w:rPr>
          <w:rFonts w:ascii="Times New Roman" w:hAnsi="Times New Roman" w:cs="Times New Roman"/>
          <w:sz w:val="24"/>
          <w:szCs w:val="24"/>
        </w:rPr>
        <w:lastRenderedPageBreak/>
        <w:t xml:space="preserve">Confiabilidad </w:t>
      </w:r>
      <w:r w:rsidR="00003895">
        <w:rPr>
          <w:rFonts w:ascii="Times New Roman" w:hAnsi="Times New Roman" w:cs="Times New Roman"/>
          <w:sz w:val="24"/>
          <w:szCs w:val="24"/>
        </w:rPr>
        <w:t xml:space="preserve">de resistencia mecánica ante </w:t>
      </w:r>
      <w:r w:rsidRPr="006777C4">
        <w:rPr>
          <w:rFonts w:ascii="Times New Roman" w:hAnsi="Times New Roman" w:cs="Times New Roman"/>
          <w:sz w:val="24"/>
          <w:szCs w:val="24"/>
        </w:rPr>
        <w:t>factores ambientales</w:t>
      </w:r>
      <w:r w:rsidR="006777C4" w:rsidRPr="006777C4">
        <w:rPr>
          <w:rFonts w:ascii="Times New Roman" w:hAnsi="Times New Roman" w:cs="Times New Roman"/>
          <w:sz w:val="24"/>
          <w:szCs w:val="24"/>
        </w:rPr>
        <w:t xml:space="preserve"> o</w:t>
      </w:r>
      <w:r w:rsidRPr="006777C4">
        <w:rPr>
          <w:rFonts w:ascii="Times New Roman" w:hAnsi="Times New Roman" w:cs="Times New Roman"/>
          <w:sz w:val="24"/>
          <w:szCs w:val="24"/>
        </w:rPr>
        <w:t xml:space="preserve"> urbanos, para que no sufra un daño que inhabilite el dispositivo. </w:t>
      </w:r>
    </w:p>
    <w:p w14:paraId="2AB2CAE4" w14:textId="77777777" w:rsidR="00D371F6" w:rsidRPr="006777C4" w:rsidRDefault="00D371F6" w:rsidP="00AD67B5">
      <w:pPr>
        <w:pStyle w:val="Prrafodelista"/>
        <w:numPr>
          <w:ilvl w:val="0"/>
          <w:numId w:val="17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777C4">
        <w:rPr>
          <w:rFonts w:ascii="Times New Roman" w:hAnsi="Times New Roman" w:cs="Times New Roman"/>
          <w:sz w:val="24"/>
          <w:szCs w:val="24"/>
        </w:rPr>
        <w:t xml:space="preserve">Que sea </w:t>
      </w:r>
      <w:r w:rsidR="00003895" w:rsidRPr="006777C4">
        <w:rPr>
          <w:rFonts w:ascii="Times New Roman" w:hAnsi="Times New Roman" w:cs="Times New Roman"/>
          <w:sz w:val="24"/>
          <w:szCs w:val="24"/>
        </w:rPr>
        <w:t>ergonó</w:t>
      </w:r>
      <w:r w:rsidR="00003895">
        <w:rPr>
          <w:rFonts w:ascii="Times New Roman" w:hAnsi="Times New Roman" w:cs="Times New Roman"/>
          <w:sz w:val="24"/>
          <w:szCs w:val="24"/>
        </w:rPr>
        <w:t>mico</w:t>
      </w:r>
      <w:r w:rsidRPr="006777C4">
        <w:rPr>
          <w:rFonts w:ascii="Times New Roman" w:hAnsi="Times New Roman" w:cs="Times New Roman"/>
          <w:sz w:val="24"/>
          <w:szCs w:val="24"/>
        </w:rPr>
        <w:t>.</w:t>
      </w:r>
    </w:p>
    <w:p w14:paraId="281E50A4" w14:textId="77777777" w:rsidR="00D371F6" w:rsidRPr="006777C4" w:rsidRDefault="00D371F6" w:rsidP="00AD67B5">
      <w:pPr>
        <w:pStyle w:val="Prrafodelista"/>
        <w:numPr>
          <w:ilvl w:val="0"/>
          <w:numId w:val="17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777C4">
        <w:rPr>
          <w:rFonts w:ascii="Times New Roman" w:hAnsi="Times New Roman" w:cs="Times New Roman"/>
          <w:sz w:val="24"/>
          <w:szCs w:val="24"/>
        </w:rPr>
        <w:t xml:space="preserve">Rigidez mecánica. </w:t>
      </w:r>
    </w:p>
    <w:p w14:paraId="2E0865D1" w14:textId="77777777" w:rsidR="00D371F6" w:rsidRPr="006777C4" w:rsidRDefault="00D371F6" w:rsidP="00AD67B5">
      <w:pPr>
        <w:pStyle w:val="Prrafodelista"/>
        <w:numPr>
          <w:ilvl w:val="0"/>
          <w:numId w:val="17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777C4">
        <w:rPr>
          <w:rFonts w:ascii="Times New Roman" w:hAnsi="Times New Roman" w:cs="Times New Roman"/>
          <w:sz w:val="24"/>
          <w:szCs w:val="24"/>
        </w:rPr>
        <w:t>Que no sea de un peso excesivo, fácil de sujetar.</w:t>
      </w:r>
    </w:p>
    <w:p w14:paraId="1336CC49" w14:textId="77777777" w:rsidR="00D371F6" w:rsidRPr="006777C4" w:rsidRDefault="00D371F6" w:rsidP="00AD67B5">
      <w:pPr>
        <w:pStyle w:val="Prrafodelista"/>
        <w:numPr>
          <w:ilvl w:val="0"/>
          <w:numId w:val="17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777C4">
        <w:rPr>
          <w:rFonts w:ascii="Times New Roman" w:hAnsi="Times New Roman" w:cs="Times New Roman"/>
          <w:sz w:val="24"/>
          <w:szCs w:val="24"/>
        </w:rPr>
        <w:t xml:space="preserve">Ser </w:t>
      </w:r>
      <w:r w:rsidR="00003895">
        <w:rPr>
          <w:rFonts w:ascii="Times New Roman" w:hAnsi="Times New Roman" w:cs="Times New Roman"/>
          <w:sz w:val="24"/>
          <w:szCs w:val="24"/>
        </w:rPr>
        <w:t>económico.</w:t>
      </w:r>
      <w:r w:rsidRPr="006777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9D96D2" w14:textId="77777777" w:rsidR="00D371F6" w:rsidRPr="00185BA0" w:rsidRDefault="00892E7E" w:rsidP="00AD67B5">
      <w:pPr>
        <w:tabs>
          <w:tab w:val="left" w:pos="25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D371F6" w:rsidRPr="00185BA0">
        <w:rPr>
          <w:rFonts w:ascii="Times New Roman" w:hAnsi="Times New Roman" w:cs="Times New Roman"/>
          <w:sz w:val="24"/>
          <w:szCs w:val="24"/>
        </w:rPr>
        <w:t xml:space="preserve">os diferentes equipos y elementos eléctricos que satisfacen las necesidades de personas con discapacidad, </w:t>
      </w:r>
      <w:proofErr w:type="gramStart"/>
      <w:r w:rsidR="00D371F6" w:rsidRPr="00185BA0">
        <w:rPr>
          <w:rFonts w:ascii="Times New Roman" w:hAnsi="Times New Roman" w:cs="Times New Roman"/>
          <w:sz w:val="24"/>
          <w:szCs w:val="24"/>
        </w:rPr>
        <w:t>determinó</w:t>
      </w:r>
      <w:proofErr w:type="gramEnd"/>
      <w:r w:rsidR="00D371F6" w:rsidRPr="00185BA0">
        <w:rPr>
          <w:rFonts w:ascii="Times New Roman" w:hAnsi="Times New Roman" w:cs="Times New Roman"/>
          <w:sz w:val="24"/>
          <w:szCs w:val="24"/>
        </w:rPr>
        <w:t xml:space="preserve"> que se debería</w:t>
      </w:r>
      <w:r w:rsidR="006777C4">
        <w:rPr>
          <w:rFonts w:ascii="Times New Roman" w:hAnsi="Times New Roman" w:cs="Times New Roman"/>
          <w:sz w:val="24"/>
          <w:szCs w:val="24"/>
        </w:rPr>
        <w:t>n</w:t>
      </w:r>
      <w:r w:rsidR="00D371F6" w:rsidRPr="00185BA0">
        <w:rPr>
          <w:rFonts w:ascii="Times New Roman" w:hAnsi="Times New Roman" w:cs="Times New Roman"/>
          <w:sz w:val="24"/>
          <w:szCs w:val="24"/>
        </w:rPr>
        <w:t xml:space="preserve"> instalar en el bastón:</w:t>
      </w:r>
    </w:p>
    <w:p w14:paraId="62AFBED1" w14:textId="77777777" w:rsidR="00D371F6" w:rsidRPr="00185BA0" w:rsidRDefault="00D371F6" w:rsidP="00AD67B5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BA0">
        <w:rPr>
          <w:rFonts w:ascii="Times New Roman" w:hAnsi="Times New Roman" w:cs="Times New Roman"/>
          <w:sz w:val="24"/>
          <w:szCs w:val="24"/>
        </w:rPr>
        <w:t>Sensores de proximidad.</w:t>
      </w:r>
    </w:p>
    <w:p w14:paraId="0B38518A" w14:textId="77777777" w:rsidR="00D371F6" w:rsidRPr="00185BA0" w:rsidRDefault="00D371F6" w:rsidP="00AD67B5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BA0">
        <w:rPr>
          <w:rFonts w:ascii="Times New Roman" w:hAnsi="Times New Roman" w:cs="Times New Roman"/>
          <w:sz w:val="24"/>
          <w:szCs w:val="24"/>
        </w:rPr>
        <w:t>Celdas solares para una autonomía y sustentabilidad al medio ambiente.</w:t>
      </w:r>
    </w:p>
    <w:p w14:paraId="0A9CC70B" w14:textId="77777777" w:rsidR="00D371F6" w:rsidRPr="00185BA0" w:rsidRDefault="00D371F6" w:rsidP="00AD67B5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BA0">
        <w:rPr>
          <w:rFonts w:ascii="Times New Roman" w:hAnsi="Times New Roman" w:cs="Times New Roman"/>
          <w:sz w:val="24"/>
          <w:szCs w:val="24"/>
        </w:rPr>
        <w:t xml:space="preserve">Iluminación </w:t>
      </w:r>
      <w:r w:rsidR="00892E7E">
        <w:rPr>
          <w:rFonts w:ascii="Times New Roman" w:hAnsi="Times New Roman" w:cs="Times New Roman"/>
          <w:sz w:val="24"/>
          <w:szCs w:val="24"/>
        </w:rPr>
        <w:t>LED</w:t>
      </w:r>
      <w:r w:rsidRPr="00185BA0">
        <w:rPr>
          <w:rFonts w:ascii="Times New Roman" w:hAnsi="Times New Roman" w:cs="Times New Roman"/>
          <w:sz w:val="24"/>
          <w:szCs w:val="24"/>
        </w:rPr>
        <w:t xml:space="preserve"> con sistema </w:t>
      </w:r>
      <w:r w:rsidR="00892E7E">
        <w:rPr>
          <w:rFonts w:ascii="Times New Roman" w:hAnsi="Times New Roman" w:cs="Times New Roman"/>
          <w:sz w:val="24"/>
          <w:szCs w:val="24"/>
        </w:rPr>
        <w:t>RGB</w:t>
      </w:r>
      <w:r w:rsidRPr="00185BA0">
        <w:rPr>
          <w:rFonts w:ascii="Times New Roman" w:hAnsi="Times New Roman" w:cs="Times New Roman"/>
          <w:sz w:val="24"/>
          <w:szCs w:val="24"/>
        </w:rPr>
        <w:t>.</w:t>
      </w:r>
    </w:p>
    <w:p w14:paraId="3B8CB568" w14:textId="77777777" w:rsidR="00D371F6" w:rsidRPr="00185BA0" w:rsidRDefault="00D371F6" w:rsidP="00AD67B5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BA0">
        <w:rPr>
          <w:rFonts w:ascii="Times New Roman" w:hAnsi="Times New Roman" w:cs="Times New Roman"/>
          <w:sz w:val="24"/>
          <w:szCs w:val="24"/>
        </w:rPr>
        <w:t>Localizador a través de una red inalámbrica de banda ancha.</w:t>
      </w:r>
    </w:p>
    <w:p w14:paraId="20182A67" w14:textId="77777777" w:rsidR="00D371F6" w:rsidRPr="00185BA0" w:rsidRDefault="00D371F6" w:rsidP="00AD67B5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BA0">
        <w:rPr>
          <w:rFonts w:ascii="Times New Roman" w:hAnsi="Times New Roman" w:cs="Times New Roman"/>
          <w:sz w:val="24"/>
          <w:szCs w:val="24"/>
        </w:rPr>
        <w:t xml:space="preserve">Salidas de suministro energético </w:t>
      </w:r>
      <w:proofErr w:type="spellStart"/>
      <w:r w:rsidR="00F17B59" w:rsidRPr="00F17B59">
        <w:rPr>
          <w:rFonts w:ascii="Times New Roman" w:hAnsi="Times New Roman" w:cs="Times New Roman"/>
          <w:smallCaps/>
          <w:sz w:val="24"/>
          <w:szCs w:val="24"/>
        </w:rPr>
        <w:t>usb</w:t>
      </w:r>
      <w:proofErr w:type="spellEnd"/>
      <w:r w:rsidRPr="00185BA0">
        <w:rPr>
          <w:rFonts w:ascii="Times New Roman" w:hAnsi="Times New Roman" w:cs="Times New Roman"/>
          <w:sz w:val="24"/>
          <w:szCs w:val="24"/>
        </w:rPr>
        <w:t>.</w:t>
      </w:r>
    </w:p>
    <w:p w14:paraId="5A1F802B" w14:textId="77777777" w:rsidR="00D371F6" w:rsidRPr="00185BA0" w:rsidRDefault="00D371F6" w:rsidP="00AD67B5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BA0">
        <w:rPr>
          <w:rFonts w:ascii="Times New Roman" w:hAnsi="Times New Roman" w:cs="Times New Roman"/>
          <w:sz w:val="24"/>
          <w:szCs w:val="24"/>
        </w:rPr>
        <w:t>Material de baja densidad para menor peso.</w:t>
      </w:r>
    </w:p>
    <w:p w14:paraId="0584C7CB" w14:textId="77777777" w:rsidR="00D371F6" w:rsidRPr="00185BA0" w:rsidRDefault="00D371F6" w:rsidP="00AD67B5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BA0">
        <w:rPr>
          <w:rFonts w:ascii="Times New Roman" w:hAnsi="Times New Roman" w:cs="Times New Roman"/>
          <w:sz w:val="24"/>
          <w:szCs w:val="24"/>
        </w:rPr>
        <w:t>Baterías de alta capacidad energética.</w:t>
      </w:r>
    </w:p>
    <w:p w14:paraId="51F165E0" w14:textId="77777777" w:rsidR="00D371F6" w:rsidRPr="00185BA0" w:rsidRDefault="00D371F6" w:rsidP="00AD67B5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BA0">
        <w:rPr>
          <w:rFonts w:ascii="Times New Roman" w:hAnsi="Times New Roman" w:cs="Times New Roman"/>
          <w:sz w:val="24"/>
          <w:szCs w:val="24"/>
        </w:rPr>
        <w:t>Emisor de audio.</w:t>
      </w:r>
    </w:p>
    <w:p w14:paraId="34DE25E1" w14:textId="77777777" w:rsidR="003A78E9" w:rsidRDefault="00FD2ABC" w:rsidP="00AD67B5">
      <w:pPr>
        <w:tabs>
          <w:tab w:val="left" w:pos="25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Asi</w:t>
      </w:r>
      <w:r w:rsidR="00D371F6" w:rsidRPr="00185BA0">
        <w:rPr>
          <w:rFonts w:ascii="Times New Roman" w:hAnsi="Times New Roman" w:cs="Times New Roman"/>
          <w:sz w:val="24"/>
          <w:szCs w:val="24"/>
        </w:rPr>
        <w:t>mismo</w:t>
      </w:r>
      <w:r w:rsidR="00F34229">
        <w:rPr>
          <w:rFonts w:ascii="Times New Roman" w:hAnsi="Times New Roman" w:cs="Times New Roman"/>
          <w:sz w:val="24"/>
          <w:szCs w:val="24"/>
        </w:rPr>
        <w:t>,</w:t>
      </w:r>
      <w:r w:rsidR="00D371F6" w:rsidRPr="00185BA0">
        <w:rPr>
          <w:rFonts w:ascii="Times New Roman" w:hAnsi="Times New Roman" w:cs="Times New Roman"/>
          <w:sz w:val="24"/>
          <w:szCs w:val="24"/>
        </w:rPr>
        <w:t xml:space="preserve"> la comprobación de resultados con</w:t>
      </w:r>
      <w:r w:rsidR="00F17B59">
        <w:rPr>
          <w:rFonts w:ascii="Times New Roman" w:hAnsi="Times New Roman" w:cs="Times New Roman"/>
          <w:sz w:val="24"/>
          <w:szCs w:val="24"/>
        </w:rPr>
        <w:t xml:space="preserve"> un </w:t>
      </w:r>
      <w:r w:rsidR="00D371F6" w:rsidRPr="00F17B59">
        <w:rPr>
          <w:rFonts w:ascii="Times New Roman" w:hAnsi="Times New Roman" w:cs="Times New Roman"/>
          <w:i/>
          <w:sz w:val="24"/>
          <w:szCs w:val="24"/>
        </w:rPr>
        <w:t>software</w:t>
      </w:r>
      <w:r w:rsidR="00D371F6" w:rsidRPr="00185BA0">
        <w:rPr>
          <w:rFonts w:ascii="Times New Roman" w:hAnsi="Times New Roman" w:cs="Times New Roman"/>
          <w:sz w:val="24"/>
          <w:szCs w:val="24"/>
        </w:rPr>
        <w:t xml:space="preserve"> de simulación </w:t>
      </w:r>
      <w:r w:rsidR="00E92FEC">
        <w:rPr>
          <w:rFonts w:ascii="Times New Roman" w:hAnsi="Times New Roman" w:cs="Times New Roman"/>
          <w:sz w:val="24"/>
          <w:szCs w:val="24"/>
        </w:rPr>
        <w:t>(</w:t>
      </w:r>
      <w:r w:rsidR="00FC3AE5">
        <w:rPr>
          <w:rFonts w:ascii="Times New Roman" w:hAnsi="Times New Roman" w:cs="Times New Roman"/>
          <w:sz w:val="24"/>
          <w:szCs w:val="24"/>
        </w:rPr>
        <w:t>véase Figura</w:t>
      </w:r>
      <w:r w:rsidR="00E92FEC">
        <w:rPr>
          <w:rFonts w:ascii="Times New Roman" w:hAnsi="Times New Roman" w:cs="Times New Roman"/>
          <w:sz w:val="24"/>
          <w:szCs w:val="24"/>
        </w:rPr>
        <w:t xml:space="preserve"> 1) </w:t>
      </w:r>
      <w:r w:rsidR="00D371F6" w:rsidRPr="00185BA0">
        <w:rPr>
          <w:rFonts w:ascii="Times New Roman" w:hAnsi="Times New Roman" w:cs="Times New Roman"/>
          <w:sz w:val="24"/>
          <w:szCs w:val="24"/>
        </w:rPr>
        <w:t xml:space="preserve">y codificación de lenguaje de control permitió la </w:t>
      </w:r>
      <w:r w:rsidR="0075203C">
        <w:rPr>
          <w:rFonts w:ascii="Times New Roman" w:hAnsi="Times New Roman" w:cs="Times New Roman"/>
          <w:sz w:val="24"/>
          <w:szCs w:val="24"/>
        </w:rPr>
        <w:t>validación</w:t>
      </w:r>
      <w:r w:rsidR="00D371F6" w:rsidRPr="00185BA0">
        <w:rPr>
          <w:rFonts w:ascii="Times New Roman" w:hAnsi="Times New Roman" w:cs="Times New Roman"/>
          <w:sz w:val="24"/>
          <w:szCs w:val="24"/>
        </w:rPr>
        <w:t xml:space="preserve"> de dicho</w:t>
      </w:r>
      <w:r w:rsidR="00F34229">
        <w:rPr>
          <w:rFonts w:ascii="Times New Roman" w:hAnsi="Times New Roman" w:cs="Times New Roman"/>
          <w:sz w:val="24"/>
          <w:szCs w:val="24"/>
        </w:rPr>
        <w:t>s</w:t>
      </w:r>
      <w:r w:rsidR="00D371F6" w:rsidRPr="00185BA0">
        <w:rPr>
          <w:rFonts w:ascii="Times New Roman" w:hAnsi="Times New Roman" w:cs="Times New Roman"/>
          <w:sz w:val="24"/>
          <w:szCs w:val="24"/>
        </w:rPr>
        <w:t xml:space="preserve"> cálculos y factibilidad en su </w:t>
      </w:r>
      <w:r w:rsidR="0075203C">
        <w:rPr>
          <w:rFonts w:ascii="Times New Roman" w:hAnsi="Times New Roman" w:cs="Times New Roman"/>
          <w:sz w:val="24"/>
          <w:szCs w:val="24"/>
        </w:rPr>
        <w:t>autonomía</w:t>
      </w:r>
      <w:r w:rsidR="00D371F6" w:rsidRPr="00185BA0">
        <w:rPr>
          <w:rFonts w:ascii="Times New Roman" w:hAnsi="Times New Roman" w:cs="Times New Roman"/>
          <w:sz w:val="24"/>
          <w:szCs w:val="24"/>
        </w:rPr>
        <w:t xml:space="preserve"> energética. </w:t>
      </w:r>
    </w:p>
    <w:p w14:paraId="0CCBD4E0" w14:textId="71764C81" w:rsidR="00DD2EA4" w:rsidRPr="00DD2EA4" w:rsidRDefault="00DD2EA4" w:rsidP="00DD2EA4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D2EA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Figura 1. </w:t>
      </w:r>
      <w:r w:rsidR="008431C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Captura de pantalla de </w:t>
      </w:r>
      <w:r w:rsidR="001E371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</w:t>
      </w:r>
      <w:r w:rsidRPr="00DD2EA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odificación </w:t>
      </w:r>
      <w:r w:rsidR="008431C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en</w:t>
      </w:r>
      <w:r w:rsidRPr="00DD2EA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programación con el software Arduino 1.0.5.</w:t>
      </w:r>
    </w:p>
    <w:p w14:paraId="49600AF8" w14:textId="77777777" w:rsidR="00D371F6" w:rsidRDefault="00D371F6" w:rsidP="00D371F6">
      <w:pPr>
        <w:keepNext/>
        <w:tabs>
          <w:tab w:val="left" w:pos="2568"/>
        </w:tabs>
        <w:spacing w:line="360" w:lineRule="auto"/>
        <w:jc w:val="center"/>
      </w:pPr>
      <w:r>
        <w:rPr>
          <w:rFonts w:ascii="Roboto" w:hAnsi="Roboto"/>
          <w:noProof/>
          <w:color w:val="333333"/>
          <w:sz w:val="21"/>
          <w:szCs w:val="21"/>
          <w:lang w:eastAsia="es-MX"/>
        </w:rPr>
        <w:drawing>
          <wp:inline distT="0" distB="0" distL="0" distR="0" wp14:anchorId="56D19844" wp14:editId="7AE6F608">
            <wp:extent cx="3248024" cy="1974822"/>
            <wp:effectExtent l="0" t="0" r="0" b="6985"/>
            <wp:docPr id="12" name="Imagen 12" descr="https://foto.askix.com/upload/e/29/e2974e8a785c7dcb8e7a8b715ef87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oto.askix.com/upload/e/29/e2974e8a785c7dcb8e7a8b715ef87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5489" r="3453" b="26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987" cy="198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91AAF5" w14:textId="0182DC6A" w:rsidR="00D371F6" w:rsidRDefault="006D7FA3" w:rsidP="00D371F6">
      <w:pPr>
        <w:pStyle w:val="Descripcin"/>
        <w:jc w:val="center"/>
        <w:rPr>
          <w:rFonts w:ascii="Arial" w:hAnsi="Arial" w:cs="Arial"/>
          <w:sz w:val="24"/>
          <w:szCs w:val="24"/>
        </w:rPr>
      </w:pPr>
      <w:r w:rsidRPr="00DD2EA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</w:t>
      </w:r>
      <w:r w:rsidR="00DD2EA4" w:rsidRPr="00DD2EA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uente: Elaboración propia</w:t>
      </w:r>
      <w:r w:rsidR="00DD2EA4">
        <w:t>.</w:t>
      </w:r>
    </w:p>
    <w:p w14:paraId="63582AD4" w14:textId="77777777" w:rsidR="00D371F6" w:rsidRDefault="00D371F6" w:rsidP="00D371F6">
      <w:pPr>
        <w:tabs>
          <w:tab w:val="left" w:pos="256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86FFF33" w14:textId="77777777" w:rsidR="00D371F6" w:rsidRDefault="00560C8A" w:rsidP="00C1269F">
      <w:pPr>
        <w:tabs>
          <w:tab w:val="left" w:pos="25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En este sentido, s</w:t>
      </w:r>
      <w:r w:rsidR="00D371F6" w:rsidRPr="00185BA0">
        <w:rPr>
          <w:rFonts w:ascii="Times New Roman" w:hAnsi="Times New Roman" w:cs="Times New Roman"/>
          <w:sz w:val="24"/>
          <w:szCs w:val="24"/>
        </w:rPr>
        <w:t xml:space="preserve">e establecieron los diagramas físicos </w:t>
      </w:r>
      <w:r w:rsidR="00E92FEC">
        <w:rPr>
          <w:rFonts w:ascii="Times New Roman" w:hAnsi="Times New Roman" w:cs="Times New Roman"/>
          <w:sz w:val="24"/>
          <w:szCs w:val="24"/>
        </w:rPr>
        <w:t>(</w:t>
      </w:r>
      <w:r w:rsidR="00FC3AE5">
        <w:rPr>
          <w:rFonts w:ascii="Times New Roman" w:hAnsi="Times New Roman" w:cs="Times New Roman"/>
          <w:sz w:val="24"/>
          <w:szCs w:val="24"/>
        </w:rPr>
        <w:t xml:space="preserve">véase Figura </w:t>
      </w:r>
      <w:r w:rsidR="00E92FEC">
        <w:rPr>
          <w:rFonts w:ascii="Times New Roman" w:hAnsi="Times New Roman" w:cs="Times New Roman"/>
          <w:sz w:val="24"/>
          <w:szCs w:val="24"/>
        </w:rPr>
        <w:t xml:space="preserve">2 y 3) </w:t>
      </w:r>
      <w:r w:rsidR="00D371F6" w:rsidRPr="00185BA0">
        <w:rPr>
          <w:rFonts w:ascii="Times New Roman" w:hAnsi="Times New Roman" w:cs="Times New Roman"/>
          <w:sz w:val="24"/>
          <w:szCs w:val="24"/>
        </w:rPr>
        <w:t xml:space="preserve">y eléctricos </w:t>
      </w:r>
      <w:r w:rsidR="003A78E9">
        <w:rPr>
          <w:rFonts w:ascii="Times New Roman" w:hAnsi="Times New Roman" w:cs="Times New Roman"/>
          <w:sz w:val="24"/>
          <w:szCs w:val="24"/>
        </w:rPr>
        <w:t xml:space="preserve">para </w:t>
      </w:r>
      <w:r w:rsidR="00D371F6" w:rsidRPr="00185BA0">
        <w:rPr>
          <w:rFonts w:ascii="Times New Roman" w:hAnsi="Times New Roman" w:cs="Times New Roman"/>
          <w:sz w:val="24"/>
          <w:szCs w:val="24"/>
        </w:rPr>
        <w:t xml:space="preserve">una instalación confiable de componentes eléctricos y electrónicos. </w:t>
      </w:r>
    </w:p>
    <w:p w14:paraId="6EA71E89" w14:textId="455F614E" w:rsidR="00DD2EA4" w:rsidRPr="00185BA0" w:rsidRDefault="00DD2EA4" w:rsidP="00DD2EA4">
      <w:pPr>
        <w:tabs>
          <w:tab w:val="left" w:pos="2568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2EA4">
        <w:rPr>
          <w:rFonts w:ascii="Times New Roman" w:hAnsi="Times New Roman" w:cs="Times New Roman"/>
          <w:sz w:val="24"/>
          <w:szCs w:val="24"/>
        </w:rPr>
        <w:t xml:space="preserve">Figura 2. Diagrama físico de elementos utilizando software </w:t>
      </w:r>
      <w:proofErr w:type="spellStart"/>
      <w:r w:rsidRPr="00DD2EA4">
        <w:rPr>
          <w:rFonts w:ascii="Times New Roman" w:hAnsi="Times New Roman" w:cs="Times New Roman"/>
          <w:sz w:val="24"/>
          <w:szCs w:val="24"/>
        </w:rPr>
        <w:t>Fritzing</w:t>
      </w:r>
      <w:proofErr w:type="spellEnd"/>
      <w:r w:rsidR="001E3719">
        <w:rPr>
          <w:rFonts w:ascii="Times New Roman" w:hAnsi="Times New Roman" w:cs="Times New Roman"/>
          <w:sz w:val="24"/>
          <w:szCs w:val="24"/>
        </w:rPr>
        <w:t>.</w:t>
      </w:r>
    </w:p>
    <w:p w14:paraId="0B9E2EDB" w14:textId="77777777" w:rsidR="00D371F6" w:rsidRDefault="00D371F6" w:rsidP="00D371F6">
      <w:pPr>
        <w:keepNext/>
        <w:tabs>
          <w:tab w:val="left" w:pos="2568"/>
        </w:tabs>
        <w:spacing w:line="360" w:lineRule="auto"/>
        <w:jc w:val="center"/>
      </w:pPr>
      <w:r>
        <w:rPr>
          <w:rFonts w:ascii="Arial" w:hAnsi="Arial" w:cs="Arial"/>
          <w:noProof/>
          <w:color w:val="2962FF"/>
          <w:lang w:eastAsia="es-MX"/>
        </w:rPr>
        <w:drawing>
          <wp:inline distT="0" distB="0" distL="0" distR="0" wp14:anchorId="2D06E8B4" wp14:editId="7D1A1E39">
            <wp:extent cx="4988257" cy="2417443"/>
            <wp:effectExtent l="0" t="0" r="3175" b="2540"/>
            <wp:docPr id="11" name="Imagen 11" descr="Resultado de imagen para led RGB software ardu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led RGB software arduino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810" cy="24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84D8B" w14:textId="0F168E4F" w:rsidR="00D371F6" w:rsidRDefault="00DD2EA4" w:rsidP="00D371F6">
      <w:pPr>
        <w:pStyle w:val="Descripcin"/>
        <w:jc w:val="center"/>
      </w:pPr>
      <w:r w:rsidRPr="00DD2EA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Fuente: Elaboración propia</w:t>
      </w:r>
      <w:r w:rsidR="00D371F6">
        <w:t>.</w:t>
      </w:r>
    </w:p>
    <w:p w14:paraId="23603C55" w14:textId="77777777" w:rsidR="00DD2EA4" w:rsidRPr="00DD2EA4" w:rsidRDefault="00DD2EA4" w:rsidP="00DD2EA4"/>
    <w:p w14:paraId="31FCFFB3" w14:textId="1F73B45C" w:rsidR="00DD2EA4" w:rsidRPr="00DD2EA4" w:rsidRDefault="00DD2EA4" w:rsidP="00DD2EA4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D2EA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Figura 3. </w:t>
      </w:r>
      <w:r w:rsidR="00A809A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Captura de pantalla de d</w:t>
      </w:r>
      <w:r w:rsidRPr="00DD2EA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iagrama físico del “bastón inteligente” con vistas y dimensiones establecidas.</w:t>
      </w:r>
    </w:p>
    <w:p w14:paraId="784399FF" w14:textId="77777777" w:rsidR="00D371F6" w:rsidRDefault="00D371F6" w:rsidP="00D371F6">
      <w:pPr>
        <w:keepNext/>
        <w:tabs>
          <w:tab w:val="left" w:pos="2568"/>
        </w:tabs>
        <w:spacing w:line="360" w:lineRule="auto"/>
        <w:jc w:val="center"/>
      </w:pPr>
      <w:r w:rsidRPr="008D1D76">
        <w:rPr>
          <w:rFonts w:ascii="Arial" w:hAnsi="Arial" w:cs="Arial"/>
          <w:noProof/>
          <w:sz w:val="24"/>
          <w:szCs w:val="24"/>
          <w:lang w:eastAsia="es-MX"/>
        </w:rPr>
        <w:drawing>
          <wp:inline distT="0" distB="0" distL="0" distR="0" wp14:anchorId="6E0672EE" wp14:editId="548AFEFB">
            <wp:extent cx="4872251" cy="2736390"/>
            <wp:effectExtent l="0" t="0" r="5080" b="6985"/>
            <wp:docPr id="3" name="Imagen 3" descr="C:\Users\M.C. REGINALDO\Downloads\WhatsApp Image 2020-02-12 at 11.01.1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.C. REGINALDO\Downloads\WhatsApp Image 2020-02-12 at 11.01.17 PM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381" cy="273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C8AED" w14:textId="77777777" w:rsidR="00DD2EA4" w:rsidRDefault="00DD2EA4" w:rsidP="00DD2EA4">
      <w:pPr>
        <w:pStyle w:val="Descripcin"/>
        <w:jc w:val="center"/>
      </w:pPr>
      <w:r w:rsidRPr="00DD2EA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Fuente: Elaboración propia</w:t>
      </w:r>
      <w:r>
        <w:t>.</w:t>
      </w:r>
    </w:p>
    <w:p w14:paraId="330CEC30" w14:textId="77777777" w:rsidR="009A1C97" w:rsidRPr="008431C1" w:rsidRDefault="009A1C97" w:rsidP="00AD67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1C1">
        <w:rPr>
          <w:rFonts w:ascii="Times New Roman" w:hAnsi="Times New Roman" w:cs="Times New Roman"/>
          <w:sz w:val="24"/>
          <w:szCs w:val="24"/>
        </w:rPr>
        <w:t xml:space="preserve">El diseño del bastón inteligente es accesible para el usuario por medio de un uso simplificado y práctico (figura 4 y 5) con elementos que garantizan un óptimo funcionamiento. Asimismo, consigue el suministro de energía eléctrica de una manera compacta, transportable y </w:t>
      </w:r>
      <w:r w:rsidRPr="008431C1">
        <w:rPr>
          <w:rFonts w:ascii="Times New Roman" w:hAnsi="Times New Roman" w:cs="Times New Roman"/>
          <w:sz w:val="24"/>
          <w:szCs w:val="24"/>
        </w:rPr>
        <w:lastRenderedPageBreak/>
        <w:t>autónoma. Permite ser utilizado por el usuario con seguridad y comodidad. Su conexión eléctrica y mecánica suministra energía para mantener cargadas las baterías a través de las celdas solares y un sistema de control de lenguaje Arduino con código abierto.</w:t>
      </w:r>
    </w:p>
    <w:p w14:paraId="61DFF121" w14:textId="77777777" w:rsidR="008431C1" w:rsidRDefault="008431C1" w:rsidP="00AD67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DBE52" w14:textId="67326557" w:rsidR="001E3719" w:rsidRPr="001E3719" w:rsidRDefault="001E3719" w:rsidP="001E3719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E371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Figura 4. </w:t>
      </w:r>
      <w:r w:rsidR="00A809A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Captura de pantalla de v</w:t>
      </w:r>
      <w:r w:rsidRPr="001E371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ista en isométrico del lado derecho del “bastón inteligente”.</w:t>
      </w:r>
    </w:p>
    <w:p w14:paraId="1E3A8247" w14:textId="77777777" w:rsidR="00D371F6" w:rsidRDefault="00D371F6" w:rsidP="00D371F6">
      <w:pPr>
        <w:keepNext/>
        <w:tabs>
          <w:tab w:val="left" w:pos="2568"/>
        </w:tabs>
        <w:spacing w:line="360" w:lineRule="auto"/>
        <w:jc w:val="center"/>
      </w:pPr>
      <w:r w:rsidRPr="008D1D76">
        <w:rPr>
          <w:rFonts w:ascii="Arial" w:hAnsi="Arial" w:cs="Arial"/>
          <w:noProof/>
          <w:sz w:val="24"/>
          <w:szCs w:val="24"/>
          <w:lang w:eastAsia="es-MX"/>
        </w:rPr>
        <w:drawing>
          <wp:inline distT="0" distB="0" distL="0" distR="0" wp14:anchorId="668923AD" wp14:editId="71C2AD9B">
            <wp:extent cx="4787175" cy="2688609"/>
            <wp:effectExtent l="0" t="0" r="0" b="0"/>
            <wp:docPr id="4" name="Imagen 4" descr="C:\Users\M.C. REGINALDO\Downloads\WhatsApp Image 2020-02-12 at 1.46.5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.C. REGINALDO\Downloads\WhatsApp Image 2020-02-12 at 1.46.55 PM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661" cy="269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A3526" w14:textId="7724D3FC" w:rsidR="00D371F6" w:rsidRDefault="001E3719" w:rsidP="001E3719">
      <w:pPr>
        <w:tabs>
          <w:tab w:val="left" w:pos="2568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719">
        <w:rPr>
          <w:rFonts w:ascii="Times New Roman" w:hAnsi="Times New Roman" w:cs="Times New Roman"/>
          <w:sz w:val="24"/>
          <w:szCs w:val="24"/>
        </w:rPr>
        <w:t>Fuente: Elaboración propia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DB93B5" w14:textId="4A4A65A3" w:rsidR="001E3719" w:rsidRPr="001E3719" w:rsidRDefault="001E3719" w:rsidP="001E3719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E371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Figura 5. </w:t>
      </w:r>
      <w:r w:rsidR="00A809A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Captura de pantalla de v</w:t>
      </w:r>
      <w:r w:rsidRPr="001E371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ista en isométrico del lado izquierdo del “bastón inteligente”.</w:t>
      </w:r>
    </w:p>
    <w:p w14:paraId="4C15C97F" w14:textId="77777777" w:rsidR="00D371F6" w:rsidRDefault="00D371F6" w:rsidP="00D371F6">
      <w:pPr>
        <w:keepNext/>
        <w:tabs>
          <w:tab w:val="left" w:pos="2568"/>
        </w:tabs>
        <w:spacing w:line="360" w:lineRule="auto"/>
        <w:jc w:val="center"/>
      </w:pPr>
      <w:r w:rsidRPr="008D1D76">
        <w:rPr>
          <w:noProof/>
          <w:lang w:eastAsia="es-MX"/>
        </w:rPr>
        <w:drawing>
          <wp:inline distT="0" distB="0" distL="0" distR="0" wp14:anchorId="1C79FD2F" wp14:editId="48F17281">
            <wp:extent cx="4715302" cy="2648243"/>
            <wp:effectExtent l="0" t="0" r="0" b="0"/>
            <wp:docPr id="6" name="Imagen 6" descr="C:\Users\M.C. REGINALDO\Downloads\WhatsApp Image 2020-02-12 at 1.48.3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.C. REGINALDO\Downloads\WhatsApp Image 2020-02-12 at 1.48.38 PM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69" cy="265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CE396" w14:textId="77777777" w:rsidR="001E3719" w:rsidRDefault="001E3719" w:rsidP="001E3719">
      <w:pPr>
        <w:tabs>
          <w:tab w:val="left" w:pos="2568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719">
        <w:rPr>
          <w:rFonts w:ascii="Times New Roman" w:hAnsi="Times New Roman" w:cs="Times New Roman"/>
          <w:sz w:val="24"/>
          <w:szCs w:val="24"/>
        </w:rPr>
        <w:t>Fuente: Elaboración propia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F4FA62" w14:textId="77777777" w:rsidR="00D371F6" w:rsidRPr="00185BA0" w:rsidRDefault="00042E24" w:rsidP="00AD67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F34229">
        <w:rPr>
          <w:rFonts w:ascii="Times New Roman" w:hAnsi="Times New Roman" w:cs="Times New Roman"/>
          <w:sz w:val="24"/>
          <w:szCs w:val="24"/>
        </w:rPr>
        <w:t>e la misma forma</w:t>
      </w:r>
      <w:r w:rsidR="00FD2ABC">
        <w:rPr>
          <w:rFonts w:ascii="Times New Roman" w:hAnsi="Times New Roman" w:cs="Times New Roman"/>
          <w:sz w:val="24"/>
          <w:szCs w:val="24"/>
        </w:rPr>
        <w:t>,</w:t>
      </w:r>
      <w:r w:rsidR="00D371F6" w:rsidRPr="00185BA0">
        <w:rPr>
          <w:rFonts w:ascii="Times New Roman" w:hAnsi="Times New Roman" w:cs="Times New Roman"/>
          <w:sz w:val="24"/>
          <w:szCs w:val="24"/>
        </w:rPr>
        <w:t xml:space="preserve"> se logró que las baterías se carg</w:t>
      </w:r>
      <w:r w:rsidR="00631897">
        <w:rPr>
          <w:rFonts w:ascii="Times New Roman" w:hAnsi="Times New Roman" w:cs="Times New Roman"/>
          <w:sz w:val="24"/>
          <w:szCs w:val="24"/>
        </w:rPr>
        <w:t>uen</w:t>
      </w:r>
      <w:r w:rsidR="00D371F6" w:rsidRPr="00185BA0">
        <w:rPr>
          <w:rFonts w:ascii="Times New Roman" w:hAnsi="Times New Roman" w:cs="Times New Roman"/>
          <w:sz w:val="24"/>
          <w:szCs w:val="24"/>
        </w:rPr>
        <w:t xml:space="preserve"> </w:t>
      </w:r>
      <w:r w:rsidR="00631897">
        <w:rPr>
          <w:rFonts w:ascii="Times New Roman" w:hAnsi="Times New Roman" w:cs="Times New Roman"/>
          <w:sz w:val="24"/>
          <w:szCs w:val="24"/>
        </w:rPr>
        <w:t>mediante</w:t>
      </w:r>
      <w:r w:rsidR="00D371F6" w:rsidRPr="00185BA0">
        <w:rPr>
          <w:rFonts w:ascii="Times New Roman" w:hAnsi="Times New Roman" w:cs="Times New Roman"/>
          <w:sz w:val="24"/>
          <w:szCs w:val="24"/>
        </w:rPr>
        <w:t xml:space="preserve"> energía eléctrica convencional (monofásica 127 </w:t>
      </w:r>
      <w:r w:rsidR="00C81F93">
        <w:rPr>
          <w:rFonts w:ascii="Times New Roman" w:hAnsi="Times New Roman" w:cs="Times New Roman"/>
          <w:sz w:val="24"/>
          <w:szCs w:val="24"/>
        </w:rPr>
        <w:t>V</w:t>
      </w:r>
      <w:r w:rsidR="00D371F6" w:rsidRPr="00185BA0">
        <w:rPr>
          <w:rFonts w:ascii="Times New Roman" w:hAnsi="Times New Roman" w:cs="Times New Roman"/>
          <w:sz w:val="24"/>
          <w:szCs w:val="24"/>
        </w:rPr>
        <w:t xml:space="preserve">) por medio de un contacto sencillo. </w:t>
      </w:r>
      <w:r w:rsidR="00C81F93">
        <w:rPr>
          <w:rFonts w:ascii="Times New Roman" w:hAnsi="Times New Roman" w:cs="Times New Roman"/>
          <w:sz w:val="24"/>
          <w:szCs w:val="24"/>
        </w:rPr>
        <w:t>E</w:t>
      </w:r>
      <w:r w:rsidR="00C81F93" w:rsidRPr="00C81F93">
        <w:rPr>
          <w:rFonts w:ascii="Times New Roman" w:hAnsi="Times New Roman" w:cs="Times New Roman"/>
          <w:sz w:val="24"/>
          <w:szCs w:val="24"/>
        </w:rPr>
        <w:t xml:space="preserve">sto representa una ventaja operativa en caso </w:t>
      </w:r>
      <w:r w:rsidR="00D371F6" w:rsidRPr="00185BA0">
        <w:rPr>
          <w:rFonts w:ascii="Times New Roman" w:hAnsi="Times New Roman" w:cs="Times New Roman"/>
          <w:sz w:val="24"/>
          <w:szCs w:val="24"/>
        </w:rPr>
        <w:t xml:space="preserve">de </w:t>
      </w:r>
      <w:r w:rsidR="00C81F93">
        <w:rPr>
          <w:rFonts w:ascii="Times New Roman" w:hAnsi="Times New Roman" w:cs="Times New Roman"/>
          <w:sz w:val="24"/>
          <w:szCs w:val="24"/>
        </w:rPr>
        <w:t>falta de luz directa</w:t>
      </w:r>
      <w:r w:rsidR="00D371F6" w:rsidRPr="00185BA0">
        <w:rPr>
          <w:rFonts w:ascii="Times New Roman" w:hAnsi="Times New Roman" w:cs="Times New Roman"/>
          <w:sz w:val="24"/>
          <w:szCs w:val="24"/>
        </w:rPr>
        <w:t xml:space="preserve"> </w:t>
      </w:r>
      <w:r w:rsidR="00631897">
        <w:rPr>
          <w:rFonts w:ascii="Times New Roman" w:hAnsi="Times New Roman" w:cs="Times New Roman"/>
          <w:sz w:val="24"/>
          <w:szCs w:val="24"/>
        </w:rPr>
        <w:t xml:space="preserve">que </w:t>
      </w:r>
      <w:r>
        <w:rPr>
          <w:rFonts w:ascii="Times New Roman" w:hAnsi="Times New Roman" w:cs="Times New Roman"/>
          <w:sz w:val="24"/>
          <w:szCs w:val="24"/>
        </w:rPr>
        <w:t xml:space="preserve">impida </w:t>
      </w:r>
      <w:r w:rsidR="00D371F6" w:rsidRPr="00185BA0">
        <w:rPr>
          <w:rFonts w:ascii="Times New Roman" w:hAnsi="Times New Roman" w:cs="Times New Roman"/>
          <w:sz w:val="24"/>
          <w:szCs w:val="24"/>
        </w:rPr>
        <w:t xml:space="preserve">la carga de las baterías </w:t>
      </w:r>
      <w:r w:rsidR="00631897">
        <w:rPr>
          <w:rFonts w:ascii="Times New Roman" w:hAnsi="Times New Roman" w:cs="Times New Roman"/>
          <w:sz w:val="24"/>
          <w:szCs w:val="24"/>
        </w:rPr>
        <w:t>a través del</w:t>
      </w:r>
      <w:r w:rsidR="00D371F6" w:rsidRPr="00185BA0">
        <w:rPr>
          <w:rFonts w:ascii="Times New Roman" w:hAnsi="Times New Roman" w:cs="Times New Roman"/>
          <w:sz w:val="24"/>
          <w:szCs w:val="24"/>
        </w:rPr>
        <w:t xml:space="preserve"> uso de energía solar.</w:t>
      </w:r>
      <w:r w:rsidR="00C64A5C">
        <w:rPr>
          <w:rFonts w:ascii="Times New Roman" w:hAnsi="Times New Roman" w:cs="Times New Roman"/>
          <w:sz w:val="24"/>
          <w:szCs w:val="24"/>
        </w:rPr>
        <w:t xml:space="preserve"> </w:t>
      </w:r>
      <w:r w:rsidR="00D371F6" w:rsidRPr="00185BA0">
        <w:rPr>
          <w:rFonts w:ascii="Times New Roman" w:hAnsi="Times New Roman" w:cs="Times New Roman"/>
          <w:sz w:val="24"/>
          <w:szCs w:val="24"/>
        </w:rPr>
        <w:t>C</w:t>
      </w:r>
      <w:r w:rsidR="00C64A5C">
        <w:rPr>
          <w:rFonts w:ascii="Times New Roman" w:hAnsi="Times New Roman" w:cs="Times New Roman"/>
          <w:sz w:val="24"/>
          <w:szCs w:val="24"/>
        </w:rPr>
        <w:t xml:space="preserve">uenta, además, </w:t>
      </w:r>
      <w:r w:rsidR="00D371F6" w:rsidRPr="00185BA0">
        <w:rPr>
          <w:rFonts w:ascii="Times New Roman" w:hAnsi="Times New Roman" w:cs="Times New Roman"/>
          <w:sz w:val="24"/>
          <w:szCs w:val="24"/>
        </w:rPr>
        <w:t xml:space="preserve">con iluminación </w:t>
      </w:r>
      <w:r w:rsidRPr="00042E24">
        <w:rPr>
          <w:rFonts w:ascii="Times New Roman" w:hAnsi="Times New Roman" w:cs="Times New Roman"/>
          <w:smallCaps/>
          <w:sz w:val="24"/>
          <w:szCs w:val="24"/>
        </w:rPr>
        <w:t>led</w:t>
      </w:r>
      <w:r w:rsidR="00D371F6" w:rsidRPr="00185BA0">
        <w:rPr>
          <w:rFonts w:ascii="Times New Roman" w:hAnsi="Times New Roman" w:cs="Times New Roman"/>
          <w:sz w:val="24"/>
          <w:szCs w:val="24"/>
        </w:rPr>
        <w:t xml:space="preserve"> para emisión de luz. Presenta un localizador de </w:t>
      </w:r>
      <w:proofErr w:type="spellStart"/>
      <w:r>
        <w:rPr>
          <w:rFonts w:ascii="Times New Roman" w:hAnsi="Times New Roman" w:cs="Times New Roman"/>
          <w:sz w:val="24"/>
          <w:szCs w:val="24"/>
        </w:rPr>
        <w:t>W</w:t>
      </w:r>
      <w:r w:rsidRPr="00042E2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371F6" w:rsidRPr="00042E2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042E24">
        <w:rPr>
          <w:rFonts w:ascii="Times New Roman" w:hAnsi="Times New Roman" w:cs="Times New Roman"/>
          <w:sz w:val="24"/>
          <w:szCs w:val="24"/>
        </w:rPr>
        <w:t>i</w:t>
      </w:r>
      <w:r w:rsidR="00D371F6" w:rsidRPr="00185BA0">
        <w:rPr>
          <w:rFonts w:ascii="Times New Roman" w:hAnsi="Times New Roman" w:cs="Times New Roman"/>
          <w:sz w:val="24"/>
          <w:szCs w:val="24"/>
        </w:rPr>
        <w:t xml:space="preserve"> y Bluetooth con sistema </w:t>
      </w:r>
      <w:proofErr w:type="spellStart"/>
      <w:r w:rsidRPr="00042E24">
        <w:rPr>
          <w:rFonts w:ascii="Times New Roman" w:hAnsi="Times New Roman" w:cs="Times New Roman"/>
          <w:smallCaps/>
          <w:sz w:val="24"/>
          <w:szCs w:val="24"/>
        </w:rPr>
        <w:t>gps</w:t>
      </w:r>
      <w:proofErr w:type="spellEnd"/>
      <w:r w:rsidR="00D371F6" w:rsidRPr="00185BA0">
        <w:rPr>
          <w:rFonts w:ascii="Times New Roman" w:hAnsi="Times New Roman" w:cs="Times New Roman"/>
          <w:sz w:val="24"/>
          <w:szCs w:val="24"/>
        </w:rPr>
        <w:t xml:space="preserve"> para localizarlo en un momento de necesidad. </w:t>
      </w:r>
      <w:r w:rsidR="00C64A5C">
        <w:rPr>
          <w:rFonts w:ascii="Times New Roman" w:hAnsi="Times New Roman" w:cs="Times New Roman"/>
          <w:sz w:val="24"/>
          <w:szCs w:val="24"/>
        </w:rPr>
        <w:t xml:space="preserve">Y, finalmente, </w:t>
      </w:r>
      <w:r w:rsidR="00D371F6" w:rsidRPr="00185BA0">
        <w:rPr>
          <w:rFonts w:ascii="Times New Roman" w:hAnsi="Times New Roman" w:cs="Times New Roman"/>
          <w:sz w:val="24"/>
          <w:szCs w:val="24"/>
        </w:rPr>
        <w:t>como una de sus fortalezas</w:t>
      </w:r>
      <w:r>
        <w:rPr>
          <w:rFonts w:ascii="Times New Roman" w:hAnsi="Times New Roman" w:cs="Times New Roman"/>
          <w:sz w:val="24"/>
          <w:szCs w:val="24"/>
        </w:rPr>
        <w:t>,</w:t>
      </w:r>
      <w:r w:rsidR="00D371F6" w:rsidRPr="00185BA0">
        <w:rPr>
          <w:rFonts w:ascii="Times New Roman" w:hAnsi="Times New Roman" w:cs="Times New Roman"/>
          <w:sz w:val="24"/>
          <w:szCs w:val="24"/>
        </w:rPr>
        <w:t xml:space="preserve"> </w:t>
      </w:r>
      <w:r w:rsidR="00631897">
        <w:rPr>
          <w:rFonts w:ascii="Times New Roman" w:hAnsi="Times New Roman" w:cs="Times New Roman"/>
          <w:sz w:val="24"/>
          <w:szCs w:val="24"/>
        </w:rPr>
        <w:t>un</w:t>
      </w:r>
      <w:r w:rsidR="00D371F6" w:rsidRPr="00185BA0">
        <w:rPr>
          <w:rFonts w:ascii="Times New Roman" w:hAnsi="Times New Roman" w:cs="Times New Roman"/>
          <w:sz w:val="24"/>
          <w:szCs w:val="24"/>
        </w:rPr>
        <w:t xml:space="preserve"> peso liviano para su uso. </w:t>
      </w:r>
    </w:p>
    <w:p w14:paraId="4C364EDA" w14:textId="77777777" w:rsidR="00D371F6" w:rsidRDefault="00D371F6" w:rsidP="00AD67B5">
      <w:pPr>
        <w:tabs>
          <w:tab w:val="left" w:pos="25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BA0">
        <w:rPr>
          <w:rFonts w:ascii="Times New Roman" w:hAnsi="Times New Roman" w:cs="Times New Roman"/>
          <w:sz w:val="24"/>
          <w:szCs w:val="24"/>
        </w:rPr>
        <w:t xml:space="preserve">La construcción del </w:t>
      </w:r>
      <w:r w:rsidR="00C64A5C">
        <w:rPr>
          <w:rFonts w:ascii="Times New Roman" w:hAnsi="Times New Roman" w:cs="Times New Roman"/>
          <w:sz w:val="24"/>
          <w:szCs w:val="24"/>
        </w:rPr>
        <w:t>p</w:t>
      </w:r>
      <w:r w:rsidRPr="00185BA0">
        <w:rPr>
          <w:rFonts w:ascii="Times New Roman" w:hAnsi="Times New Roman" w:cs="Times New Roman"/>
          <w:sz w:val="24"/>
          <w:szCs w:val="24"/>
        </w:rPr>
        <w:t xml:space="preserve">rototipo </w:t>
      </w:r>
      <w:r w:rsidR="004D1ADF" w:rsidRPr="004D1ADF">
        <w:rPr>
          <w:rFonts w:ascii="Times New Roman" w:hAnsi="Times New Roman" w:cs="Times New Roman"/>
          <w:sz w:val="24"/>
          <w:szCs w:val="24"/>
        </w:rPr>
        <w:t xml:space="preserve">se realizó a partir </w:t>
      </w:r>
      <w:r w:rsidR="00631897" w:rsidRPr="004D1ADF">
        <w:rPr>
          <w:rFonts w:ascii="Times New Roman" w:hAnsi="Times New Roman" w:cs="Times New Roman"/>
          <w:sz w:val="24"/>
          <w:szCs w:val="24"/>
        </w:rPr>
        <w:t>de</w:t>
      </w:r>
      <w:r w:rsidR="00631897" w:rsidRPr="00185BA0">
        <w:rPr>
          <w:rFonts w:ascii="Times New Roman" w:hAnsi="Times New Roman" w:cs="Times New Roman"/>
          <w:sz w:val="24"/>
          <w:szCs w:val="24"/>
        </w:rPr>
        <w:t>l</w:t>
      </w:r>
      <w:r w:rsidRPr="00185BA0">
        <w:rPr>
          <w:rFonts w:ascii="Times New Roman" w:hAnsi="Times New Roman" w:cs="Times New Roman"/>
          <w:sz w:val="24"/>
          <w:szCs w:val="24"/>
        </w:rPr>
        <w:t xml:space="preserve"> análisis exploratorio de aportes científicos</w:t>
      </w:r>
      <w:r w:rsidR="00C64A5C">
        <w:rPr>
          <w:rFonts w:ascii="Times New Roman" w:hAnsi="Times New Roman" w:cs="Times New Roman"/>
          <w:sz w:val="24"/>
          <w:szCs w:val="24"/>
        </w:rPr>
        <w:t xml:space="preserve"> y</w:t>
      </w:r>
      <w:r w:rsidRPr="00185BA0">
        <w:rPr>
          <w:rFonts w:ascii="Times New Roman" w:hAnsi="Times New Roman" w:cs="Times New Roman"/>
          <w:sz w:val="24"/>
          <w:szCs w:val="24"/>
        </w:rPr>
        <w:t xml:space="preserve"> an</w:t>
      </w:r>
      <w:r w:rsidR="001F376D">
        <w:rPr>
          <w:rFonts w:ascii="Times New Roman" w:hAnsi="Times New Roman" w:cs="Times New Roman"/>
          <w:sz w:val="24"/>
          <w:szCs w:val="24"/>
        </w:rPr>
        <w:t>álisis de mercado y diseño</w:t>
      </w:r>
      <w:r w:rsidR="008E5383">
        <w:rPr>
          <w:rFonts w:ascii="Times New Roman" w:hAnsi="Times New Roman" w:cs="Times New Roman"/>
          <w:sz w:val="24"/>
          <w:szCs w:val="24"/>
        </w:rPr>
        <w:t>,</w:t>
      </w:r>
      <w:r w:rsidR="001F376D">
        <w:rPr>
          <w:rFonts w:ascii="Times New Roman" w:hAnsi="Times New Roman" w:cs="Times New Roman"/>
          <w:sz w:val="24"/>
          <w:szCs w:val="24"/>
        </w:rPr>
        <w:t xml:space="preserve"> </w:t>
      </w:r>
      <w:r w:rsidR="008E5383">
        <w:rPr>
          <w:rFonts w:ascii="Times New Roman" w:hAnsi="Times New Roman" w:cs="Times New Roman"/>
          <w:sz w:val="24"/>
          <w:szCs w:val="24"/>
        </w:rPr>
        <w:t>ejecutando</w:t>
      </w:r>
      <w:r w:rsidR="00C64A5C">
        <w:rPr>
          <w:rFonts w:ascii="Times New Roman" w:hAnsi="Times New Roman" w:cs="Times New Roman"/>
          <w:sz w:val="24"/>
          <w:szCs w:val="24"/>
        </w:rPr>
        <w:t xml:space="preserve"> </w:t>
      </w:r>
      <w:r w:rsidRPr="00185BA0">
        <w:rPr>
          <w:rFonts w:ascii="Times New Roman" w:hAnsi="Times New Roman" w:cs="Times New Roman"/>
          <w:sz w:val="24"/>
          <w:szCs w:val="24"/>
        </w:rPr>
        <w:t>diferentes pruebas mecánicas y eléctricas</w:t>
      </w:r>
      <w:r w:rsidR="00DF37BA">
        <w:rPr>
          <w:rFonts w:ascii="Times New Roman" w:hAnsi="Times New Roman" w:cs="Times New Roman"/>
          <w:sz w:val="24"/>
          <w:szCs w:val="24"/>
        </w:rPr>
        <w:t xml:space="preserve"> (</w:t>
      </w:r>
      <w:r w:rsidR="00FC3AE5">
        <w:rPr>
          <w:rFonts w:ascii="Times New Roman" w:hAnsi="Times New Roman" w:cs="Times New Roman"/>
          <w:sz w:val="24"/>
          <w:szCs w:val="24"/>
        </w:rPr>
        <w:t>véase Figura</w:t>
      </w:r>
      <w:r w:rsidR="00DF37BA">
        <w:rPr>
          <w:rFonts w:ascii="Times New Roman" w:hAnsi="Times New Roman" w:cs="Times New Roman"/>
          <w:sz w:val="24"/>
          <w:szCs w:val="24"/>
        </w:rPr>
        <w:t xml:space="preserve"> 6 y 7)</w:t>
      </w:r>
      <w:r w:rsidR="00C64A5C">
        <w:rPr>
          <w:rFonts w:ascii="Times New Roman" w:hAnsi="Times New Roman" w:cs="Times New Roman"/>
          <w:sz w:val="24"/>
          <w:szCs w:val="24"/>
        </w:rPr>
        <w:t>,</w:t>
      </w:r>
      <w:r w:rsidRPr="00185BA0">
        <w:rPr>
          <w:rFonts w:ascii="Times New Roman" w:hAnsi="Times New Roman" w:cs="Times New Roman"/>
          <w:sz w:val="24"/>
          <w:szCs w:val="24"/>
        </w:rPr>
        <w:t xml:space="preserve"> </w:t>
      </w:r>
      <w:r w:rsidR="00C64A5C">
        <w:rPr>
          <w:rFonts w:ascii="Times New Roman" w:hAnsi="Times New Roman" w:cs="Times New Roman"/>
          <w:sz w:val="24"/>
          <w:szCs w:val="24"/>
        </w:rPr>
        <w:t>a</w:t>
      </w:r>
      <w:r w:rsidRPr="00185BA0">
        <w:rPr>
          <w:rFonts w:ascii="Times New Roman" w:hAnsi="Times New Roman" w:cs="Times New Roman"/>
          <w:sz w:val="24"/>
          <w:szCs w:val="24"/>
        </w:rPr>
        <w:t xml:space="preserve">sí como su ensamble e instalación </w:t>
      </w:r>
      <w:r w:rsidR="00E83D6F" w:rsidRPr="00E83D6F">
        <w:rPr>
          <w:rFonts w:ascii="Times New Roman" w:hAnsi="Times New Roman" w:cs="Times New Roman"/>
          <w:sz w:val="24"/>
          <w:szCs w:val="24"/>
        </w:rPr>
        <w:t>logrando</w:t>
      </w:r>
      <w:r w:rsidR="00C64A5C">
        <w:rPr>
          <w:rFonts w:ascii="Times New Roman" w:hAnsi="Times New Roman" w:cs="Times New Roman"/>
          <w:sz w:val="24"/>
          <w:szCs w:val="24"/>
        </w:rPr>
        <w:t xml:space="preserve"> </w:t>
      </w:r>
      <w:r w:rsidRPr="00185BA0">
        <w:rPr>
          <w:rFonts w:ascii="Times New Roman" w:hAnsi="Times New Roman" w:cs="Times New Roman"/>
          <w:sz w:val="24"/>
          <w:szCs w:val="24"/>
        </w:rPr>
        <w:t xml:space="preserve">una interconexión </w:t>
      </w:r>
      <w:r w:rsidR="00FC3AE5">
        <w:rPr>
          <w:rFonts w:ascii="Times New Roman" w:hAnsi="Times New Roman" w:cs="Times New Roman"/>
          <w:sz w:val="24"/>
          <w:szCs w:val="24"/>
        </w:rPr>
        <w:t>(véase F</w:t>
      </w:r>
      <w:r w:rsidR="00DF37BA">
        <w:rPr>
          <w:rFonts w:ascii="Times New Roman" w:hAnsi="Times New Roman" w:cs="Times New Roman"/>
          <w:sz w:val="24"/>
          <w:szCs w:val="24"/>
        </w:rPr>
        <w:t>igura 8 y 9)</w:t>
      </w:r>
      <w:r w:rsidRPr="00185B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DA9A29" w14:textId="77777777" w:rsidR="00B900AF" w:rsidRPr="00B900AF" w:rsidRDefault="00B900AF" w:rsidP="00B900AF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B900A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Figura 6. Conexión de celdas solares y sensores.</w:t>
      </w:r>
    </w:p>
    <w:p w14:paraId="5E1E47F7" w14:textId="77777777" w:rsidR="00D371F6" w:rsidRDefault="00D371F6" w:rsidP="00D371F6">
      <w:pPr>
        <w:keepNext/>
        <w:spacing w:line="360" w:lineRule="auto"/>
        <w:jc w:val="center"/>
      </w:pPr>
      <w:r>
        <w:rPr>
          <w:rFonts w:ascii="Arial" w:hAnsi="Arial" w:cs="Arial"/>
          <w:noProof/>
          <w:sz w:val="24"/>
          <w:szCs w:val="24"/>
          <w:lang w:eastAsia="es-MX"/>
        </w:rPr>
        <w:drawing>
          <wp:inline distT="0" distB="0" distL="0" distR="0" wp14:anchorId="0DDC005B" wp14:editId="4C0657A8">
            <wp:extent cx="1723021" cy="2299648"/>
            <wp:effectExtent l="0" t="0" r="0" b="571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09"/>
                    <a:stretch/>
                  </pic:blipFill>
                  <pic:spPr bwMode="auto">
                    <a:xfrm>
                      <a:off x="0" y="0"/>
                      <a:ext cx="1727816" cy="230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25DF47" w14:textId="77777777" w:rsidR="00B900AF" w:rsidRDefault="00B900AF" w:rsidP="00B900AF">
      <w:pPr>
        <w:tabs>
          <w:tab w:val="left" w:pos="2568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719">
        <w:rPr>
          <w:rFonts w:ascii="Times New Roman" w:hAnsi="Times New Roman" w:cs="Times New Roman"/>
          <w:sz w:val="24"/>
          <w:szCs w:val="24"/>
        </w:rPr>
        <w:t>Fuente: Elaboración propia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A420A8" w14:textId="77777777" w:rsidR="00DF5D41" w:rsidRPr="00DF5D41" w:rsidRDefault="00DF5D41" w:rsidP="00DF5D41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Figura 7. Conexión de dispositivo de control Arduino.</w:t>
      </w:r>
    </w:p>
    <w:p w14:paraId="2B87B056" w14:textId="77777777" w:rsidR="00D371F6" w:rsidRDefault="00D371F6" w:rsidP="00D371F6">
      <w:pPr>
        <w:keepNext/>
        <w:jc w:val="center"/>
      </w:pPr>
      <w:r>
        <w:rPr>
          <w:noProof/>
          <w:lang w:eastAsia="es-MX"/>
        </w:rPr>
        <w:drawing>
          <wp:inline distT="0" distB="0" distL="0" distR="0" wp14:anchorId="2A5DB581" wp14:editId="6808D7CC">
            <wp:extent cx="1542197" cy="2058561"/>
            <wp:effectExtent l="0" t="0" r="127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696" cy="207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84AC56" w14:textId="17489EA4" w:rsidR="00D371F6" w:rsidRDefault="00DF5D41" w:rsidP="00D371F6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Fuente: Elaboración propia</w:t>
      </w:r>
      <w:r w:rsidR="00C64A5C"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p w14:paraId="795CE075" w14:textId="77777777" w:rsidR="00DF5D41" w:rsidRDefault="00DF5D41" w:rsidP="00DF5D41"/>
    <w:p w14:paraId="78849BE1" w14:textId="77777777" w:rsidR="00DF5D41" w:rsidRDefault="00DF5D41" w:rsidP="00DF5D41"/>
    <w:p w14:paraId="160E1B3B" w14:textId="77777777" w:rsidR="00DF5D41" w:rsidRDefault="00DF5D41" w:rsidP="00DF5D41"/>
    <w:p w14:paraId="07191372" w14:textId="77777777" w:rsidR="00DF5D41" w:rsidRDefault="00DF5D41" w:rsidP="00DF5D41"/>
    <w:p w14:paraId="246763FE" w14:textId="77777777" w:rsidR="00DF5D41" w:rsidRDefault="00DF5D41" w:rsidP="00DF5D41"/>
    <w:p w14:paraId="620E83AD" w14:textId="77777777" w:rsidR="00DF5D41" w:rsidRPr="00DF5D41" w:rsidRDefault="00DF5D41" w:rsidP="00DF5D41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Figura 8. Medición y pruebas eléctricas.</w:t>
      </w:r>
    </w:p>
    <w:p w14:paraId="6FD41197" w14:textId="77777777" w:rsidR="00D371F6" w:rsidRDefault="00D371F6" w:rsidP="00D371F6">
      <w:pPr>
        <w:keepNext/>
        <w:jc w:val="center"/>
      </w:pPr>
      <w:r w:rsidRPr="00835BA2">
        <w:rPr>
          <w:noProof/>
          <w:lang w:eastAsia="es-MX"/>
        </w:rPr>
        <w:drawing>
          <wp:inline distT="0" distB="0" distL="0" distR="0" wp14:anchorId="364BA751" wp14:editId="0F5EB215">
            <wp:extent cx="1178807" cy="2094931"/>
            <wp:effectExtent l="0" t="0" r="2540" b="635"/>
            <wp:docPr id="201" name="Imagen 201" descr="C:\Users\M.C. REGINALDO\Documents\PROYECTO AULA\2019_2\PORTAFOLIO ENTREGA PREMIO BLIND ASSITANT\PRIMERA ENTREGA\EVIDENCIA FOTOGRAFICA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.C. REGINALDO\Documents\PROYECTO AULA\2019_2\PORTAFOLIO ENTREGA PREMIO BLIND ASSITANT\PRIMERA ENTREGA\EVIDENCIA FOTOGRAFICA (7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171" cy="211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3D075" w14:textId="3340646B" w:rsidR="00D371F6" w:rsidRDefault="00DF5D41" w:rsidP="00D371F6">
      <w:pPr>
        <w:pStyle w:val="Descripcin"/>
        <w:jc w:val="center"/>
      </w:pP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Fuente: Elaboración propia</w:t>
      </w:r>
      <w:r w:rsidR="00C64A5C">
        <w:t>.</w:t>
      </w:r>
    </w:p>
    <w:p w14:paraId="727090C2" w14:textId="77777777" w:rsidR="00DF5D41" w:rsidRPr="00DF5D41" w:rsidRDefault="00DF5D41" w:rsidP="00DF5D41"/>
    <w:p w14:paraId="1A288756" w14:textId="77777777" w:rsidR="00DF5D41" w:rsidRDefault="00DF5D41" w:rsidP="00DF5D41">
      <w:pPr>
        <w:pStyle w:val="Descripcin"/>
        <w:jc w:val="center"/>
      </w:pP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Figura 9. Prototipo en funcionamiento</w:t>
      </w:r>
      <w:r>
        <w:t>.</w:t>
      </w:r>
    </w:p>
    <w:p w14:paraId="10238607" w14:textId="77777777" w:rsidR="00D371F6" w:rsidRDefault="00D371F6" w:rsidP="00D371F6">
      <w:pPr>
        <w:keepNext/>
        <w:spacing w:after="0" w:line="360" w:lineRule="auto"/>
        <w:jc w:val="center"/>
      </w:pPr>
      <w:r>
        <w:rPr>
          <w:rFonts w:ascii="Arial" w:hAnsi="Arial" w:cs="Arial"/>
          <w:noProof/>
          <w:sz w:val="24"/>
          <w:szCs w:val="24"/>
          <w:lang w:eastAsia="es-MX"/>
        </w:rPr>
        <w:drawing>
          <wp:inline distT="0" distB="0" distL="0" distR="0" wp14:anchorId="3EE2996F" wp14:editId="16250DF2">
            <wp:extent cx="948349" cy="2381535"/>
            <wp:effectExtent l="0" t="0" r="444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86" cy="24182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327A31" w14:textId="77777777" w:rsidR="00DF5D41" w:rsidRDefault="00DF5D41" w:rsidP="00DF5D41">
      <w:pPr>
        <w:pStyle w:val="Descripcin"/>
        <w:jc w:val="center"/>
      </w:pP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Fuente: Elaboración propia</w:t>
      </w:r>
      <w:r>
        <w:t>.</w:t>
      </w:r>
    </w:p>
    <w:p w14:paraId="10BFF145" w14:textId="77777777" w:rsidR="00D371F6" w:rsidRPr="00185BA0" w:rsidRDefault="00D371F6" w:rsidP="00AD67B5">
      <w:pPr>
        <w:tabs>
          <w:tab w:val="left" w:pos="25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BA0">
        <w:rPr>
          <w:rFonts w:ascii="Times New Roman" w:hAnsi="Times New Roman" w:cs="Times New Roman"/>
          <w:sz w:val="24"/>
          <w:szCs w:val="24"/>
        </w:rPr>
        <w:t xml:space="preserve">La evaluación mediante criterios de expertos generó aportaciones significativas </w:t>
      </w:r>
      <w:r w:rsidR="00C64A5C">
        <w:rPr>
          <w:rFonts w:ascii="Times New Roman" w:hAnsi="Times New Roman" w:cs="Times New Roman"/>
          <w:sz w:val="24"/>
          <w:szCs w:val="24"/>
        </w:rPr>
        <w:t xml:space="preserve">para garantizar </w:t>
      </w:r>
      <w:r w:rsidRPr="00185BA0">
        <w:rPr>
          <w:rFonts w:ascii="Times New Roman" w:hAnsi="Times New Roman" w:cs="Times New Roman"/>
          <w:sz w:val="24"/>
          <w:szCs w:val="24"/>
        </w:rPr>
        <w:t>el buen funcionamiento del “</w:t>
      </w:r>
      <w:r w:rsidR="00C64A5C">
        <w:rPr>
          <w:rFonts w:ascii="Times New Roman" w:hAnsi="Times New Roman" w:cs="Times New Roman"/>
          <w:sz w:val="24"/>
          <w:szCs w:val="24"/>
        </w:rPr>
        <w:t>b</w:t>
      </w:r>
      <w:r w:rsidRPr="00185BA0">
        <w:rPr>
          <w:rFonts w:ascii="Times New Roman" w:hAnsi="Times New Roman" w:cs="Times New Roman"/>
          <w:sz w:val="24"/>
          <w:szCs w:val="24"/>
        </w:rPr>
        <w:t>astón inteligente”</w:t>
      </w:r>
      <w:r w:rsidR="00C64A5C">
        <w:rPr>
          <w:rFonts w:ascii="Times New Roman" w:hAnsi="Times New Roman" w:cs="Times New Roman"/>
          <w:sz w:val="24"/>
          <w:szCs w:val="24"/>
        </w:rPr>
        <w:t>,</w:t>
      </w:r>
      <w:r w:rsidRPr="00185BA0">
        <w:rPr>
          <w:rFonts w:ascii="Times New Roman" w:hAnsi="Times New Roman" w:cs="Times New Roman"/>
          <w:sz w:val="24"/>
          <w:szCs w:val="24"/>
        </w:rPr>
        <w:t xml:space="preserve"> considerando </w:t>
      </w:r>
      <w:r w:rsidR="00FC3AE5">
        <w:rPr>
          <w:rFonts w:ascii="Times New Roman" w:hAnsi="Times New Roman" w:cs="Times New Roman"/>
          <w:sz w:val="24"/>
          <w:szCs w:val="24"/>
        </w:rPr>
        <w:t xml:space="preserve">la experiencia de usuarios y </w:t>
      </w:r>
      <w:r w:rsidR="000B0F08" w:rsidRPr="000B0F08">
        <w:rPr>
          <w:rFonts w:ascii="Times New Roman" w:hAnsi="Times New Roman" w:cs="Times New Roman"/>
          <w:sz w:val="24"/>
          <w:szCs w:val="24"/>
        </w:rPr>
        <w:t>profesional</w:t>
      </w:r>
      <w:r w:rsidR="00FC3AE5">
        <w:rPr>
          <w:rFonts w:ascii="Times New Roman" w:hAnsi="Times New Roman" w:cs="Times New Roman"/>
          <w:sz w:val="24"/>
          <w:szCs w:val="24"/>
        </w:rPr>
        <w:t>es</w:t>
      </w:r>
      <w:r w:rsidRPr="00185BA0">
        <w:rPr>
          <w:rFonts w:ascii="Times New Roman" w:hAnsi="Times New Roman" w:cs="Times New Roman"/>
          <w:sz w:val="24"/>
          <w:szCs w:val="24"/>
        </w:rPr>
        <w:t xml:space="preserve"> experimentad</w:t>
      </w:r>
      <w:r w:rsidR="00FC3AE5">
        <w:rPr>
          <w:rFonts w:ascii="Times New Roman" w:hAnsi="Times New Roman" w:cs="Times New Roman"/>
          <w:sz w:val="24"/>
          <w:szCs w:val="24"/>
        </w:rPr>
        <w:t>os</w:t>
      </w:r>
      <w:r w:rsidRPr="00185BA0">
        <w:rPr>
          <w:rFonts w:ascii="Times New Roman" w:hAnsi="Times New Roman" w:cs="Times New Roman"/>
          <w:sz w:val="24"/>
          <w:szCs w:val="24"/>
        </w:rPr>
        <w:t xml:space="preserve"> en el ramo de </w:t>
      </w:r>
      <w:r w:rsidR="00C64A5C">
        <w:rPr>
          <w:rFonts w:ascii="Times New Roman" w:hAnsi="Times New Roman" w:cs="Times New Roman"/>
          <w:sz w:val="24"/>
          <w:szCs w:val="24"/>
        </w:rPr>
        <w:t xml:space="preserve">la </w:t>
      </w:r>
      <w:r w:rsidRPr="00185BA0">
        <w:rPr>
          <w:rFonts w:ascii="Times New Roman" w:hAnsi="Times New Roman" w:cs="Times New Roman"/>
          <w:sz w:val="24"/>
          <w:szCs w:val="24"/>
        </w:rPr>
        <w:t xml:space="preserve">ingeniería eléctrica y electrónica. </w:t>
      </w:r>
    </w:p>
    <w:p w14:paraId="2E979F90" w14:textId="77777777" w:rsidR="00D371F6" w:rsidRPr="00185BA0" w:rsidRDefault="00D371F6" w:rsidP="00AD67B5">
      <w:pPr>
        <w:tabs>
          <w:tab w:val="left" w:pos="25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BA0">
        <w:rPr>
          <w:rFonts w:ascii="Times New Roman" w:hAnsi="Times New Roman" w:cs="Times New Roman"/>
          <w:sz w:val="24"/>
          <w:szCs w:val="24"/>
        </w:rPr>
        <w:t>Las entrevistas a los expertos aportaron la siguiente</w:t>
      </w:r>
      <w:r w:rsidR="000B0F08">
        <w:rPr>
          <w:rFonts w:ascii="Times New Roman" w:hAnsi="Times New Roman" w:cs="Times New Roman"/>
          <w:sz w:val="24"/>
          <w:szCs w:val="24"/>
        </w:rPr>
        <w:t>s</w:t>
      </w:r>
      <w:r w:rsidRPr="00185BA0">
        <w:rPr>
          <w:rFonts w:ascii="Times New Roman" w:hAnsi="Times New Roman" w:cs="Times New Roman"/>
          <w:sz w:val="24"/>
          <w:szCs w:val="24"/>
        </w:rPr>
        <w:t xml:space="preserve"> </w:t>
      </w:r>
      <w:r w:rsidR="000B0F08" w:rsidRPr="000B0F08">
        <w:rPr>
          <w:rFonts w:ascii="Times New Roman" w:hAnsi="Times New Roman" w:cs="Times New Roman"/>
          <w:sz w:val="24"/>
          <w:szCs w:val="24"/>
        </w:rPr>
        <w:t>recomendaciones y ajustes</w:t>
      </w:r>
      <w:r w:rsidR="000B0F08" w:rsidRPr="00185BA0">
        <w:rPr>
          <w:rFonts w:ascii="Times New Roman" w:hAnsi="Times New Roman" w:cs="Times New Roman"/>
          <w:sz w:val="24"/>
          <w:szCs w:val="24"/>
        </w:rPr>
        <w:t xml:space="preserve"> </w:t>
      </w:r>
      <w:r w:rsidRPr="00185BA0">
        <w:rPr>
          <w:rFonts w:ascii="Times New Roman" w:hAnsi="Times New Roman" w:cs="Times New Roman"/>
          <w:sz w:val="24"/>
          <w:szCs w:val="24"/>
        </w:rPr>
        <w:t>al prototipo en su uso:</w:t>
      </w:r>
    </w:p>
    <w:p w14:paraId="09D11355" w14:textId="77777777" w:rsidR="00D371F6" w:rsidRPr="00185BA0" w:rsidRDefault="00D371F6" w:rsidP="00AD67B5">
      <w:pPr>
        <w:pStyle w:val="Prrafodelista"/>
        <w:numPr>
          <w:ilvl w:val="0"/>
          <w:numId w:val="18"/>
        </w:numPr>
        <w:tabs>
          <w:tab w:val="left" w:pos="25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BA0">
        <w:rPr>
          <w:rFonts w:ascii="Times New Roman" w:hAnsi="Times New Roman" w:cs="Times New Roman"/>
          <w:sz w:val="24"/>
          <w:szCs w:val="24"/>
        </w:rPr>
        <w:lastRenderedPageBreak/>
        <w:t>Mejora</w:t>
      </w:r>
      <w:r w:rsidR="000974F8">
        <w:rPr>
          <w:rFonts w:ascii="Times New Roman" w:hAnsi="Times New Roman" w:cs="Times New Roman"/>
          <w:sz w:val="24"/>
          <w:szCs w:val="24"/>
        </w:rPr>
        <w:t>r</w:t>
      </w:r>
      <w:r w:rsidRPr="00185BA0">
        <w:rPr>
          <w:rFonts w:ascii="Times New Roman" w:hAnsi="Times New Roman" w:cs="Times New Roman"/>
          <w:sz w:val="24"/>
          <w:szCs w:val="24"/>
        </w:rPr>
        <w:t xml:space="preserve"> el soporte mecánico</w:t>
      </w:r>
    </w:p>
    <w:p w14:paraId="34DF6A50" w14:textId="77777777" w:rsidR="00D371F6" w:rsidRPr="00185BA0" w:rsidRDefault="00D371F6" w:rsidP="00AD67B5">
      <w:pPr>
        <w:pStyle w:val="Prrafodelista"/>
        <w:numPr>
          <w:ilvl w:val="0"/>
          <w:numId w:val="18"/>
        </w:numPr>
        <w:tabs>
          <w:tab w:val="left" w:pos="25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BA0">
        <w:rPr>
          <w:rFonts w:ascii="Times New Roman" w:hAnsi="Times New Roman" w:cs="Times New Roman"/>
          <w:sz w:val="24"/>
          <w:szCs w:val="24"/>
        </w:rPr>
        <w:t>Mejora</w:t>
      </w:r>
      <w:r w:rsidR="000974F8">
        <w:rPr>
          <w:rFonts w:ascii="Times New Roman" w:hAnsi="Times New Roman" w:cs="Times New Roman"/>
          <w:sz w:val="24"/>
          <w:szCs w:val="24"/>
        </w:rPr>
        <w:t>r</w:t>
      </w:r>
      <w:r w:rsidRPr="00185BA0">
        <w:rPr>
          <w:rFonts w:ascii="Times New Roman" w:hAnsi="Times New Roman" w:cs="Times New Roman"/>
          <w:sz w:val="24"/>
          <w:szCs w:val="24"/>
        </w:rPr>
        <w:t xml:space="preserve"> </w:t>
      </w:r>
      <w:r w:rsidR="006D7FA3" w:rsidRPr="00185BA0">
        <w:rPr>
          <w:rFonts w:ascii="Times New Roman" w:hAnsi="Times New Roman" w:cs="Times New Roman"/>
          <w:sz w:val="24"/>
          <w:szCs w:val="24"/>
        </w:rPr>
        <w:t>la</w:t>
      </w:r>
      <w:r w:rsidR="000974F8">
        <w:rPr>
          <w:rFonts w:ascii="Times New Roman" w:hAnsi="Times New Roman" w:cs="Times New Roman"/>
          <w:sz w:val="24"/>
          <w:szCs w:val="24"/>
        </w:rPr>
        <w:t xml:space="preserve"> comodidad</w:t>
      </w:r>
    </w:p>
    <w:p w14:paraId="79FE4F02" w14:textId="77777777" w:rsidR="00D371F6" w:rsidRPr="00185BA0" w:rsidRDefault="00D371F6" w:rsidP="00AD67B5">
      <w:pPr>
        <w:tabs>
          <w:tab w:val="left" w:pos="25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BA0">
        <w:rPr>
          <w:rFonts w:ascii="Times New Roman" w:hAnsi="Times New Roman" w:cs="Times New Roman"/>
          <w:sz w:val="24"/>
          <w:szCs w:val="24"/>
        </w:rPr>
        <w:t>Las entrevistas a los expertos en la rama eléctrica y electrónica consideraron las siguientes recomendaciones y ajustes:</w:t>
      </w:r>
    </w:p>
    <w:p w14:paraId="2C29F8AA" w14:textId="77777777" w:rsidR="00D371F6" w:rsidRPr="00185BA0" w:rsidRDefault="00D371F6" w:rsidP="00AD67B5">
      <w:pPr>
        <w:pStyle w:val="Prrafodelista"/>
        <w:numPr>
          <w:ilvl w:val="0"/>
          <w:numId w:val="19"/>
        </w:numPr>
        <w:tabs>
          <w:tab w:val="left" w:pos="25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BA0">
        <w:rPr>
          <w:rFonts w:ascii="Times New Roman" w:hAnsi="Times New Roman" w:cs="Times New Roman"/>
          <w:sz w:val="24"/>
          <w:szCs w:val="24"/>
        </w:rPr>
        <w:t xml:space="preserve">Mejorar la </w:t>
      </w:r>
      <w:r w:rsidR="006D7FA3" w:rsidRPr="00185BA0">
        <w:rPr>
          <w:rFonts w:ascii="Times New Roman" w:hAnsi="Times New Roman" w:cs="Times New Roman"/>
          <w:sz w:val="24"/>
          <w:szCs w:val="24"/>
        </w:rPr>
        <w:t>protección eléctrica</w:t>
      </w:r>
    </w:p>
    <w:p w14:paraId="61354BD3" w14:textId="77777777" w:rsidR="00D371F6" w:rsidRPr="00185BA0" w:rsidRDefault="00D371F6" w:rsidP="00AD67B5">
      <w:pPr>
        <w:pStyle w:val="Prrafodelista"/>
        <w:numPr>
          <w:ilvl w:val="0"/>
          <w:numId w:val="19"/>
        </w:numPr>
        <w:tabs>
          <w:tab w:val="left" w:pos="25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BA0">
        <w:rPr>
          <w:rFonts w:ascii="Times New Roman" w:hAnsi="Times New Roman" w:cs="Times New Roman"/>
          <w:sz w:val="24"/>
          <w:szCs w:val="24"/>
        </w:rPr>
        <w:t>Contemplar elementos de fácil reemplazo</w:t>
      </w:r>
    </w:p>
    <w:p w14:paraId="54AAD516" w14:textId="77777777" w:rsidR="00D371F6" w:rsidRPr="00F34BFC" w:rsidRDefault="00D371F6" w:rsidP="00AD67B5">
      <w:pPr>
        <w:tabs>
          <w:tab w:val="left" w:pos="2568"/>
        </w:tabs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38BD9B5D" w14:textId="77777777" w:rsidR="00D371F6" w:rsidRPr="00185BA0" w:rsidRDefault="00D371F6" w:rsidP="00AD67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BA0">
        <w:rPr>
          <w:rFonts w:ascii="Times New Roman" w:hAnsi="Times New Roman" w:cs="Times New Roman"/>
          <w:sz w:val="24"/>
          <w:szCs w:val="24"/>
        </w:rPr>
        <w:t xml:space="preserve">Se desarrolló un manual de operación del prototipo </w:t>
      </w:r>
      <w:r w:rsidR="00DF37BA">
        <w:rPr>
          <w:rFonts w:ascii="Times New Roman" w:hAnsi="Times New Roman" w:cs="Times New Roman"/>
          <w:sz w:val="24"/>
          <w:szCs w:val="24"/>
        </w:rPr>
        <w:t>(</w:t>
      </w:r>
      <w:r w:rsidR="00FC3AE5">
        <w:rPr>
          <w:rFonts w:ascii="Times New Roman" w:hAnsi="Times New Roman" w:cs="Times New Roman"/>
          <w:sz w:val="24"/>
          <w:szCs w:val="24"/>
        </w:rPr>
        <w:t>véase Figura</w:t>
      </w:r>
      <w:r w:rsidR="00DF37BA">
        <w:rPr>
          <w:rFonts w:ascii="Times New Roman" w:hAnsi="Times New Roman" w:cs="Times New Roman"/>
          <w:sz w:val="24"/>
          <w:szCs w:val="24"/>
        </w:rPr>
        <w:t xml:space="preserve"> 10)</w:t>
      </w:r>
      <w:r w:rsidR="00890B17" w:rsidRPr="00185BA0">
        <w:rPr>
          <w:rFonts w:ascii="Times New Roman" w:hAnsi="Times New Roman" w:cs="Times New Roman"/>
          <w:sz w:val="24"/>
          <w:szCs w:val="24"/>
        </w:rPr>
        <w:t xml:space="preserve"> </w:t>
      </w:r>
      <w:r w:rsidRPr="00185BA0">
        <w:rPr>
          <w:rFonts w:ascii="Times New Roman" w:hAnsi="Times New Roman" w:cs="Times New Roman"/>
          <w:sz w:val="24"/>
          <w:szCs w:val="24"/>
        </w:rPr>
        <w:t xml:space="preserve">destinado a dar asistencia </w:t>
      </w:r>
      <w:r w:rsidR="00835E3A" w:rsidRPr="00185BA0">
        <w:rPr>
          <w:rFonts w:ascii="Times New Roman" w:hAnsi="Times New Roman" w:cs="Times New Roman"/>
          <w:sz w:val="24"/>
          <w:szCs w:val="24"/>
        </w:rPr>
        <w:t xml:space="preserve">a </w:t>
      </w:r>
      <w:r w:rsidR="00835E3A">
        <w:rPr>
          <w:rFonts w:ascii="Times New Roman" w:hAnsi="Times New Roman" w:cs="Times New Roman"/>
          <w:sz w:val="24"/>
          <w:szCs w:val="24"/>
        </w:rPr>
        <w:t>usuarios</w:t>
      </w:r>
      <w:r w:rsidR="00890B17" w:rsidRPr="00185BA0">
        <w:rPr>
          <w:rFonts w:ascii="Times New Roman" w:hAnsi="Times New Roman" w:cs="Times New Roman"/>
          <w:sz w:val="24"/>
          <w:szCs w:val="24"/>
        </w:rPr>
        <w:t xml:space="preserve">. </w:t>
      </w:r>
      <w:r w:rsidRPr="00185BA0">
        <w:rPr>
          <w:rFonts w:ascii="Times New Roman" w:hAnsi="Times New Roman" w:cs="Times New Roman"/>
          <w:sz w:val="24"/>
          <w:szCs w:val="24"/>
        </w:rPr>
        <w:t>E</w:t>
      </w:r>
      <w:r w:rsidR="00524C24">
        <w:rPr>
          <w:rFonts w:ascii="Times New Roman" w:hAnsi="Times New Roman" w:cs="Times New Roman"/>
          <w:sz w:val="24"/>
          <w:szCs w:val="24"/>
        </w:rPr>
        <w:t>ste</w:t>
      </w:r>
      <w:r w:rsidRPr="00185BA0">
        <w:rPr>
          <w:rFonts w:ascii="Times New Roman" w:hAnsi="Times New Roman" w:cs="Times New Roman"/>
          <w:sz w:val="24"/>
          <w:szCs w:val="24"/>
        </w:rPr>
        <w:t xml:space="preserve"> documento </w:t>
      </w:r>
      <w:r w:rsidR="00890B17">
        <w:rPr>
          <w:rFonts w:ascii="Times New Roman" w:hAnsi="Times New Roman" w:cs="Times New Roman"/>
          <w:sz w:val="24"/>
          <w:szCs w:val="24"/>
        </w:rPr>
        <w:t xml:space="preserve">aportó </w:t>
      </w:r>
      <w:r w:rsidRPr="00185BA0">
        <w:rPr>
          <w:rFonts w:ascii="Times New Roman" w:hAnsi="Times New Roman" w:cs="Times New Roman"/>
          <w:sz w:val="24"/>
          <w:szCs w:val="24"/>
        </w:rPr>
        <w:t xml:space="preserve">recomendaciones, </w:t>
      </w:r>
      <w:r w:rsidR="000B0F08" w:rsidRPr="000B0F08">
        <w:rPr>
          <w:rFonts w:ascii="Times New Roman" w:hAnsi="Times New Roman" w:cs="Times New Roman"/>
          <w:sz w:val="24"/>
          <w:szCs w:val="24"/>
        </w:rPr>
        <w:t>incluyendo los mantenimientos</w:t>
      </w:r>
      <w:r w:rsidR="000B0F08" w:rsidRPr="00185BA0">
        <w:rPr>
          <w:rFonts w:ascii="Times New Roman" w:hAnsi="Times New Roman" w:cs="Times New Roman"/>
          <w:sz w:val="24"/>
          <w:szCs w:val="24"/>
        </w:rPr>
        <w:t xml:space="preserve"> </w:t>
      </w:r>
      <w:r w:rsidRPr="00185BA0">
        <w:rPr>
          <w:rFonts w:ascii="Times New Roman" w:hAnsi="Times New Roman" w:cs="Times New Roman"/>
          <w:sz w:val="24"/>
          <w:szCs w:val="24"/>
        </w:rPr>
        <w:t>preventivos y correctivos del mismo.</w:t>
      </w:r>
    </w:p>
    <w:p w14:paraId="5CFE079D" w14:textId="77777777" w:rsidR="00D371F6" w:rsidRPr="00185BA0" w:rsidRDefault="00D371F6" w:rsidP="00AD67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BA0">
        <w:rPr>
          <w:rFonts w:ascii="Times New Roman" w:hAnsi="Times New Roman" w:cs="Times New Roman"/>
          <w:sz w:val="24"/>
          <w:szCs w:val="24"/>
        </w:rPr>
        <w:t>El documento técnico contiene los siguientes apartados:</w:t>
      </w:r>
    </w:p>
    <w:p w14:paraId="18770128" w14:textId="77777777" w:rsidR="00D371F6" w:rsidRPr="00524C24" w:rsidRDefault="00D371F6" w:rsidP="00AD67B5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C24">
        <w:rPr>
          <w:rFonts w:ascii="Times New Roman" w:hAnsi="Times New Roman" w:cs="Times New Roman"/>
          <w:sz w:val="24"/>
          <w:szCs w:val="24"/>
        </w:rPr>
        <w:t>Elementos</w:t>
      </w:r>
    </w:p>
    <w:p w14:paraId="28741D52" w14:textId="77777777" w:rsidR="00D371F6" w:rsidRPr="00524C24" w:rsidRDefault="00D371F6" w:rsidP="00AD67B5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C24">
        <w:rPr>
          <w:rFonts w:ascii="Times New Roman" w:hAnsi="Times New Roman" w:cs="Times New Roman"/>
          <w:sz w:val="24"/>
          <w:szCs w:val="24"/>
        </w:rPr>
        <w:t xml:space="preserve">Puesta en </w:t>
      </w:r>
      <w:r w:rsidR="00524C24" w:rsidRPr="00524C24">
        <w:rPr>
          <w:rFonts w:ascii="Times New Roman" w:hAnsi="Times New Roman" w:cs="Times New Roman"/>
          <w:sz w:val="24"/>
          <w:szCs w:val="24"/>
        </w:rPr>
        <w:t>operación</w:t>
      </w:r>
    </w:p>
    <w:p w14:paraId="099598B3" w14:textId="77777777" w:rsidR="00D371F6" w:rsidRPr="00524C24" w:rsidRDefault="00D371F6" w:rsidP="00AD67B5">
      <w:pPr>
        <w:pStyle w:val="Prrafodelista"/>
        <w:numPr>
          <w:ilvl w:val="0"/>
          <w:numId w:val="20"/>
        </w:numPr>
        <w:tabs>
          <w:tab w:val="left" w:pos="463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C24">
        <w:rPr>
          <w:rFonts w:ascii="Times New Roman" w:hAnsi="Times New Roman" w:cs="Times New Roman"/>
          <w:sz w:val="24"/>
          <w:szCs w:val="24"/>
        </w:rPr>
        <w:t>Mantenimiento preventivo</w:t>
      </w:r>
    </w:p>
    <w:p w14:paraId="4B0FD08F" w14:textId="77777777" w:rsidR="00D371F6" w:rsidRPr="00524C24" w:rsidRDefault="00D371F6" w:rsidP="00AD67B5">
      <w:pPr>
        <w:pStyle w:val="Prrafodelista"/>
        <w:numPr>
          <w:ilvl w:val="0"/>
          <w:numId w:val="20"/>
        </w:numPr>
        <w:tabs>
          <w:tab w:val="left" w:pos="463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C24">
        <w:rPr>
          <w:rFonts w:ascii="Times New Roman" w:hAnsi="Times New Roman" w:cs="Times New Roman"/>
          <w:sz w:val="24"/>
          <w:szCs w:val="24"/>
        </w:rPr>
        <w:t>Mantenimiento correctivo</w:t>
      </w:r>
    </w:p>
    <w:p w14:paraId="38C0ED5E" w14:textId="77777777" w:rsidR="00D371F6" w:rsidRDefault="00D371F6" w:rsidP="00AD67B5">
      <w:pPr>
        <w:pStyle w:val="Prrafodelista"/>
        <w:numPr>
          <w:ilvl w:val="0"/>
          <w:numId w:val="20"/>
        </w:numPr>
        <w:tabs>
          <w:tab w:val="left" w:pos="463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C24">
        <w:rPr>
          <w:rFonts w:ascii="Times New Roman" w:hAnsi="Times New Roman" w:cs="Times New Roman"/>
          <w:sz w:val="24"/>
          <w:szCs w:val="24"/>
        </w:rPr>
        <w:t>Recomendaciones</w:t>
      </w:r>
    </w:p>
    <w:p w14:paraId="411E579E" w14:textId="77777777" w:rsidR="00DF5D41" w:rsidRPr="00DF5D41" w:rsidRDefault="00DF5D41" w:rsidP="00DF5D41">
      <w:pPr>
        <w:pStyle w:val="Descripcin"/>
        <w:ind w:left="108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Figura 10. Captura de pantalla del Manual de operación.</w:t>
      </w:r>
    </w:p>
    <w:p w14:paraId="5C5F0CCF" w14:textId="77777777" w:rsidR="00D371F6" w:rsidRDefault="00D371F6" w:rsidP="00D371F6">
      <w:pPr>
        <w:keepNext/>
        <w:tabs>
          <w:tab w:val="left" w:pos="2568"/>
        </w:tabs>
        <w:spacing w:line="360" w:lineRule="auto"/>
        <w:jc w:val="center"/>
      </w:pPr>
      <w:r>
        <w:rPr>
          <w:noProof/>
          <w:lang w:eastAsia="es-MX"/>
        </w:rPr>
        <w:drawing>
          <wp:inline distT="0" distB="0" distL="0" distR="0" wp14:anchorId="2694AF7E" wp14:editId="311D3F8E">
            <wp:extent cx="4353636" cy="3599999"/>
            <wp:effectExtent l="0" t="0" r="8890" b="63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13886" r="23917" b="8562"/>
                    <a:stretch/>
                  </pic:blipFill>
                  <pic:spPr bwMode="auto">
                    <a:xfrm>
                      <a:off x="0" y="0"/>
                      <a:ext cx="4366660" cy="3610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532A24" w14:textId="77777777" w:rsidR="00DF5D41" w:rsidRDefault="006D7FA3" w:rsidP="00DF5D41">
      <w:pPr>
        <w:pStyle w:val="Descripcin"/>
        <w:jc w:val="center"/>
      </w:pPr>
      <w:r w:rsidRPr="006D7FA3">
        <w:t xml:space="preserve"> </w:t>
      </w:r>
      <w:r w:rsidR="00DF5D41"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Fuente: Elaboración propia</w:t>
      </w:r>
      <w:r w:rsidR="00DF5D41">
        <w:t>.</w:t>
      </w:r>
    </w:p>
    <w:p w14:paraId="4C853BA5" w14:textId="77777777" w:rsidR="00DF5D41" w:rsidRDefault="00DF5D41" w:rsidP="00AD67B5">
      <w:pPr>
        <w:pStyle w:val="Ttulo3"/>
        <w:spacing w:before="0" w:line="360" w:lineRule="auto"/>
      </w:pPr>
    </w:p>
    <w:p w14:paraId="23DF7CF2" w14:textId="70A03103" w:rsidR="00030DB7" w:rsidRDefault="00030DB7" w:rsidP="00AD67B5">
      <w:pPr>
        <w:pStyle w:val="Ttulo3"/>
        <w:spacing w:before="0" w:line="360" w:lineRule="auto"/>
      </w:pPr>
      <w:r>
        <w:t>D</w:t>
      </w:r>
      <w:r w:rsidRPr="00030DB7">
        <w:t>iscusión</w:t>
      </w:r>
    </w:p>
    <w:p w14:paraId="6EB35811" w14:textId="77777777" w:rsidR="00A64D44" w:rsidRDefault="00050556" w:rsidP="00AD67B5">
      <w:pPr>
        <w:tabs>
          <w:tab w:val="left" w:pos="25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556">
        <w:rPr>
          <w:rFonts w:ascii="Times New Roman" w:hAnsi="Times New Roman" w:cs="Times New Roman"/>
          <w:sz w:val="24"/>
          <w:szCs w:val="24"/>
        </w:rPr>
        <w:t>A partir de los resultados obtenidos</w:t>
      </w:r>
      <w:r w:rsidRPr="00030DB7">
        <w:rPr>
          <w:rFonts w:ascii="Times New Roman" w:hAnsi="Times New Roman" w:cs="Times New Roman"/>
          <w:sz w:val="24"/>
          <w:szCs w:val="24"/>
        </w:rPr>
        <w:t xml:space="preserve"> </w:t>
      </w:r>
      <w:r w:rsidR="00030DB7" w:rsidRPr="00030DB7">
        <w:rPr>
          <w:rFonts w:ascii="Times New Roman" w:hAnsi="Times New Roman" w:cs="Times New Roman"/>
          <w:sz w:val="24"/>
          <w:szCs w:val="24"/>
        </w:rPr>
        <w:t xml:space="preserve">es relevante que el usuario </w:t>
      </w:r>
      <w:r w:rsidR="0077713E" w:rsidRPr="0077713E">
        <w:rPr>
          <w:rFonts w:ascii="Times New Roman" w:hAnsi="Times New Roman" w:cs="Times New Roman"/>
          <w:sz w:val="24"/>
          <w:szCs w:val="24"/>
        </w:rPr>
        <w:t>posee</w:t>
      </w:r>
      <w:r w:rsidR="00030DB7" w:rsidRPr="00030DB7">
        <w:rPr>
          <w:rFonts w:ascii="Times New Roman" w:hAnsi="Times New Roman" w:cs="Times New Roman"/>
          <w:sz w:val="24"/>
          <w:szCs w:val="24"/>
        </w:rPr>
        <w:t xml:space="preserve"> la destreza para manipular el bastón de manera adecuada, </w:t>
      </w:r>
      <w:r w:rsidR="00835E3A">
        <w:rPr>
          <w:rFonts w:ascii="Times New Roman" w:hAnsi="Times New Roman" w:cs="Times New Roman"/>
          <w:sz w:val="24"/>
          <w:szCs w:val="24"/>
        </w:rPr>
        <w:t>de lo contrario, se</w:t>
      </w:r>
      <w:r w:rsidR="00030DB7" w:rsidRPr="00030DB7">
        <w:rPr>
          <w:rFonts w:ascii="Times New Roman" w:hAnsi="Times New Roman" w:cs="Times New Roman"/>
          <w:sz w:val="24"/>
          <w:szCs w:val="24"/>
        </w:rPr>
        <w:t xml:space="preserve"> </w:t>
      </w:r>
      <w:r w:rsidR="0077713E" w:rsidRPr="0077713E">
        <w:rPr>
          <w:rFonts w:ascii="Times New Roman" w:hAnsi="Times New Roman" w:cs="Times New Roman"/>
          <w:sz w:val="24"/>
          <w:szCs w:val="24"/>
        </w:rPr>
        <w:t>presentaría una limitación</w:t>
      </w:r>
      <w:r w:rsidR="00030DB7" w:rsidRPr="00030DB7">
        <w:rPr>
          <w:rFonts w:ascii="Times New Roman" w:hAnsi="Times New Roman" w:cs="Times New Roman"/>
          <w:sz w:val="24"/>
          <w:szCs w:val="24"/>
        </w:rPr>
        <w:t xml:space="preserve"> para </w:t>
      </w:r>
      <w:r w:rsidR="00835E3A">
        <w:rPr>
          <w:rFonts w:ascii="Times New Roman" w:hAnsi="Times New Roman" w:cs="Times New Roman"/>
          <w:sz w:val="24"/>
          <w:szCs w:val="24"/>
        </w:rPr>
        <w:t>su uso</w:t>
      </w:r>
      <w:r w:rsidR="00030DB7" w:rsidRPr="00030DB7">
        <w:rPr>
          <w:rFonts w:ascii="Times New Roman" w:hAnsi="Times New Roman" w:cs="Times New Roman"/>
          <w:sz w:val="24"/>
          <w:szCs w:val="24"/>
        </w:rPr>
        <w:t>.</w:t>
      </w:r>
      <w:r w:rsidR="00A64D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466774" w14:textId="77777777" w:rsidR="00030DB7" w:rsidRDefault="00B02D36" w:rsidP="00AD67B5">
      <w:pPr>
        <w:tabs>
          <w:tab w:val="left" w:pos="25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tal manera que es posible</w:t>
      </w:r>
      <w:r w:rsidR="00030DB7" w:rsidRPr="00030DB7">
        <w:rPr>
          <w:rFonts w:ascii="Times New Roman" w:hAnsi="Times New Roman" w:cs="Times New Roman"/>
          <w:sz w:val="24"/>
          <w:szCs w:val="24"/>
        </w:rPr>
        <w:t xml:space="preserve"> afirmar que tanto los </w:t>
      </w:r>
      <w:r w:rsidR="0077713E" w:rsidRPr="0077713E">
        <w:rPr>
          <w:rFonts w:ascii="Times New Roman" w:hAnsi="Times New Roman" w:cs="Times New Roman"/>
          <w:sz w:val="24"/>
          <w:szCs w:val="24"/>
        </w:rPr>
        <w:t>personas</w:t>
      </w:r>
      <w:r w:rsidR="00030DB7" w:rsidRPr="00030DB7">
        <w:rPr>
          <w:rFonts w:ascii="Times New Roman" w:hAnsi="Times New Roman" w:cs="Times New Roman"/>
          <w:sz w:val="24"/>
          <w:szCs w:val="24"/>
        </w:rPr>
        <w:t xml:space="preserve"> con discapacidad visual </w:t>
      </w:r>
      <w:r w:rsidR="00A64D44">
        <w:rPr>
          <w:rFonts w:ascii="Times New Roman" w:hAnsi="Times New Roman" w:cs="Times New Roman"/>
          <w:sz w:val="24"/>
          <w:szCs w:val="24"/>
        </w:rPr>
        <w:t xml:space="preserve"> y los que tienen </w:t>
      </w:r>
      <w:r w:rsidR="00A64D44" w:rsidRPr="000B4211">
        <w:t>dificultades en el uso de tecnología</w:t>
      </w:r>
      <w:r w:rsidR="00A64D44">
        <w:rPr>
          <w:rFonts w:ascii="Times New Roman" w:hAnsi="Times New Roman" w:cs="Times New Roman"/>
          <w:sz w:val="24"/>
          <w:szCs w:val="24"/>
        </w:rPr>
        <w:t xml:space="preserve"> </w:t>
      </w:r>
      <w:r w:rsidR="00030DB7" w:rsidRPr="00030DB7">
        <w:rPr>
          <w:rFonts w:ascii="Times New Roman" w:hAnsi="Times New Roman" w:cs="Times New Roman"/>
          <w:sz w:val="24"/>
          <w:szCs w:val="24"/>
        </w:rPr>
        <w:t xml:space="preserve">presentan </w:t>
      </w:r>
      <w:r w:rsidR="00A64D44">
        <w:rPr>
          <w:rFonts w:ascii="Times New Roman" w:hAnsi="Times New Roman" w:cs="Times New Roman"/>
          <w:sz w:val="24"/>
          <w:szCs w:val="24"/>
        </w:rPr>
        <w:t xml:space="preserve">complicaciones al </w:t>
      </w:r>
      <w:r w:rsidR="00030DB7" w:rsidRPr="00030DB7">
        <w:rPr>
          <w:rFonts w:ascii="Times New Roman" w:hAnsi="Times New Roman" w:cs="Times New Roman"/>
          <w:sz w:val="24"/>
          <w:szCs w:val="24"/>
        </w:rPr>
        <w:t>us</w:t>
      </w:r>
      <w:r w:rsidR="00A64D44">
        <w:rPr>
          <w:rFonts w:ascii="Times New Roman" w:hAnsi="Times New Roman" w:cs="Times New Roman"/>
          <w:sz w:val="24"/>
          <w:szCs w:val="24"/>
        </w:rPr>
        <w:t xml:space="preserve">ar </w:t>
      </w:r>
      <w:r w:rsidR="00030DB7" w:rsidRPr="00030DB7">
        <w:rPr>
          <w:rFonts w:ascii="Times New Roman" w:hAnsi="Times New Roman" w:cs="Times New Roman"/>
          <w:sz w:val="24"/>
          <w:szCs w:val="24"/>
        </w:rPr>
        <w:t>el bastón.</w:t>
      </w:r>
    </w:p>
    <w:p w14:paraId="34FBC0E8" w14:textId="77777777" w:rsidR="00030DB7" w:rsidRPr="00030DB7" w:rsidRDefault="00EA61AA" w:rsidP="00AD67B5">
      <w:pPr>
        <w:tabs>
          <w:tab w:val="left" w:pos="25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1AA">
        <w:rPr>
          <w:rFonts w:ascii="Times New Roman" w:hAnsi="Times New Roman" w:cs="Times New Roman"/>
          <w:sz w:val="24"/>
          <w:szCs w:val="24"/>
        </w:rPr>
        <w:t>Considerando que</w:t>
      </w:r>
      <w:r w:rsidRPr="00030DB7">
        <w:rPr>
          <w:rFonts w:ascii="Times New Roman" w:hAnsi="Times New Roman" w:cs="Times New Roman"/>
          <w:sz w:val="24"/>
          <w:szCs w:val="24"/>
        </w:rPr>
        <w:t xml:space="preserve"> </w:t>
      </w:r>
      <w:r w:rsidR="00030DB7" w:rsidRPr="00030DB7">
        <w:rPr>
          <w:rFonts w:ascii="Times New Roman" w:hAnsi="Times New Roman" w:cs="Times New Roman"/>
          <w:sz w:val="24"/>
          <w:szCs w:val="24"/>
        </w:rPr>
        <w:t xml:space="preserve">una de las preocupaciones del usuario es que el bastón soporte el peso corporal, los resultados obtenidos de este estudio </w:t>
      </w:r>
      <w:r w:rsidRPr="00EA61AA">
        <w:rPr>
          <w:rFonts w:ascii="Times New Roman" w:hAnsi="Times New Roman" w:cs="Times New Roman"/>
          <w:sz w:val="24"/>
          <w:szCs w:val="24"/>
        </w:rPr>
        <w:t>indican que deben emplearse</w:t>
      </w:r>
      <w:r w:rsidRPr="00030DB7">
        <w:rPr>
          <w:rFonts w:ascii="Times New Roman" w:hAnsi="Times New Roman" w:cs="Times New Roman"/>
          <w:sz w:val="24"/>
          <w:szCs w:val="24"/>
        </w:rPr>
        <w:t xml:space="preserve"> </w:t>
      </w:r>
      <w:r w:rsidR="00030DB7" w:rsidRPr="00030DB7">
        <w:rPr>
          <w:rFonts w:ascii="Times New Roman" w:hAnsi="Times New Roman" w:cs="Times New Roman"/>
          <w:sz w:val="24"/>
          <w:szCs w:val="24"/>
        </w:rPr>
        <w:t>materiales de baja densidad</w:t>
      </w:r>
      <w:r w:rsidR="00A64D44">
        <w:rPr>
          <w:rFonts w:ascii="Times New Roman" w:hAnsi="Times New Roman" w:cs="Times New Roman"/>
          <w:sz w:val="24"/>
          <w:szCs w:val="24"/>
        </w:rPr>
        <w:t xml:space="preserve"> </w:t>
      </w:r>
      <w:r w:rsidR="00030DB7" w:rsidRPr="00030DB7">
        <w:rPr>
          <w:rFonts w:ascii="Times New Roman" w:hAnsi="Times New Roman" w:cs="Times New Roman"/>
          <w:sz w:val="24"/>
          <w:szCs w:val="24"/>
        </w:rPr>
        <w:t>para la fácil manipulación</w:t>
      </w:r>
      <w:r w:rsidR="00A64D44">
        <w:rPr>
          <w:rFonts w:ascii="Times New Roman" w:hAnsi="Times New Roman" w:cs="Times New Roman"/>
          <w:sz w:val="24"/>
          <w:szCs w:val="24"/>
        </w:rPr>
        <w:t>,</w:t>
      </w:r>
      <w:r w:rsidR="00030DB7" w:rsidRPr="00030DB7">
        <w:rPr>
          <w:rFonts w:ascii="Times New Roman" w:hAnsi="Times New Roman" w:cs="Times New Roman"/>
          <w:sz w:val="24"/>
          <w:szCs w:val="24"/>
        </w:rPr>
        <w:t xml:space="preserve"> </w:t>
      </w:r>
      <w:r w:rsidRPr="00EA61AA">
        <w:rPr>
          <w:rFonts w:ascii="Times New Roman" w:hAnsi="Times New Roman" w:cs="Times New Roman"/>
          <w:sz w:val="24"/>
          <w:szCs w:val="24"/>
        </w:rPr>
        <w:t>sin comprometer</w:t>
      </w:r>
      <w:r w:rsidRPr="00030DB7">
        <w:rPr>
          <w:rFonts w:ascii="Times New Roman" w:hAnsi="Times New Roman" w:cs="Times New Roman"/>
          <w:sz w:val="24"/>
          <w:szCs w:val="24"/>
        </w:rPr>
        <w:t xml:space="preserve"> </w:t>
      </w:r>
      <w:r w:rsidR="008670F2" w:rsidRPr="00030DB7">
        <w:rPr>
          <w:rFonts w:ascii="Times New Roman" w:hAnsi="Times New Roman" w:cs="Times New Roman"/>
          <w:sz w:val="24"/>
          <w:szCs w:val="24"/>
        </w:rPr>
        <w:t>un soporte</w:t>
      </w:r>
      <w:r w:rsidR="00030DB7" w:rsidRPr="00030DB7">
        <w:rPr>
          <w:rFonts w:ascii="Times New Roman" w:hAnsi="Times New Roman" w:cs="Times New Roman"/>
          <w:sz w:val="24"/>
          <w:szCs w:val="24"/>
        </w:rPr>
        <w:t xml:space="preserve"> y seguridad adecuados </w:t>
      </w:r>
      <w:r w:rsidR="00A64D44">
        <w:rPr>
          <w:rFonts w:ascii="Times New Roman" w:hAnsi="Times New Roman" w:cs="Times New Roman"/>
          <w:sz w:val="24"/>
          <w:szCs w:val="24"/>
        </w:rPr>
        <w:t>para</w:t>
      </w:r>
      <w:r w:rsidR="00030DB7" w:rsidRPr="00030DB7">
        <w:rPr>
          <w:rFonts w:ascii="Times New Roman" w:hAnsi="Times New Roman" w:cs="Times New Roman"/>
          <w:sz w:val="24"/>
          <w:szCs w:val="24"/>
        </w:rPr>
        <w:t xml:space="preserve"> el usuario</w:t>
      </w:r>
      <w:r w:rsidR="00A64D44">
        <w:rPr>
          <w:rFonts w:ascii="Times New Roman" w:hAnsi="Times New Roman" w:cs="Times New Roman"/>
          <w:sz w:val="24"/>
          <w:szCs w:val="24"/>
        </w:rPr>
        <w:t>,</w:t>
      </w:r>
      <w:r w:rsidR="00030DB7" w:rsidRPr="00030DB7">
        <w:rPr>
          <w:rFonts w:ascii="Times New Roman" w:hAnsi="Times New Roman" w:cs="Times New Roman"/>
          <w:sz w:val="24"/>
          <w:szCs w:val="24"/>
        </w:rPr>
        <w:t xml:space="preserve"> sin importar si utiliza el bastón en un espacio interior o exterior.</w:t>
      </w:r>
    </w:p>
    <w:p w14:paraId="3924502F" w14:textId="77777777" w:rsidR="00F85ED9" w:rsidRDefault="00030DB7" w:rsidP="00AD67B5">
      <w:pPr>
        <w:tabs>
          <w:tab w:val="left" w:pos="25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931">
        <w:rPr>
          <w:rFonts w:ascii="Times New Roman" w:hAnsi="Times New Roman" w:cs="Times New Roman"/>
          <w:sz w:val="24"/>
          <w:szCs w:val="24"/>
        </w:rPr>
        <w:t xml:space="preserve">En comparación </w:t>
      </w:r>
      <w:r w:rsidR="00EF62DF" w:rsidRPr="00884931">
        <w:rPr>
          <w:rFonts w:ascii="Times New Roman" w:hAnsi="Times New Roman" w:cs="Times New Roman"/>
          <w:sz w:val="24"/>
          <w:szCs w:val="24"/>
        </w:rPr>
        <w:t xml:space="preserve">con </w:t>
      </w:r>
      <w:r w:rsidR="00EA61AA" w:rsidRPr="00EA61AA">
        <w:rPr>
          <w:rFonts w:ascii="Times New Roman" w:hAnsi="Times New Roman" w:cs="Times New Roman"/>
          <w:sz w:val="24"/>
          <w:szCs w:val="24"/>
        </w:rPr>
        <w:t xml:space="preserve">investigaciones sobre bastones </w:t>
      </w:r>
      <w:r w:rsidR="00632F34" w:rsidRPr="00560C8A">
        <w:rPr>
          <w:rFonts w:ascii="Times New Roman" w:hAnsi="Times New Roman" w:cs="Times New Roman"/>
          <w:sz w:val="24"/>
          <w:szCs w:val="24"/>
        </w:rPr>
        <w:t>para personas invidentes con sensor de distancia y luz,</w:t>
      </w:r>
      <w:r w:rsidR="00632F34">
        <w:rPr>
          <w:rFonts w:ascii="Times New Roman" w:hAnsi="Times New Roman" w:cs="Times New Roman"/>
          <w:sz w:val="24"/>
          <w:szCs w:val="24"/>
        </w:rPr>
        <w:t xml:space="preserve"> </w:t>
      </w:r>
      <w:r w:rsidR="00EF62DF" w:rsidRPr="00884931">
        <w:rPr>
          <w:rFonts w:ascii="Times New Roman" w:hAnsi="Times New Roman" w:cs="Times New Roman"/>
          <w:sz w:val="24"/>
          <w:szCs w:val="24"/>
        </w:rPr>
        <w:t>se deduce</w:t>
      </w:r>
      <w:r w:rsidRPr="00884931">
        <w:rPr>
          <w:rFonts w:ascii="Times New Roman" w:hAnsi="Times New Roman" w:cs="Times New Roman"/>
          <w:sz w:val="24"/>
          <w:szCs w:val="24"/>
        </w:rPr>
        <w:t xml:space="preserve"> que los factores que determinan un avance </w:t>
      </w:r>
      <w:r w:rsidR="008670F2" w:rsidRPr="00884931">
        <w:rPr>
          <w:rFonts w:ascii="Times New Roman" w:hAnsi="Times New Roman" w:cs="Times New Roman"/>
          <w:sz w:val="24"/>
          <w:szCs w:val="24"/>
        </w:rPr>
        <w:t xml:space="preserve">tecnológico </w:t>
      </w:r>
      <w:r w:rsidRPr="00884931">
        <w:rPr>
          <w:rFonts w:ascii="Times New Roman" w:hAnsi="Times New Roman" w:cs="Times New Roman"/>
          <w:sz w:val="24"/>
          <w:szCs w:val="24"/>
        </w:rPr>
        <w:t xml:space="preserve">significativo </w:t>
      </w:r>
      <w:r w:rsidR="00C339CD">
        <w:rPr>
          <w:rFonts w:ascii="Times New Roman" w:hAnsi="Times New Roman" w:cs="Times New Roman"/>
          <w:sz w:val="24"/>
          <w:szCs w:val="24"/>
        </w:rPr>
        <w:t>son el uso de</w:t>
      </w:r>
      <w:r w:rsidRPr="00884931">
        <w:rPr>
          <w:rFonts w:ascii="Times New Roman" w:hAnsi="Times New Roman" w:cs="Times New Roman"/>
          <w:sz w:val="24"/>
          <w:szCs w:val="24"/>
        </w:rPr>
        <w:t xml:space="preserve"> celdas solares que contribuyen a la </w:t>
      </w:r>
      <w:r w:rsidR="00EA61AA" w:rsidRPr="00EA61AA">
        <w:rPr>
          <w:rFonts w:ascii="Times New Roman" w:hAnsi="Times New Roman" w:cs="Times New Roman"/>
          <w:sz w:val="24"/>
          <w:szCs w:val="24"/>
        </w:rPr>
        <w:t>sustentabilidad ambiental</w:t>
      </w:r>
      <w:r w:rsidRPr="00884931">
        <w:rPr>
          <w:rFonts w:ascii="Times New Roman" w:hAnsi="Times New Roman" w:cs="Times New Roman"/>
          <w:sz w:val="24"/>
          <w:szCs w:val="24"/>
        </w:rPr>
        <w:t xml:space="preserve">, iluminación </w:t>
      </w:r>
      <w:r w:rsidR="004629F7" w:rsidRPr="00EA61AA">
        <w:rPr>
          <w:rFonts w:ascii="Times New Roman" w:hAnsi="Times New Roman" w:cs="Times New Roman"/>
          <w:sz w:val="24"/>
          <w:szCs w:val="24"/>
        </w:rPr>
        <w:t>led</w:t>
      </w:r>
      <w:r w:rsidRPr="00884931">
        <w:rPr>
          <w:rFonts w:ascii="Times New Roman" w:hAnsi="Times New Roman" w:cs="Times New Roman"/>
          <w:sz w:val="24"/>
          <w:szCs w:val="24"/>
        </w:rPr>
        <w:t xml:space="preserve"> con siste</w:t>
      </w:r>
      <w:r w:rsidR="00782FB2" w:rsidRPr="00884931">
        <w:rPr>
          <w:rFonts w:ascii="Times New Roman" w:hAnsi="Times New Roman" w:cs="Times New Roman"/>
          <w:sz w:val="24"/>
          <w:szCs w:val="24"/>
        </w:rPr>
        <w:t xml:space="preserve">ma </w:t>
      </w:r>
      <w:r w:rsidR="00EA61AA">
        <w:rPr>
          <w:rFonts w:ascii="Times New Roman" w:hAnsi="Times New Roman" w:cs="Times New Roman"/>
          <w:sz w:val="24"/>
          <w:szCs w:val="24"/>
        </w:rPr>
        <w:t>RGB</w:t>
      </w:r>
      <w:r w:rsidR="00782FB2" w:rsidRPr="00884931">
        <w:rPr>
          <w:rFonts w:ascii="Times New Roman" w:hAnsi="Times New Roman" w:cs="Times New Roman"/>
          <w:sz w:val="24"/>
          <w:szCs w:val="24"/>
        </w:rPr>
        <w:t>, salidas</w:t>
      </w:r>
      <w:r w:rsidR="00EA61AA">
        <w:rPr>
          <w:rFonts w:ascii="Times New Roman" w:hAnsi="Times New Roman" w:cs="Times New Roman"/>
          <w:sz w:val="24"/>
          <w:szCs w:val="24"/>
        </w:rPr>
        <w:t xml:space="preserve"> de</w:t>
      </w:r>
      <w:r w:rsidR="00782FB2" w:rsidRPr="00884931">
        <w:rPr>
          <w:rFonts w:ascii="Times New Roman" w:hAnsi="Times New Roman" w:cs="Times New Roman"/>
          <w:sz w:val="24"/>
          <w:szCs w:val="24"/>
        </w:rPr>
        <w:t xml:space="preserve"> suministro </w:t>
      </w:r>
      <w:r w:rsidR="00EA61AA">
        <w:rPr>
          <w:rFonts w:ascii="Times New Roman" w:hAnsi="Times New Roman" w:cs="Times New Roman"/>
          <w:sz w:val="24"/>
          <w:szCs w:val="24"/>
        </w:rPr>
        <w:t>USB</w:t>
      </w:r>
      <w:r w:rsidR="00782FB2" w:rsidRPr="00884931">
        <w:rPr>
          <w:rFonts w:ascii="Times New Roman" w:hAnsi="Times New Roman" w:cs="Times New Roman"/>
          <w:sz w:val="24"/>
          <w:szCs w:val="24"/>
        </w:rPr>
        <w:t>,</w:t>
      </w:r>
      <w:r w:rsidRPr="00884931">
        <w:rPr>
          <w:rFonts w:ascii="Times New Roman" w:hAnsi="Times New Roman" w:cs="Times New Roman"/>
          <w:sz w:val="24"/>
          <w:szCs w:val="24"/>
        </w:rPr>
        <w:t xml:space="preserve"> baterí</w:t>
      </w:r>
      <w:r w:rsidR="00B75912" w:rsidRPr="00884931">
        <w:rPr>
          <w:rFonts w:ascii="Times New Roman" w:hAnsi="Times New Roman" w:cs="Times New Roman"/>
          <w:sz w:val="24"/>
          <w:szCs w:val="24"/>
        </w:rPr>
        <w:t>as de alta capacidad energética</w:t>
      </w:r>
      <w:r w:rsidR="008670F2" w:rsidRPr="00884931">
        <w:rPr>
          <w:rFonts w:ascii="Times New Roman" w:hAnsi="Times New Roman" w:cs="Times New Roman"/>
          <w:sz w:val="24"/>
          <w:szCs w:val="24"/>
        </w:rPr>
        <w:t>, localizador, avisos mecánicos por medio de vibra</w:t>
      </w:r>
      <w:r w:rsidR="00103309">
        <w:rPr>
          <w:rFonts w:ascii="Times New Roman" w:hAnsi="Times New Roman" w:cs="Times New Roman"/>
          <w:sz w:val="24"/>
          <w:szCs w:val="24"/>
        </w:rPr>
        <w:t>ción</w:t>
      </w:r>
      <w:r w:rsidR="00B75912" w:rsidRPr="00884931">
        <w:rPr>
          <w:rFonts w:ascii="Times New Roman" w:hAnsi="Times New Roman" w:cs="Times New Roman"/>
          <w:sz w:val="24"/>
          <w:szCs w:val="24"/>
        </w:rPr>
        <w:t xml:space="preserve"> y</w:t>
      </w:r>
      <w:r w:rsidR="00782FB2" w:rsidRPr="00884931">
        <w:rPr>
          <w:rFonts w:ascii="Times New Roman" w:hAnsi="Times New Roman" w:cs="Times New Roman"/>
          <w:sz w:val="24"/>
          <w:szCs w:val="24"/>
        </w:rPr>
        <w:t xml:space="preserve"> un diseño ergonómico</w:t>
      </w:r>
      <w:r w:rsidR="00F85ED9">
        <w:rPr>
          <w:rFonts w:ascii="Times New Roman" w:hAnsi="Times New Roman" w:cs="Times New Roman"/>
          <w:sz w:val="24"/>
          <w:szCs w:val="24"/>
        </w:rPr>
        <w:t xml:space="preserve"> (Martínez-Hernández </w:t>
      </w:r>
      <w:r w:rsidR="00F85ED9" w:rsidRPr="00F85ED9">
        <w:rPr>
          <w:rFonts w:ascii="Times New Roman" w:hAnsi="Times New Roman" w:cs="Times New Roman"/>
          <w:i/>
          <w:sz w:val="24"/>
          <w:szCs w:val="24"/>
        </w:rPr>
        <w:t>et al.</w:t>
      </w:r>
      <w:r w:rsidR="00F85ED9">
        <w:rPr>
          <w:rFonts w:ascii="Times New Roman" w:hAnsi="Times New Roman" w:cs="Times New Roman"/>
          <w:sz w:val="24"/>
          <w:szCs w:val="24"/>
        </w:rPr>
        <w:t>, 2016)</w:t>
      </w:r>
      <w:r w:rsidR="00B75912" w:rsidRPr="00884931">
        <w:rPr>
          <w:rFonts w:ascii="Times New Roman" w:hAnsi="Times New Roman" w:cs="Times New Roman"/>
          <w:sz w:val="24"/>
          <w:szCs w:val="24"/>
        </w:rPr>
        <w:t>.</w:t>
      </w:r>
      <w:r w:rsidR="00782FB2" w:rsidRPr="008849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24F4FD" w14:textId="77777777" w:rsidR="002248F9" w:rsidRPr="00884931" w:rsidRDefault="0003168E" w:rsidP="00AD67B5">
      <w:pPr>
        <w:tabs>
          <w:tab w:val="left" w:pos="25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Cabe resaltar </w:t>
      </w:r>
      <w:r w:rsidR="003823D0" w:rsidRPr="00884931">
        <w:rPr>
          <w:rFonts w:ascii="Times New Roman" w:hAnsi="Times New Roman" w:cs="Times New Roman"/>
          <w:sz w:val="24"/>
          <w:szCs w:val="24"/>
        </w:rPr>
        <w:t>que el presente proyecto científico mantiene similitudes técnica</w:t>
      </w:r>
      <w:r w:rsidR="00560C8A">
        <w:rPr>
          <w:rFonts w:ascii="Times New Roman" w:hAnsi="Times New Roman" w:cs="Times New Roman"/>
          <w:sz w:val="24"/>
          <w:szCs w:val="24"/>
        </w:rPr>
        <w:t>s</w:t>
      </w:r>
      <w:r w:rsidR="00321AA6">
        <w:rPr>
          <w:rFonts w:ascii="Times New Roman" w:hAnsi="Times New Roman" w:cs="Times New Roman"/>
          <w:sz w:val="24"/>
          <w:szCs w:val="24"/>
        </w:rPr>
        <w:t xml:space="preserve"> </w:t>
      </w:r>
      <w:r w:rsidR="003823D0" w:rsidRPr="00884931">
        <w:rPr>
          <w:rFonts w:ascii="Times New Roman" w:hAnsi="Times New Roman" w:cs="Times New Roman"/>
          <w:sz w:val="24"/>
          <w:szCs w:val="24"/>
        </w:rPr>
        <w:t xml:space="preserve">con </w:t>
      </w:r>
      <w:r w:rsidR="00632F34">
        <w:rPr>
          <w:rFonts w:ascii="Times New Roman" w:hAnsi="Times New Roman" w:cs="Times New Roman"/>
          <w:sz w:val="24"/>
          <w:szCs w:val="24"/>
        </w:rPr>
        <w:t xml:space="preserve">el trabajo </w:t>
      </w:r>
      <w:r>
        <w:rPr>
          <w:rFonts w:ascii="Times New Roman" w:hAnsi="Times New Roman" w:cs="Times New Roman"/>
          <w:sz w:val="24"/>
          <w:szCs w:val="24"/>
        </w:rPr>
        <w:t>de Álvarez, Guerra</w:t>
      </w:r>
      <w:r w:rsidR="00321A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 Ramírez </w:t>
      </w:r>
      <w:r w:rsidR="00321AA6">
        <w:rPr>
          <w:rFonts w:ascii="Times New Roman" w:hAnsi="Times New Roman" w:cs="Times New Roman"/>
          <w:sz w:val="24"/>
          <w:szCs w:val="24"/>
        </w:rPr>
        <w:t>(2024) acerca de un sistema de detección de obstáculos con estabilización dinámica</w:t>
      </w:r>
      <w:r w:rsidR="00CD714C">
        <w:rPr>
          <w:rFonts w:ascii="Times New Roman" w:hAnsi="Times New Roman" w:cs="Times New Roman"/>
          <w:sz w:val="24"/>
          <w:szCs w:val="24"/>
        </w:rPr>
        <w:t xml:space="preserve"> para personas no videntes</w:t>
      </w:r>
      <w:r w:rsidR="00D54D65">
        <w:rPr>
          <w:rFonts w:ascii="Times New Roman" w:hAnsi="Times New Roman" w:cs="Times New Roman"/>
          <w:sz w:val="24"/>
          <w:szCs w:val="24"/>
        </w:rPr>
        <w:t>.</w:t>
      </w:r>
      <w:r w:rsidR="00321AA6">
        <w:rPr>
          <w:rFonts w:ascii="Times New Roman" w:hAnsi="Times New Roman" w:cs="Times New Roman"/>
          <w:sz w:val="24"/>
          <w:szCs w:val="24"/>
        </w:rPr>
        <w:t xml:space="preserve"> </w:t>
      </w:r>
      <w:r w:rsidR="00C66EC8">
        <w:rPr>
          <w:rFonts w:ascii="Times New Roman" w:hAnsi="Times New Roman" w:cs="Times New Roman"/>
          <w:sz w:val="24"/>
          <w:szCs w:val="24"/>
        </w:rPr>
        <w:t>Por otro lado, l</w:t>
      </w:r>
      <w:r w:rsidR="002248F9" w:rsidRPr="00884931">
        <w:rPr>
          <w:rFonts w:ascii="Times New Roman" w:hAnsi="Times New Roman" w:cs="Times New Roman"/>
          <w:sz w:val="24"/>
          <w:szCs w:val="24"/>
        </w:rPr>
        <w:t>a presente investigación</w:t>
      </w:r>
      <w:r w:rsidR="00321AA6">
        <w:rPr>
          <w:rFonts w:ascii="Times New Roman" w:hAnsi="Times New Roman" w:cs="Times New Roman"/>
          <w:sz w:val="24"/>
          <w:szCs w:val="24"/>
        </w:rPr>
        <w:t xml:space="preserve"> </w:t>
      </w:r>
      <w:r w:rsidR="002248F9" w:rsidRPr="00884931">
        <w:rPr>
          <w:rFonts w:ascii="Times New Roman" w:hAnsi="Times New Roman" w:cs="Times New Roman"/>
          <w:sz w:val="24"/>
          <w:szCs w:val="24"/>
        </w:rPr>
        <w:t xml:space="preserve">utiliza </w:t>
      </w:r>
      <w:r w:rsidR="007E44ED">
        <w:rPr>
          <w:rFonts w:ascii="Times New Roman" w:hAnsi="Times New Roman" w:cs="Times New Roman"/>
          <w:sz w:val="24"/>
          <w:szCs w:val="24"/>
        </w:rPr>
        <w:t xml:space="preserve">ondas de sonido </w:t>
      </w:r>
      <w:r w:rsidR="002248F9" w:rsidRPr="00884931">
        <w:rPr>
          <w:rFonts w:ascii="Times New Roman" w:hAnsi="Times New Roman" w:cs="Times New Roman"/>
          <w:sz w:val="24"/>
          <w:szCs w:val="24"/>
        </w:rPr>
        <w:t xml:space="preserve">de alta frecuencia que </w:t>
      </w:r>
      <w:r w:rsidR="00116719" w:rsidRPr="00884931">
        <w:rPr>
          <w:rFonts w:ascii="Times New Roman" w:hAnsi="Times New Roman" w:cs="Times New Roman"/>
          <w:sz w:val="24"/>
          <w:szCs w:val="24"/>
        </w:rPr>
        <w:t>distinguen</w:t>
      </w:r>
      <w:r w:rsidR="002248F9" w:rsidRPr="00884931">
        <w:rPr>
          <w:rFonts w:ascii="Times New Roman" w:hAnsi="Times New Roman" w:cs="Times New Roman"/>
          <w:sz w:val="24"/>
          <w:szCs w:val="24"/>
        </w:rPr>
        <w:t xml:space="preserve"> cambios en la señal cuando el sonido choca y rebota sobre un objeto. </w:t>
      </w:r>
      <w:r w:rsidR="00C66EC8">
        <w:rPr>
          <w:rFonts w:ascii="Times New Roman" w:hAnsi="Times New Roman" w:cs="Times New Roman"/>
          <w:sz w:val="24"/>
          <w:szCs w:val="24"/>
        </w:rPr>
        <w:t>L</w:t>
      </w:r>
      <w:r w:rsidR="002248F9" w:rsidRPr="00884931">
        <w:rPr>
          <w:rFonts w:ascii="Times New Roman" w:hAnsi="Times New Roman" w:cs="Times New Roman"/>
          <w:sz w:val="24"/>
          <w:szCs w:val="24"/>
        </w:rPr>
        <w:t xml:space="preserve">os sensores </w:t>
      </w:r>
      <w:r w:rsidR="00B278F3" w:rsidRPr="00884931">
        <w:rPr>
          <w:rFonts w:ascii="Times New Roman" w:hAnsi="Times New Roman" w:cs="Times New Roman"/>
          <w:sz w:val="24"/>
          <w:szCs w:val="24"/>
        </w:rPr>
        <w:t xml:space="preserve">infrarrojos </w:t>
      </w:r>
      <w:r w:rsidR="00332594">
        <w:rPr>
          <w:rFonts w:ascii="Times New Roman" w:hAnsi="Times New Roman" w:cs="Times New Roman"/>
          <w:sz w:val="24"/>
          <w:szCs w:val="24"/>
        </w:rPr>
        <w:t>captan</w:t>
      </w:r>
      <w:r w:rsidR="002248F9" w:rsidRPr="00884931">
        <w:rPr>
          <w:rFonts w:ascii="Times New Roman" w:hAnsi="Times New Roman" w:cs="Times New Roman"/>
          <w:sz w:val="24"/>
          <w:szCs w:val="24"/>
        </w:rPr>
        <w:t xml:space="preserve"> la luz para</w:t>
      </w:r>
      <w:r w:rsidR="00B278F3" w:rsidRPr="00884931">
        <w:rPr>
          <w:rFonts w:ascii="Times New Roman" w:hAnsi="Times New Roman" w:cs="Times New Roman"/>
          <w:sz w:val="24"/>
          <w:szCs w:val="24"/>
        </w:rPr>
        <w:t xml:space="preserve"> percib</w:t>
      </w:r>
      <w:r w:rsidR="002248F9" w:rsidRPr="00884931">
        <w:rPr>
          <w:rFonts w:ascii="Times New Roman" w:hAnsi="Times New Roman" w:cs="Times New Roman"/>
          <w:sz w:val="24"/>
          <w:szCs w:val="24"/>
        </w:rPr>
        <w:t>ir</w:t>
      </w:r>
      <w:r w:rsidR="00B278F3" w:rsidRPr="00884931">
        <w:rPr>
          <w:rFonts w:ascii="Times New Roman" w:hAnsi="Times New Roman" w:cs="Times New Roman"/>
          <w:sz w:val="24"/>
          <w:szCs w:val="24"/>
        </w:rPr>
        <w:t xml:space="preserve"> cambios en temperatura </w:t>
      </w:r>
      <w:r w:rsidR="00116719" w:rsidRPr="00884931">
        <w:rPr>
          <w:rFonts w:ascii="Times New Roman" w:hAnsi="Times New Roman" w:cs="Times New Roman"/>
          <w:sz w:val="24"/>
          <w:szCs w:val="24"/>
        </w:rPr>
        <w:t>causados</w:t>
      </w:r>
      <w:r w:rsidR="00B278F3" w:rsidRPr="00884931">
        <w:rPr>
          <w:rFonts w:ascii="Times New Roman" w:hAnsi="Times New Roman" w:cs="Times New Roman"/>
          <w:sz w:val="24"/>
          <w:szCs w:val="24"/>
        </w:rPr>
        <w:t xml:space="preserve"> por </w:t>
      </w:r>
      <w:r w:rsidR="00332594" w:rsidRPr="00332594">
        <w:rPr>
          <w:rFonts w:ascii="Times New Roman" w:hAnsi="Times New Roman" w:cs="Times New Roman"/>
          <w:sz w:val="24"/>
          <w:szCs w:val="24"/>
        </w:rPr>
        <w:t>objetos en movimiento</w:t>
      </w:r>
      <w:r w:rsidR="00116719" w:rsidRPr="00884931">
        <w:rPr>
          <w:rFonts w:ascii="Times New Roman" w:hAnsi="Times New Roman" w:cs="Times New Roman"/>
          <w:sz w:val="24"/>
          <w:szCs w:val="24"/>
        </w:rPr>
        <w:t>.</w:t>
      </w:r>
    </w:p>
    <w:p w14:paraId="41D7668D" w14:textId="77777777" w:rsidR="00116719" w:rsidRPr="00884931" w:rsidRDefault="00CD714C" w:rsidP="00AD67B5">
      <w:pPr>
        <w:tabs>
          <w:tab w:val="left" w:pos="25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fin de</w:t>
      </w:r>
      <w:r w:rsidR="00116719" w:rsidRPr="00884931">
        <w:rPr>
          <w:rFonts w:ascii="Times New Roman" w:hAnsi="Times New Roman" w:cs="Times New Roman"/>
          <w:sz w:val="24"/>
          <w:szCs w:val="24"/>
        </w:rPr>
        <w:t xml:space="preserve"> precisar la diferencia, los sensores </w:t>
      </w:r>
      <w:r w:rsidRPr="00CD714C">
        <w:rPr>
          <w:rFonts w:ascii="Times New Roman" w:hAnsi="Times New Roman" w:cs="Times New Roman"/>
          <w:smallCaps/>
          <w:sz w:val="24"/>
          <w:szCs w:val="24"/>
        </w:rPr>
        <w:t>ir</w:t>
      </w:r>
      <w:r w:rsidR="00116719" w:rsidRPr="00884931">
        <w:rPr>
          <w:rFonts w:ascii="Times New Roman" w:hAnsi="Times New Roman" w:cs="Times New Roman"/>
          <w:sz w:val="24"/>
          <w:szCs w:val="24"/>
        </w:rPr>
        <w:t xml:space="preserve"> son </w:t>
      </w:r>
      <w:r w:rsidR="00B5146D" w:rsidRPr="00884931">
        <w:rPr>
          <w:rFonts w:ascii="Times New Roman" w:hAnsi="Times New Roman" w:cs="Times New Roman"/>
          <w:sz w:val="24"/>
          <w:szCs w:val="24"/>
        </w:rPr>
        <w:t>aptos</w:t>
      </w:r>
      <w:r w:rsidR="00116719" w:rsidRPr="00884931">
        <w:rPr>
          <w:rFonts w:ascii="Times New Roman" w:hAnsi="Times New Roman" w:cs="Times New Roman"/>
          <w:sz w:val="24"/>
          <w:szCs w:val="24"/>
        </w:rPr>
        <w:t xml:space="preserve"> para </w:t>
      </w:r>
      <w:r w:rsidR="000A1961" w:rsidRPr="000B4211">
        <w:t xml:space="preserve">detectar </w:t>
      </w:r>
      <w:r w:rsidR="000A1961" w:rsidRPr="000A1961">
        <w:rPr>
          <w:rFonts w:ascii="Times New Roman" w:hAnsi="Times New Roman" w:cs="Times New Roman"/>
          <w:sz w:val="24"/>
          <w:szCs w:val="24"/>
        </w:rPr>
        <w:t>movimiento mediante cambios térmicos</w:t>
      </w:r>
      <w:r w:rsidR="007E44ED">
        <w:rPr>
          <w:rFonts w:ascii="Times New Roman" w:hAnsi="Times New Roman" w:cs="Times New Roman"/>
          <w:sz w:val="24"/>
          <w:szCs w:val="24"/>
        </w:rPr>
        <w:t xml:space="preserve"> y </w:t>
      </w:r>
      <w:r w:rsidR="00116719" w:rsidRPr="00884931">
        <w:rPr>
          <w:rFonts w:ascii="Times New Roman" w:hAnsi="Times New Roman" w:cs="Times New Roman"/>
          <w:sz w:val="24"/>
          <w:szCs w:val="24"/>
        </w:rPr>
        <w:t xml:space="preserve">los sensores ultrasónicos son más </w:t>
      </w:r>
      <w:r w:rsidR="00B5146D" w:rsidRPr="00884931">
        <w:rPr>
          <w:rFonts w:ascii="Times New Roman" w:hAnsi="Times New Roman" w:cs="Times New Roman"/>
          <w:sz w:val="24"/>
          <w:szCs w:val="24"/>
        </w:rPr>
        <w:t>puntuales</w:t>
      </w:r>
      <w:r w:rsidR="00116719" w:rsidRPr="00884931">
        <w:rPr>
          <w:rFonts w:ascii="Times New Roman" w:hAnsi="Times New Roman" w:cs="Times New Roman"/>
          <w:sz w:val="24"/>
          <w:szCs w:val="24"/>
        </w:rPr>
        <w:t xml:space="preserve"> para </w:t>
      </w:r>
      <w:r w:rsidR="00B5146D" w:rsidRPr="00884931">
        <w:rPr>
          <w:rFonts w:ascii="Times New Roman" w:hAnsi="Times New Roman" w:cs="Times New Roman"/>
          <w:sz w:val="24"/>
          <w:szCs w:val="24"/>
        </w:rPr>
        <w:t>evaluar</w:t>
      </w:r>
      <w:r w:rsidR="00116719" w:rsidRPr="00884931">
        <w:rPr>
          <w:rFonts w:ascii="Times New Roman" w:hAnsi="Times New Roman" w:cs="Times New Roman"/>
          <w:sz w:val="24"/>
          <w:szCs w:val="24"/>
        </w:rPr>
        <w:t xml:space="preserve"> distancias</w:t>
      </w:r>
      <w:r w:rsidR="000A1961">
        <w:rPr>
          <w:rFonts w:ascii="Times New Roman" w:hAnsi="Times New Roman" w:cs="Times New Roman"/>
          <w:sz w:val="24"/>
          <w:szCs w:val="24"/>
        </w:rPr>
        <w:t>.</w:t>
      </w:r>
      <w:r w:rsidR="00B5146D" w:rsidRPr="00884931">
        <w:rPr>
          <w:rFonts w:ascii="Times New Roman" w:hAnsi="Times New Roman" w:cs="Times New Roman"/>
          <w:sz w:val="24"/>
          <w:szCs w:val="24"/>
        </w:rPr>
        <w:t xml:space="preserve"> </w:t>
      </w:r>
      <w:r w:rsidR="000A1961">
        <w:rPr>
          <w:rFonts w:ascii="Times New Roman" w:hAnsi="Times New Roman" w:cs="Times New Roman"/>
          <w:sz w:val="24"/>
          <w:szCs w:val="24"/>
        </w:rPr>
        <w:t>P</w:t>
      </w:r>
      <w:r w:rsidR="00B5146D" w:rsidRPr="00884931">
        <w:rPr>
          <w:rFonts w:ascii="Times New Roman" w:hAnsi="Times New Roman" w:cs="Times New Roman"/>
          <w:sz w:val="24"/>
          <w:szCs w:val="24"/>
        </w:rPr>
        <w:t xml:space="preserve">or lo </w:t>
      </w:r>
      <w:r w:rsidR="000C25CD" w:rsidRPr="00884931">
        <w:rPr>
          <w:rFonts w:ascii="Times New Roman" w:hAnsi="Times New Roman" w:cs="Times New Roman"/>
          <w:sz w:val="24"/>
          <w:szCs w:val="24"/>
        </w:rPr>
        <w:t>tanto,</w:t>
      </w:r>
      <w:r w:rsidR="00B5146D" w:rsidRPr="00884931">
        <w:rPr>
          <w:rFonts w:ascii="Times New Roman" w:hAnsi="Times New Roman" w:cs="Times New Roman"/>
          <w:sz w:val="24"/>
          <w:szCs w:val="24"/>
        </w:rPr>
        <w:t xml:space="preserve"> los sensores ultrasónicos tienen mayor exactitud y eficacia.</w:t>
      </w:r>
    </w:p>
    <w:p w14:paraId="7F86047D" w14:textId="77777777" w:rsidR="003823D0" w:rsidRPr="00AA6E71" w:rsidRDefault="003823D0" w:rsidP="00AD67B5">
      <w:pPr>
        <w:tabs>
          <w:tab w:val="left" w:pos="25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931">
        <w:rPr>
          <w:rFonts w:ascii="Times New Roman" w:hAnsi="Times New Roman" w:cs="Times New Roman"/>
          <w:sz w:val="24"/>
          <w:szCs w:val="24"/>
        </w:rPr>
        <w:t xml:space="preserve">La limitación que se percibe para el presente prototipo corresponde a la </w:t>
      </w:r>
      <w:r w:rsidR="000A1961" w:rsidRPr="000A1961">
        <w:rPr>
          <w:rFonts w:ascii="Times New Roman" w:hAnsi="Times New Roman" w:cs="Times New Roman"/>
          <w:sz w:val="24"/>
          <w:szCs w:val="24"/>
        </w:rPr>
        <w:t>estructura mecánica</w:t>
      </w:r>
      <w:r w:rsidR="00BF4DA1">
        <w:rPr>
          <w:rFonts w:ascii="Times New Roman" w:hAnsi="Times New Roman" w:cs="Times New Roman"/>
          <w:sz w:val="24"/>
          <w:szCs w:val="24"/>
        </w:rPr>
        <w:t>. E</w:t>
      </w:r>
      <w:r w:rsidRPr="00884931">
        <w:rPr>
          <w:rFonts w:ascii="Times New Roman" w:hAnsi="Times New Roman" w:cs="Times New Roman"/>
          <w:sz w:val="24"/>
          <w:szCs w:val="24"/>
        </w:rPr>
        <w:t>stá  construido con materiales sustentables, ergonómicos y ligeros</w:t>
      </w:r>
      <w:r w:rsidR="00F577D2" w:rsidRPr="00884931">
        <w:rPr>
          <w:rFonts w:ascii="Times New Roman" w:hAnsi="Times New Roman" w:cs="Times New Roman"/>
          <w:sz w:val="24"/>
          <w:szCs w:val="24"/>
        </w:rPr>
        <w:t xml:space="preserve"> como el aluminio</w:t>
      </w:r>
      <w:r w:rsidR="00BF4DA1">
        <w:rPr>
          <w:rFonts w:ascii="Times New Roman" w:hAnsi="Times New Roman" w:cs="Times New Roman"/>
          <w:sz w:val="24"/>
          <w:szCs w:val="24"/>
        </w:rPr>
        <w:t xml:space="preserve">, que pese a sus ventajas limita </w:t>
      </w:r>
      <w:r w:rsidRPr="00884931">
        <w:rPr>
          <w:rFonts w:ascii="Times New Roman" w:hAnsi="Times New Roman" w:cs="Times New Roman"/>
          <w:sz w:val="24"/>
          <w:szCs w:val="24"/>
        </w:rPr>
        <w:t>el pe</w:t>
      </w:r>
      <w:r w:rsidR="00BF4DA1">
        <w:rPr>
          <w:rFonts w:ascii="Times New Roman" w:hAnsi="Times New Roman" w:cs="Times New Roman"/>
          <w:sz w:val="24"/>
          <w:szCs w:val="24"/>
        </w:rPr>
        <w:t>so que el bastón puede soportar</w:t>
      </w:r>
      <w:r w:rsidR="00D33BEB" w:rsidRPr="00884931">
        <w:rPr>
          <w:rFonts w:ascii="Times New Roman" w:hAnsi="Times New Roman" w:cs="Times New Roman"/>
          <w:sz w:val="24"/>
          <w:szCs w:val="24"/>
        </w:rPr>
        <w:t xml:space="preserve"> </w:t>
      </w:r>
      <w:r w:rsidR="00BF4DA1">
        <w:rPr>
          <w:rFonts w:ascii="Times New Roman" w:hAnsi="Times New Roman" w:cs="Times New Roman"/>
          <w:sz w:val="24"/>
          <w:szCs w:val="24"/>
        </w:rPr>
        <w:t>y lo</w:t>
      </w:r>
      <w:r w:rsidR="00CD714C">
        <w:rPr>
          <w:rFonts w:ascii="Times New Roman" w:hAnsi="Times New Roman" w:cs="Times New Roman"/>
          <w:sz w:val="24"/>
          <w:szCs w:val="24"/>
        </w:rPr>
        <w:t xml:space="preserve"> </w:t>
      </w:r>
      <w:r w:rsidR="00D33BEB" w:rsidRPr="00884931">
        <w:rPr>
          <w:rFonts w:ascii="Times New Roman" w:hAnsi="Times New Roman" w:cs="Times New Roman"/>
          <w:sz w:val="24"/>
          <w:szCs w:val="24"/>
        </w:rPr>
        <w:t xml:space="preserve">restringe a </w:t>
      </w:r>
      <w:r w:rsidR="000A1961" w:rsidRPr="000A1961">
        <w:rPr>
          <w:rFonts w:ascii="Times New Roman" w:hAnsi="Times New Roman" w:cs="Times New Roman"/>
          <w:sz w:val="24"/>
          <w:szCs w:val="24"/>
        </w:rPr>
        <w:t>usuarios con peso corporal moderado</w:t>
      </w:r>
      <w:r w:rsidRPr="00884931">
        <w:rPr>
          <w:rFonts w:ascii="Times New Roman" w:hAnsi="Times New Roman" w:cs="Times New Roman"/>
          <w:sz w:val="24"/>
          <w:szCs w:val="24"/>
        </w:rPr>
        <w:t>.</w:t>
      </w:r>
    </w:p>
    <w:p w14:paraId="5367245F" w14:textId="77777777" w:rsidR="001855C9" w:rsidRDefault="00BF4DA1" w:rsidP="00AD67B5">
      <w:pPr>
        <w:tabs>
          <w:tab w:val="left" w:pos="25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DB7">
        <w:rPr>
          <w:rFonts w:ascii="Times New Roman" w:hAnsi="Times New Roman" w:cs="Times New Roman"/>
          <w:sz w:val="24"/>
          <w:szCs w:val="24"/>
        </w:rPr>
        <w:t xml:space="preserve">Es importante </w:t>
      </w:r>
      <w:r w:rsidRPr="00FE516F">
        <w:rPr>
          <w:rFonts w:ascii="Times New Roman" w:hAnsi="Times New Roman" w:cs="Times New Roman"/>
          <w:sz w:val="24"/>
          <w:szCs w:val="24"/>
        </w:rPr>
        <w:t>considerar en futuras investigaciones</w:t>
      </w:r>
      <w:r w:rsidRPr="00030D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Pr="00FE516F">
        <w:rPr>
          <w:rFonts w:ascii="Times New Roman" w:hAnsi="Times New Roman" w:cs="Times New Roman"/>
          <w:sz w:val="24"/>
          <w:szCs w:val="24"/>
        </w:rPr>
        <w:t>incorporación</w:t>
      </w:r>
      <w:r>
        <w:rPr>
          <w:rFonts w:ascii="Times New Roman" w:hAnsi="Times New Roman" w:cs="Times New Roman"/>
          <w:sz w:val="24"/>
          <w:szCs w:val="24"/>
        </w:rPr>
        <w:t xml:space="preserve"> de materiales con aleaciones de mayor rango de soporte mecánico. </w:t>
      </w:r>
    </w:p>
    <w:p w14:paraId="592A3092" w14:textId="77777777" w:rsidR="00AD67B5" w:rsidRDefault="00AD67B5" w:rsidP="00AD67B5">
      <w:pPr>
        <w:tabs>
          <w:tab w:val="left" w:pos="25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E3AC69" w14:textId="42964135" w:rsidR="00030DB7" w:rsidRDefault="00552496" w:rsidP="00AD67B5">
      <w:pPr>
        <w:pStyle w:val="Ttulo3"/>
        <w:spacing w:line="360" w:lineRule="auto"/>
      </w:pPr>
      <w:r w:rsidRPr="00552496">
        <w:lastRenderedPageBreak/>
        <w:t>Conclusión</w:t>
      </w:r>
    </w:p>
    <w:p w14:paraId="2E5A3D25" w14:textId="77777777" w:rsidR="001C3B76" w:rsidRDefault="00030DB7" w:rsidP="00AD67B5">
      <w:pPr>
        <w:tabs>
          <w:tab w:val="left" w:pos="25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496">
        <w:rPr>
          <w:rFonts w:ascii="Times New Roman" w:hAnsi="Times New Roman" w:cs="Times New Roman"/>
          <w:sz w:val="24"/>
          <w:szCs w:val="24"/>
        </w:rPr>
        <w:t xml:space="preserve">En el presente proyecto de investigación se </w:t>
      </w:r>
      <w:r w:rsidR="003B576C">
        <w:rPr>
          <w:rFonts w:ascii="Times New Roman" w:hAnsi="Times New Roman" w:cs="Times New Roman"/>
          <w:sz w:val="24"/>
          <w:szCs w:val="24"/>
        </w:rPr>
        <w:t xml:space="preserve">describe la creación de </w:t>
      </w:r>
      <w:r w:rsidR="00B03319">
        <w:rPr>
          <w:rFonts w:ascii="Times New Roman" w:hAnsi="Times New Roman" w:cs="Times New Roman"/>
          <w:sz w:val="24"/>
          <w:szCs w:val="24"/>
        </w:rPr>
        <w:t>un “bastón inteligente”, sustentable, tecnológico y</w:t>
      </w:r>
      <w:r w:rsidRPr="00552496">
        <w:rPr>
          <w:rFonts w:ascii="Times New Roman" w:hAnsi="Times New Roman" w:cs="Times New Roman"/>
          <w:sz w:val="24"/>
          <w:szCs w:val="24"/>
        </w:rPr>
        <w:t xml:space="preserve"> </w:t>
      </w:r>
      <w:r w:rsidR="00B03319" w:rsidRPr="00552496">
        <w:rPr>
          <w:rFonts w:ascii="Times New Roman" w:hAnsi="Times New Roman" w:cs="Times New Roman"/>
          <w:sz w:val="24"/>
          <w:szCs w:val="24"/>
        </w:rPr>
        <w:t>autónom</w:t>
      </w:r>
      <w:r w:rsidR="00B03319">
        <w:rPr>
          <w:rFonts w:ascii="Times New Roman" w:hAnsi="Times New Roman" w:cs="Times New Roman"/>
          <w:sz w:val="24"/>
          <w:szCs w:val="24"/>
        </w:rPr>
        <w:t>o</w:t>
      </w:r>
      <w:r w:rsidRPr="00552496">
        <w:rPr>
          <w:rFonts w:ascii="Times New Roman" w:hAnsi="Times New Roman" w:cs="Times New Roman"/>
          <w:sz w:val="24"/>
          <w:szCs w:val="24"/>
        </w:rPr>
        <w:t xml:space="preserve"> para apoyo a las personas con </w:t>
      </w:r>
      <w:r w:rsidR="00B03319">
        <w:rPr>
          <w:rFonts w:ascii="Times New Roman" w:hAnsi="Times New Roman" w:cs="Times New Roman"/>
          <w:sz w:val="24"/>
          <w:szCs w:val="24"/>
        </w:rPr>
        <w:t>discapacidad física y visual</w:t>
      </w:r>
      <w:r w:rsidRPr="00552496">
        <w:rPr>
          <w:rFonts w:ascii="Times New Roman" w:hAnsi="Times New Roman" w:cs="Times New Roman"/>
          <w:sz w:val="24"/>
          <w:szCs w:val="24"/>
        </w:rPr>
        <w:t xml:space="preserve">. Se </w:t>
      </w:r>
      <w:r w:rsidR="00B03319">
        <w:rPr>
          <w:rFonts w:ascii="Times New Roman" w:hAnsi="Times New Roman" w:cs="Times New Roman"/>
          <w:sz w:val="24"/>
          <w:szCs w:val="24"/>
        </w:rPr>
        <w:t>basó</w:t>
      </w:r>
      <w:r w:rsidRPr="00552496">
        <w:rPr>
          <w:rFonts w:ascii="Times New Roman" w:hAnsi="Times New Roman" w:cs="Times New Roman"/>
          <w:sz w:val="24"/>
          <w:szCs w:val="24"/>
        </w:rPr>
        <w:t xml:space="preserve"> en un sustento científico</w:t>
      </w:r>
      <w:r w:rsidR="00B03319">
        <w:rPr>
          <w:rFonts w:ascii="Times New Roman" w:hAnsi="Times New Roman" w:cs="Times New Roman"/>
          <w:sz w:val="24"/>
          <w:szCs w:val="24"/>
        </w:rPr>
        <w:t xml:space="preserve"> </w:t>
      </w:r>
      <w:r w:rsidR="001855C9">
        <w:rPr>
          <w:rFonts w:ascii="Times New Roman" w:hAnsi="Times New Roman" w:cs="Times New Roman"/>
          <w:sz w:val="24"/>
          <w:szCs w:val="24"/>
        </w:rPr>
        <w:t>y</w:t>
      </w:r>
      <w:r w:rsidRPr="00552496">
        <w:rPr>
          <w:rFonts w:ascii="Times New Roman" w:hAnsi="Times New Roman" w:cs="Times New Roman"/>
          <w:sz w:val="24"/>
          <w:szCs w:val="24"/>
        </w:rPr>
        <w:t xml:space="preserve"> en un marco </w:t>
      </w:r>
      <w:r w:rsidR="00FE516F" w:rsidRPr="00FE516F">
        <w:rPr>
          <w:rFonts w:ascii="Times New Roman" w:hAnsi="Times New Roman" w:cs="Times New Roman"/>
          <w:sz w:val="24"/>
          <w:szCs w:val="24"/>
        </w:rPr>
        <w:t>teórico-práctico</w:t>
      </w:r>
      <w:r w:rsidR="00B03319">
        <w:rPr>
          <w:rFonts w:ascii="Times New Roman" w:hAnsi="Times New Roman" w:cs="Times New Roman"/>
          <w:sz w:val="24"/>
          <w:szCs w:val="24"/>
        </w:rPr>
        <w:t>,</w:t>
      </w:r>
      <w:r w:rsidR="00FE516F" w:rsidRPr="00552496">
        <w:rPr>
          <w:rFonts w:ascii="Times New Roman" w:hAnsi="Times New Roman" w:cs="Times New Roman"/>
          <w:sz w:val="24"/>
          <w:szCs w:val="24"/>
        </w:rPr>
        <w:t xml:space="preserve"> </w:t>
      </w:r>
      <w:r w:rsidRPr="00552496">
        <w:rPr>
          <w:rFonts w:ascii="Times New Roman" w:hAnsi="Times New Roman" w:cs="Times New Roman"/>
          <w:sz w:val="24"/>
          <w:szCs w:val="24"/>
        </w:rPr>
        <w:t xml:space="preserve">desarrollando estrategias de </w:t>
      </w:r>
      <w:r>
        <w:rPr>
          <w:rFonts w:ascii="Times New Roman" w:hAnsi="Times New Roman" w:cs="Times New Roman"/>
          <w:sz w:val="24"/>
          <w:szCs w:val="24"/>
        </w:rPr>
        <w:t>solución</w:t>
      </w:r>
      <w:r w:rsidR="00B03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que impacta</w:t>
      </w:r>
      <w:r w:rsidR="001C3B76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directamente en mejores ambientes de inclusión</w:t>
      </w:r>
      <w:r w:rsidR="001C3B76">
        <w:rPr>
          <w:rFonts w:ascii="Times New Roman" w:hAnsi="Times New Roman" w:cs="Times New Roman"/>
          <w:sz w:val="24"/>
          <w:szCs w:val="24"/>
        </w:rPr>
        <w:t>.</w:t>
      </w:r>
    </w:p>
    <w:p w14:paraId="56E877CD" w14:textId="77777777" w:rsidR="001C3B76" w:rsidRDefault="00030DB7" w:rsidP="00AD67B5">
      <w:pPr>
        <w:tabs>
          <w:tab w:val="left" w:pos="25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496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población </w:t>
      </w:r>
      <w:r w:rsidRPr="00552496">
        <w:rPr>
          <w:rFonts w:ascii="Times New Roman" w:hAnsi="Times New Roman" w:cs="Times New Roman"/>
          <w:sz w:val="24"/>
          <w:szCs w:val="24"/>
        </w:rPr>
        <w:t xml:space="preserve">con </w:t>
      </w:r>
      <w:r w:rsidR="0046346E" w:rsidRPr="0046346E">
        <w:rPr>
          <w:rFonts w:ascii="Times New Roman" w:hAnsi="Times New Roman" w:cs="Times New Roman"/>
          <w:sz w:val="24"/>
          <w:szCs w:val="24"/>
        </w:rPr>
        <w:t>algún tipo de discapacidad</w:t>
      </w:r>
      <w:r w:rsidR="0046346E" w:rsidRPr="00552496">
        <w:rPr>
          <w:rFonts w:ascii="Times New Roman" w:hAnsi="Times New Roman" w:cs="Times New Roman"/>
          <w:sz w:val="24"/>
          <w:szCs w:val="24"/>
        </w:rPr>
        <w:t xml:space="preserve"> </w:t>
      </w:r>
      <w:r w:rsidRPr="00552496">
        <w:rPr>
          <w:rFonts w:ascii="Times New Roman" w:hAnsi="Times New Roman" w:cs="Times New Roman"/>
          <w:sz w:val="24"/>
          <w:szCs w:val="24"/>
        </w:rPr>
        <w:t xml:space="preserve">encontró en la ciencia </w:t>
      </w:r>
      <w:r w:rsidR="001C3B76">
        <w:rPr>
          <w:rFonts w:ascii="Times New Roman" w:hAnsi="Times New Roman" w:cs="Times New Roman"/>
          <w:sz w:val="24"/>
          <w:szCs w:val="24"/>
        </w:rPr>
        <w:t>una opción</w:t>
      </w:r>
      <w:r w:rsidRPr="00552496">
        <w:rPr>
          <w:rFonts w:ascii="Times New Roman" w:hAnsi="Times New Roman" w:cs="Times New Roman"/>
          <w:sz w:val="24"/>
          <w:szCs w:val="24"/>
        </w:rPr>
        <w:t xml:space="preserve"> para llevar una vida más</w:t>
      </w:r>
      <w:r>
        <w:rPr>
          <w:rFonts w:ascii="Times New Roman" w:hAnsi="Times New Roman" w:cs="Times New Roman"/>
          <w:sz w:val="24"/>
          <w:szCs w:val="24"/>
        </w:rPr>
        <w:t xml:space="preserve"> tranquila, armónica e incluyente</w:t>
      </w:r>
      <w:r w:rsidRPr="00552496">
        <w:rPr>
          <w:rFonts w:ascii="Times New Roman" w:hAnsi="Times New Roman" w:cs="Times New Roman"/>
          <w:sz w:val="24"/>
          <w:szCs w:val="24"/>
        </w:rPr>
        <w:t>, facilitando la realización de actividades básicas</w:t>
      </w:r>
      <w:r w:rsidR="001C3B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48D8A1" w14:textId="77777777" w:rsidR="00D94BAB" w:rsidRDefault="00D94BAB" w:rsidP="00AD67B5">
      <w:pPr>
        <w:tabs>
          <w:tab w:val="left" w:pos="25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prototipo es sustentable ya que cuenta con celdas solares para su uso energético.</w:t>
      </w:r>
      <w:r w:rsidR="00E44689">
        <w:rPr>
          <w:rFonts w:ascii="Times New Roman" w:hAnsi="Times New Roman" w:cs="Times New Roman"/>
          <w:sz w:val="24"/>
          <w:szCs w:val="24"/>
        </w:rPr>
        <w:t xml:space="preserve"> </w:t>
      </w:r>
      <w:r w:rsidR="00030DB7">
        <w:rPr>
          <w:rFonts w:ascii="Times New Roman" w:hAnsi="Times New Roman" w:cs="Times New Roman"/>
          <w:sz w:val="24"/>
          <w:szCs w:val="24"/>
        </w:rPr>
        <w:t>La i</w:t>
      </w:r>
      <w:r w:rsidR="00030DB7" w:rsidRPr="008D008E">
        <w:rPr>
          <w:rFonts w:ascii="Times New Roman" w:hAnsi="Times New Roman" w:cs="Times New Roman"/>
          <w:sz w:val="24"/>
          <w:szCs w:val="24"/>
        </w:rPr>
        <w:t xml:space="preserve">luminación </w:t>
      </w:r>
      <w:r w:rsidR="00062AFA" w:rsidRPr="00062AFA">
        <w:rPr>
          <w:rFonts w:ascii="Times New Roman" w:hAnsi="Times New Roman" w:cs="Times New Roman"/>
          <w:smallCaps/>
          <w:sz w:val="24"/>
          <w:szCs w:val="24"/>
        </w:rPr>
        <w:t>led</w:t>
      </w:r>
      <w:r w:rsidR="00030DB7" w:rsidRPr="008D008E">
        <w:rPr>
          <w:rFonts w:ascii="Times New Roman" w:hAnsi="Times New Roman" w:cs="Times New Roman"/>
          <w:sz w:val="24"/>
          <w:szCs w:val="24"/>
        </w:rPr>
        <w:t xml:space="preserve"> </w:t>
      </w:r>
      <w:r w:rsidR="00030DB7">
        <w:rPr>
          <w:rFonts w:ascii="Times New Roman" w:hAnsi="Times New Roman" w:cs="Times New Roman"/>
          <w:sz w:val="24"/>
          <w:szCs w:val="24"/>
        </w:rPr>
        <w:t>facilita el uso nocturno</w:t>
      </w:r>
      <w:r>
        <w:rPr>
          <w:rFonts w:ascii="Times New Roman" w:hAnsi="Times New Roman" w:cs="Times New Roman"/>
          <w:sz w:val="24"/>
          <w:szCs w:val="24"/>
        </w:rPr>
        <w:t>. Así mismo,</w:t>
      </w:r>
      <w:r w:rsidR="00030DB7">
        <w:rPr>
          <w:rFonts w:ascii="Times New Roman" w:hAnsi="Times New Roman" w:cs="Times New Roman"/>
          <w:sz w:val="24"/>
          <w:szCs w:val="24"/>
        </w:rPr>
        <w:t xml:space="preserve"> el l</w:t>
      </w:r>
      <w:r w:rsidR="00030DB7" w:rsidRPr="008D008E">
        <w:rPr>
          <w:rFonts w:ascii="Times New Roman" w:hAnsi="Times New Roman" w:cs="Times New Roman"/>
          <w:sz w:val="24"/>
          <w:szCs w:val="24"/>
        </w:rPr>
        <w:t xml:space="preserve">ocalizador </w:t>
      </w:r>
      <w:r w:rsidR="00030DB7">
        <w:rPr>
          <w:rFonts w:ascii="Times New Roman" w:hAnsi="Times New Roman" w:cs="Times New Roman"/>
          <w:sz w:val="24"/>
          <w:szCs w:val="24"/>
        </w:rPr>
        <w:t>p</w:t>
      </w:r>
      <w:r w:rsidR="00030DB7" w:rsidRPr="008D008E">
        <w:rPr>
          <w:rFonts w:ascii="Times New Roman" w:hAnsi="Times New Roman" w:cs="Times New Roman"/>
          <w:sz w:val="24"/>
          <w:szCs w:val="24"/>
        </w:rPr>
        <w:t xml:space="preserve">ermite encontrar el bastón </w:t>
      </w:r>
      <w:r w:rsidR="00D22902" w:rsidRPr="00D22902">
        <w:rPr>
          <w:rFonts w:ascii="Times New Roman" w:hAnsi="Times New Roman" w:cs="Times New Roman"/>
          <w:sz w:val="24"/>
          <w:szCs w:val="24"/>
        </w:rPr>
        <w:t>en caso de extravío</w:t>
      </w:r>
      <w:r w:rsidR="00D22902" w:rsidRPr="008D008E">
        <w:rPr>
          <w:rFonts w:ascii="Times New Roman" w:hAnsi="Times New Roman" w:cs="Times New Roman"/>
          <w:sz w:val="24"/>
          <w:szCs w:val="24"/>
        </w:rPr>
        <w:t xml:space="preserve"> </w:t>
      </w:r>
      <w:r w:rsidR="00030DB7" w:rsidRPr="008D008E">
        <w:rPr>
          <w:rFonts w:ascii="Times New Roman" w:hAnsi="Times New Roman" w:cs="Times New Roman"/>
          <w:sz w:val="24"/>
          <w:szCs w:val="24"/>
        </w:rPr>
        <w:t>con apoyo de dispositivos móviles a través de una red inalámbrica de banda ancha.</w:t>
      </w:r>
      <w:r w:rsidR="008670F2">
        <w:rPr>
          <w:rFonts w:ascii="Times New Roman" w:hAnsi="Times New Roman" w:cs="Times New Roman"/>
          <w:sz w:val="24"/>
          <w:szCs w:val="24"/>
        </w:rPr>
        <w:t xml:space="preserve"> </w:t>
      </w:r>
      <w:r w:rsidR="00464EDD">
        <w:rPr>
          <w:rFonts w:ascii="Times New Roman" w:hAnsi="Times New Roman" w:cs="Times New Roman"/>
          <w:sz w:val="24"/>
          <w:szCs w:val="24"/>
        </w:rPr>
        <w:t>Es</w:t>
      </w:r>
      <w:r w:rsidR="00030DB7">
        <w:rPr>
          <w:rFonts w:ascii="Times New Roman" w:hAnsi="Times New Roman" w:cs="Times New Roman"/>
          <w:sz w:val="24"/>
          <w:szCs w:val="24"/>
        </w:rPr>
        <w:t xml:space="preserve"> c</w:t>
      </w:r>
      <w:r w:rsidR="00030DB7" w:rsidRPr="008D008E">
        <w:rPr>
          <w:rFonts w:ascii="Times New Roman" w:hAnsi="Times New Roman" w:cs="Times New Roman"/>
          <w:sz w:val="24"/>
          <w:szCs w:val="24"/>
        </w:rPr>
        <w:t>onstruido con material</w:t>
      </w:r>
      <w:r w:rsidR="00030DB7">
        <w:rPr>
          <w:rFonts w:ascii="Times New Roman" w:hAnsi="Times New Roman" w:cs="Times New Roman"/>
          <w:sz w:val="24"/>
          <w:szCs w:val="24"/>
        </w:rPr>
        <w:t>es</w:t>
      </w:r>
      <w:r w:rsidR="00030DB7" w:rsidRPr="008D008E">
        <w:rPr>
          <w:rFonts w:ascii="Times New Roman" w:hAnsi="Times New Roman" w:cs="Times New Roman"/>
          <w:sz w:val="24"/>
          <w:szCs w:val="24"/>
        </w:rPr>
        <w:t xml:space="preserve"> de baja densidad </w:t>
      </w:r>
      <w:r w:rsidR="00030DB7">
        <w:rPr>
          <w:rFonts w:ascii="Times New Roman" w:hAnsi="Times New Roman" w:cs="Times New Roman"/>
          <w:sz w:val="24"/>
          <w:szCs w:val="24"/>
        </w:rPr>
        <w:t>y utiliza b</w:t>
      </w:r>
      <w:r w:rsidR="00030DB7" w:rsidRPr="00552496">
        <w:rPr>
          <w:rFonts w:ascii="Times New Roman" w:hAnsi="Times New Roman" w:cs="Times New Roman"/>
          <w:sz w:val="24"/>
          <w:szCs w:val="24"/>
        </w:rPr>
        <w:t>aterí</w:t>
      </w:r>
      <w:r w:rsidR="00030DB7">
        <w:rPr>
          <w:rFonts w:ascii="Times New Roman" w:hAnsi="Times New Roman" w:cs="Times New Roman"/>
          <w:sz w:val="24"/>
          <w:szCs w:val="24"/>
        </w:rPr>
        <w:t xml:space="preserve">as de capacidad energética con una duración de </w:t>
      </w:r>
      <w:r w:rsidR="00030DB7" w:rsidRPr="00552496">
        <w:rPr>
          <w:rFonts w:ascii="Times New Roman" w:hAnsi="Times New Roman" w:cs="Times New Roman"/>
          <w:sz w:val="24"/>
          <w:szCs w:val="24"/>
        </w:rPr>
        <w:t xml:space="preserve">2 horas </w:t>
      </w:r>
      <w:r w:rsidR="00D22902">
        <w:rPr>
          <w:rFonts w:ascii="Times New Roman" w:hAnsi="Times New Roman" w:cs="Times New Roman"/>
          <w:sz w:val="24"/>
          <w:szCs w:val="24"/>
        </w:rPr>
        <w:t xml:space="preserve">de </w:t>
      </w:r>
      <w:r w:rsidR="00D22902" w:rsidRPr="00D22902">
        <w:rPr>
          <w:rFonts w:ascii="Times New Roman" w:hAnsi="Times New Roman" w:cs="Times New Roman"/>
          <w:sz w:val="24"/>
          <w:szCs w:val="24"/>
        </w:rPr>
        <w:t>recarga eléctrica</w:t>
      </w:r>
      <w:r w:rsidR="00030DB7" w:rsidRPr="00552496">
        <w:rPr>
          <w:rFonts w:ascii="Times New Roman" w:hAnsi="Times New Roman" w:cs="Times New Roman"/>
          <w:sz w:val="24"/>
          <w:szCs w:val="24"/>
        </w:rPr>
        <w:t>.</w:t>
      </w:r>
      <w:r w:rsidR="008670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 bastón</w:t>
      </w:r>
      <w:r w:rsidRPr="00552496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 xml:space="preserve">iene sensores de proximidad que </w:t>
      </w:r>
      <w:r w:rsidRPr="0046346E">
        <w:rPr>
          <w:rFonts w:ascii="Times New Roman" w:hAnsi="Times New Roman" w:cs="Times New Roman"/>
          <w:sz w:val="24"/>
          <w:szCs w:val="24"/>
        </w:rPr>
        <w:t>detectan obstáculos</w:t>
      </w:r>
      <w:r w:rsidRPr="008D008E">
        <w:rPr>
          <w:rFonts w:ascii="Times New Roman" w:hAnsi="Times New Roman" w:cs="Times New Roman"/>
          <w:sz w:val="24"/>
          <w:szCs w:val="24"/>
        </w:rPr>
        <w:t xml:space="preserve"> con la emisión de </w:t>
      </w:r>
      <w:r>
        <w:rPr>
          <w:rFonts w:ascii="Times New Roman" w:hAnsi="Times New Roman" w:cs="Times New Roman"/>
          <w:sz w:val="24"/>
          <w:szCs w:val="24"/>
        </w:rPr>
        <w:t xml:space="preserve">una </w:t>
      </w:r>
      <w:r w:rsidRPr="008D008E">
        <w:rPr>
          <w:rFonts w:ascii="Times New Roman" w:hAnsi="Times New Roman" w:cs="Times New Roman"/>
          <w:sz w:val="24"/>
          <w:szCs w:val="24"/>
        </w:rPr>
        <w:t>vibración mecánica.</w:t>
      </w:r>
    </w:p>
    <w:p w14:paraId="18AB5435" w14:textId="77777777" w:rsidR="00030DB7" w:rsidRDefault="00030DB7" w:rsidP="00AD67B5">
      <w:pPr>
        <w:tabs>
          <w:tab w:val="left" w:pos="25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496">
        <w:rPr>
          <w:rFonts w:ascii="Times New Roman" w:hAnsi="Times New Roman" w:cs="Times New Roman"/>
          <w:sz w:val="24"/>
          <w:szCs w:val="24"/>
        </w:rPr>
        <w:t xml:space="preserve">El alcance de la investigación y la calidad del prototipo </w:t>
      </w:r>
      <w:r w:rsidR="0074711C">
        <w:rPr>
          <w:rFonts w:ascii="Times New Roman" w:hAnsi="Times New Roman" w:cs="Times New Roman"/>
          <w:sz w:val="24"/>
          <w:szCs w:val="24"/>
        </w:rPr>
        <w:t>hicieron posible</w:t>
      </w:r>
      <w:r w:rsidRPr="00552496">
        <w:rPr>
          <w:rFonts w:ascii="Times New Roman" w:hAnsi="Times New Roman" w:cs="Times New Roman"/>
          <w:sz w:val="24"/>
          <w:szCs w:val="24"/>
        </w:rPr>
        <w:t xml:space="preserve"> presentarlo en eventos de relevancia en el Instituto Politécnico Nacional como el </w:t>
      </w:r>
      <w:r w:rsidR="009D7990">
        <w:rPr>
          <w:rFonts w:ascii="Times New Roman" w:hAnsi="Times New Roman" w:cs="Times New Roman"/>
          <w:sz w:val="24"/>
          <w:szCs w:val="24"/>
        </w:rPr>
        <w:t xml:space="preserve">Premio a los Mejores Prototipos de </w:t>
      </w:r>
      <w:r w:rsidRPr="00552496">
        <w:rPr>
          <w:rFonts w:ascii="Times New Roman" w:hAnsi="Times New Roman" w:cs="Times New Roman"/>
          <w:sz w:val="24"/>
          <w:szCs w:val="24"/>
        </w:rPr>
        <w:t>Nivel Medio Superior</w:t>
      </w:r>
      <w:r w:rsidR="009D7990">
        <w:rPr>
          <w:rFonts w:ascii="Times New Roman" w:hAnsi="Times New Roman" w:cs="Times New Roman"/>
          <w:sz w:val="24"/>
          <w:szCs w:val="24"/>
        </w:rPr>
        <w:t xml:space="preserve"> y en </w:t>
      </w:r>
      <w:r w:rsidRPr="00552496">
        <w:rPr>
          <w:rFonts w:ascii="Times New Roman" w:hAnsi="Times New Roman" w:cs="Times New Roman"/>
          <w:sz w:val="24"/>
          <w:szCs w:val="24"/>
        </w:rPr>
        <w:t xml:space="preserve">el </w:t>
      </w:r>
      <w:r w:rsidR="00D35493">
        <w:rPr>
          <w:rFonts w:ascii="Times New Roman" w:hAnsi="Times New Roman" w:cs="Times New Roman"/>
          <w:sz w:val="24"/>
          <w:szCs w:val="24"/>
        </w:rPr>
        <w:t>“</w:t>
      </w:r>
      <w:r w:rsidR="00931EFB">
        <w:rPr>
          <w:rFonts w:ascii="Times New Roman" w:hAnsi="Times New Roman" w:cs="Times New Roman"/>
          <w:sz w:val="24"/>
          <w:szCs w:val="24"/>
        </w:rPr>
        <w:t>E</w:t>
      </w:r>
      <w:r w:rsidRPr="00552496">
        <w:rPr>
          <w:rFonts w:ascii="Times New Roman" w:hAnsi="Times New Roman" w:cs="Times New Roman"/>
          <w:sz w:val="24"/>
          <w:szCs w:val="24"/>
        </w:rPr>
        <w:t>ncuentro de</w:t>
      </w:r>
      <w:r w:rsidR="009D7990">
        <w:rPr>
          <w:rFonts w:ascii="Times New Roman" w:hAnsi="Times New Roman" w:cs="Times New Roman"/>
          <w:sz w:val="24"/>
          <w:szCs w:val="24"/>
        </w:rPr>
        <w:t>l</w:t>
      </w:r>
      <w:r w:rsidRPr="00552496">
        <w:rPr>
          <w:rFonts w:ascii="Times New Roman" w:hAnsi="Times New Roman" w:cs="Times New Roman"/>
          <w:sz w:val="24"/>
          <w:szCs w:val="24"/>
        </w:rPr>
        <w:t xml:space="preserve"> Proyecto Aula</w:t>
      </w:r>
      <w:r w:rsidR="00464EDD">
        <w:rPr>
          <w:rFonts w:ascii="Times New Roman" w:hAnsi="Times New Roman" w:cs="Times New Roman"/>
          <w:sz w:val="24"/>
          <w:szCs w:val="24"/>
        </w:rPr>
        <w:t xml:space="preserve"> 2019</w:t>
      </w:r>
      <w:r w:rsidR="00D35493">
        <w:rPr>
          <w:rFonts w:ascii="Times New Roman" w:hAnsi="Times New Roman" w:cs="Times New Roman"/>
          <w:sz w:val="24"/>
          <w:szCs w:val="24"/>
        </w:rPr>
        <w:t>”</w:t>
      </w:r>
      <w:r w:rsidR="00464EDD">
        <w:rPr>
          <w:rFonts w:ascii="Times New Roman" w:hAnsi="Times New Roman" w:cs="Times New Roman"/>
          <w:sz w:val="24"/>
          <w:szCs w:val="24"/>
        </w:rPr>
        <w:t xml:space="preserve"> (véase Figura 11 y 12).</w:t>
      </w:r>
    </w:p>
    <w:p w14:paraId="3D25A6CA" w14:textId="77777777" w:rsidR="00DF5D41" w:rsidRDefault="00DF5D41" w:rsidP="00AD67B5">
      <w:pPr>
        <w:tabs>
          <w:tab w:val="left" w:pos="25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4C2C04" w14:textId="0FFC7C6D" w:rsidR="00DF5D41" w:rsidRPr="00DF5D41" w:rsidRDefault="00DF5D41" w:rsidP="00DF5D41">
      <w:pPr>
        <w:pStyle w:val="Descripcin"/>
        <w:spacing w:after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Figura </w:t>
      </w: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Ilustración \* ARABIC </w:instrText>
      </w: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1</w:t>
      </w: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1. Demostración del prototipo tecnológico “bastón inteligente” a la Dra. Larisa Ivette Alcérreca Molina, </w:t>
      </w:r>
      <w:proofErr w:type="gramStart"/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Directora</w:t>
      </w:r>
      <w:proofErr w:type="gramEnd"/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del Centro de Incubación de Empresas de Base Tecnológica (CIEBT) del IPN en 2019.</w:t>
      </w:r>
    </w:p>
    <w:p w14:paraId="7FCA462C" w14:textId="77777777" w:rsidR="00CB6BD2" w:rsidRDefault="00CB6BD2" w:rsidP="00CB6BD2">
      <w:pPr>
        <w:keepNext/>
        <w:jc w:val="center"/>
      </w:pPr>
      <w:r w:rsidRPr="00392EF4">
        <w:rPr>
          <w:noProof/>
          <w:lang w:eastAsia="es-MX"/>
        </w:rPr>
        <w:drawing>
          <wp:inline distT="0" distB="0" distL="0" distR="0" wp14:anchorId="4A1BE8B4" wp14:editId="5A8C06E5">
            <wp:extent cx="1954532" cy="2606723"/>
            <wp:effectExtent l="0" t="0" r="7620" b="3175"/>
            <wp:docPr id="19" name="Imagen 19" descr="C:\Users\M.C. REGINALDO\Downloads\WhatsApp Image 2020-02-13 at 12.24.59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.C. REGINALDO\Downloads\WhatsApp Image 2020-02-13 at 12.24.59 PM (1)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489" cy="262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FC9BF" w14:textId="7E0B712F" w:rsidR="00DF5D41" w:rsidRDefault="00DF5D41" w:rsidP="00DF5D41">
      <w:pPr>
        <w:jc w:val="center"/>
        <w:rPr>
          <w:rFonts w:ascii="Times New Roman" w:hAnsi="Times New Roman" w:cs="Times New Roman"/>
          <w:sz w:val="24"/>
          <w:szCs w:val="24"/>
        </w:rPr>
      </w:pPr>
      <w:r w:rsidRPr="00DF5D41">
        <w:rPr>
          <w:rFonts w:ascii="Times New Roman" w:hAnsi="Times New Roman" w:cs="Times New Roman"/>
          <w:sz w:val="24"/>
          <w:szCs w:val="24"/>
        </w:rPr>
        <w:t>Fuente: Elaboración propia.</w:t>
      </w:r>
    </w:p>
    <w:p w14:paraId="6316FFB5" w14:textId="77777777" w:rsidR="00DF5D41" w:rsidRDefault="00DF5D41" w:rsidP="00DF5D4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1E42D2" w14:textId="77777777" w:rsidR="00DF5D41" w:rsidRDefault="00DF5D41" w:rsidP="00DF5D4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600DE4" w14:textId="77777777" w:rsidR="00DF5D41" w:rsidRDefault="00DF5D41" w:rsidP="00DF5D4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13261D" w14:textId="77777777" w:rsidR="00DF5D41" w:rsidRDefault="00DF5D41" w:rsidP="00DF5D4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7A73E3" w14:textId="77777777" w:rsidR="00DF5D41" w:rsidRDefault="00DF5D41" w:rsidP="00DF5D4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F6E2DD" w14:textId="77777777" w:rsidR="00DF5D41" w:rsidRDefault="00DF5D41" w:rsidP="00DF5D4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225F00" w14:textId="77777777" w:rsidR="00DF5D41" w:rsidRPr="00DF5D41" w:rsidRDefault="00DF5D41" w:rsidP="00DF5D41">
      <w:pPr>
        <w:pStyle w:val="Descripcin"/>
        <w:spacing w:after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Figura 1</w:t>
      </w: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Ilustración \* ARABIC </w:instrText>
      </w: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2</w:t>
      </w: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 Demostración del prototipo tecnológico “bastón inteligente”</w:t>
      </w:r>
    </w:p>
    <w:p w14:paraId="1BA35294" w14:textId="77777777" w:rsidR="00DF5D41" w:rsidRPr="00DF5D41" w:rsidRDefault="00DF5D41" w:rsidP="00DF5D41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al Dr. Jorge Toro González, </w:t>
      </w:r>
      <w:proofErr w:type="gramStart"/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Secretario</w:t>
      </w:r>
      <w:proofErr w:type="gramEnd"/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Académico del IPN en 2019. </w:t>
      </w:r>
    </w:p>
    <w:p w14:paraId="56FF7B19" w14:textId="77777777" w:rsidR="00DF5D41" w:rsidRPr="00DF5D41" w:rsidRDefault="00DF5D41" w:rsidP="00DF5D4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3D1ED0" w14:textId="77777777" w:rsidR="00CB6BD2" w:rsidRDefault="00CB6BD2" w:rsidP="00CB6BD2">
      <w:pPr>
        <w:pStyle w:val="Prrafodelista"/>
        <w:keepNext/>
        <w:tabs>
          <w:tab w:val="left" w:pos="2568"/>
        </w:tabs>
        <w:spacing w:line="360" w:lineRule="auto"/>
        <w:jc w:val="center"/>
      </w:pPr>
      <w:r w:rsidRPr="00620AF7">
        <w:rPr>
          <w:rFonts w:ascii="Arial" w:hAnsi="Arial" w:cs="Arial"/>
          <w:bCs/>
          <w:noProof/>
          <w:sz w:val="24"/>
          <w:szCs w:val="24"/>
          <w:lang w:eastAsia="es-MX"/>
        </w:rPr>
        <w:drawing>
          <wp:inline distT="0" distB="0" distL="0" distR="0" wp14:anchorId="41A673E9" wp14:editId="5E78C78B">
            <wp:extent cx="1893134" cy="2524836"/>
            <wp:effectExtent l="0" t="0" r="0" b="8890"/>
            <wp:docPr id="20" name="Imagen 20" descr="C:\Users\M.C. REGINALDO\Downloads\WhatsApp Image 2020-02-13 at 1.33.4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.C. REGINALDO\Downloads\WhatsApp Image 2020-02-13 at 1.33.43 PM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257" cy="253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150C2" w14:textId="77777777" w:rsidR="00DF5D41" w:rsidRPr="00DF5D41" w:rsidRDefault="00DF5D41" w:rsidP="00DF5D41">
      <w:pPr>
        <w:jc w:val="center"/>
        <w:rPr>
          <w:rFonts w:ascii="Times New Roman" w:hAnsi="Times New Roman" w:cs="Times New Roman"/>
          <w:sz w:val="24"/>
          <w:szCs w:val="24"/>
        </w:rPr>
      </w:pPr>
      <w:r w:rsidRPr="00DF5D41">
        <w:rPr>
          <w:rFonts w:ascii="Times New Roman" w:hAnsi="Times New Roman" w:cs="Times New Roman"/>
          <w:sz w:val="24"/>
          <w:szCs w:val="24"/>
        </w:rPr>
        <w:t>Fuente: Elaboración propia.</w:t>
      </w:r>
    </w:p>
    <w:p w14:paraId="0C0DF383" w14:textId="77777777" w:rsidR="00030DB7" w:rsidRPr="00552496" w:rsidRDefault="004524E8" w:rsidP="00AD67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resultado del concurso previamente citado</w:t>
      </w:r>
      <w:r w:rsidR="00CB6BD2">
        <w:rPr>
          <w:rFonts w:ascii="Times New Roman" w:hAnsi="Times New Roman" w:cs="Times New Roman"/>
          <w:sz w:val="24"/>
          <w:szCs w:val="24"/>
        </w:rPr>
        <w:t>, s</w:t>
      </w:r>
      <w:r w:rsidR="00030DB7" w:rsidRPr="00552496">
        <w:rPr>
          <w:rFonts w:ascii="Times New Roman" w:hAnsi="Times New Roman" w:cs="Times New Roman"/>
          <w:sz w:val="24"/>
          <w:szCs w:val="24"/>
        </w:rPr>
        <w:t>e obtuvo un</w:t>
      </w:r>
      <w:r w:rsidR="00D35493">
        <w:rPr>
          <w:rFonts w:ascii="Times New Roman" w:hAnsi="Times New Roman" w:cs="Times New Roman"/>
          <w:sz w:val="24"/>
          <w:szCs w:val="24"/>
        </w:rPr>
        <w:t>a presea (véase Figura 13) y</w:t>
      </w:r>
      <w:r w:rsidR="00030DB7" w:rsidRPr="00552496">
        <w:rPr>
          <w:rFonts w:ascii="Times New Roman" w:hAnsi="Times New Roman" w:cs="Times New Roman"/>
          <w:sz w:val="24"/>
          <w:szCs w:val="24"/>
        </w:rPr>
        <w:t xml:space="preserve"> recono</w:t>
      </w:r>
      <w:r>
        <w:rPr>
          <w:rFonts w:ascii="Times New Roman" w:hAnsi="Times New Roman" w:cs="Times New Roman"/>
          <w:sz w:val="24"/>
          <w:szCs w:val="24"/>
        </w:rPr>
        <w:t>cimiento institucional</w:t>
      </w:r>
      <w:r w:rsidR="00D35493">
        <w:rPr>
          <w:rFonts w:ascii="Times New Roman" w:hAnsi="Times New Roman" w:cs="Times New Roman"/>
          <w:sz w:val="24"/>
          <w:szCs w:val="24"/>
        </w:rPr>
        <w:t xml:space="preserve"> de 1er.</w:t>
      </w:r>
      <w:r w:rsidR="00E44689">
        <w:rPr>
          <w:rFonts w:ascii="Times New Roman" w:hAnsi="Times New Roman" w:cs="Times New Roman"/>
          <w:sz w:val="24"/>
          <w:szCs w:val="24"/>
        </w:rPr>
        <w:t xml:space="preserve"> </w:t>
      </w:r>
      <w:r w:rsidR="00030DB7" w:rsidRPr="00552496">
        <w:rPr>
          <w:rFonts w:ascii="Times New Roman" w:hAnsi="Times New Roman" w:cs="Times New Roman"/>
          <w:sz w:val="24"/>
          <w:szCs w:val="24"/>
        </w:rPr>
        <w:t xml:space="preserve">lugar </w:t>
      </w:r>
      <w:r w:rsidR="00D35493">
        <w:rPr>
          <w:rFonts w:ascii="Times New Roman" w:hAnsi="Times New Roman" w:cs="Times New Roman"/>
          <w:sz w:val="24"/>
          <w:szCs w:val="24"/>
        </w:rPr>
        <w:t xml:space="preserve">(véase Figura 14) </w:t>
      </w:r>
      <w:r w:rsidR="00030DB7" w:rsidRPr="00552496">
        <w:rPr>
          <w:rFonts w:ascii="Times New Roman" w:hAnsi="Times New Roman" w:cs="Times New Roman"/>
          <w:sz w:val="24"/>
          <w:szCs w:val="24"/>
        </w:rPr>
        <w:t>e</w:t>
      </w:r>
      <w:r w:rsidR="00030DB7">
        <w:rPr>
          <w:rFonts w:ascii="Times New Roman" w:hAnsi="Times New Roman" w:cs="Times New Roman"/>
          <w:sz w:val="24"/>
          <w:szCs w:val="24"/>
        </w:rPr>
        <w:t xml:space="preserve">n el </w:t>
      </w:r>
      <w:r w:rsidR="00D35493">
        <w:rPr>
          <w:rFonts w:ascii="Times New Roman" w:hAnsi="Times New Roman" w:cs="Times New Roman"/>
          <w:sz w:val="24"/>
          <w:szCs w:val="24"/>
        </w:rPr>
        <w:t>“</w:t>
      </w:r>
      <w:r w:rsidR="00030DB7">
        <w:rPr>
          <w:rFonts w:ascii="Times New Roman" w:hAnsi="Times New Roman" w:cs="Times New Roman"/>
          <w:sz w:val="24"/>
          <w:szCs w:val="24"/>
        </w:rPr>
        <w:t>Encuentro de Proyecto Aula</w:t>
      </w:r>
      <w:r w:rsidR="0072414F">
        <w:rPr>
          <w:rFonts w:ascii="Times New Roman" w:hAnsi="Times New Roman" w:cs="Times New Roman"/>
          <w:sz w:val="24"/>
          <w:szCs w:val="24"/>
        </w:rPr>
        <w:t xml:space="preserve"> 2019</w:t>
      </w:r>
      <w:r w:rsidR="00D35493">
        <w:rPr>
          <w:rFonts w:ascii="Times New Roman" w:hAnsi="Times New Roman" w:cs="Times New Roman"/>
          <w:sz w:val="24"/>
          <w:szCs w:val="24"/>
        </w:rPr>
        <w:t>”.</w:t>
      </w:r>
    </w:p>
    <w:p w14:paraId="620BE311" w14:textId="77777777" w:rsidR="008431C1" w:rsidRDefault="008431C1" w:rsidP="00DF5D41">
      <w:pPr>
        <w:pStyle w:val="Descripcin"/>
        <w:spacing w:after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59989E66" w14:textId="77777777" w:rsidR="008431C1" w:rsidRDefault="008431C1" w:rsidP="00DF5D41">
      <w:pPr>
        <w:pStyle w:val="Descripcin"/>
        <w:spacing w:after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089D0E7D" w14:textId="77777777" w:rsidR="008431C1" w:rsidRDefault="008431C1" w:rsidP="00DF5D41">
      <w:pPr>
        <w:pStyle w:val="Descripcin"/>
        <w:spacing w:after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488E0A65" w14:textId="77777777" w:rsidR="008431C1" w:rsidRDefault="008431C1" w:rsidP="00DF5D41">
      <w:pPr>
        <w:pStyle w:val="Descripcin"/>
        <w:spacing w:after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67C68BA0" w14:textId="77777777" w:rsidR="008431C1" w:rsidRDefault="008431C1" w:rsidP="00DF5D41">
      <w:pPr>
        <w:pStyle w:val="Descripcin"/>
        <w:spacing w:after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38182958" w14:textId="77777777" w:rsidR="008431C1" w:rsidRDefault="008431C1" w:rsidP="00DF5D41">
      <w:pPr>
        <w:pStyle w:val="Descripcin"/>
        <w:spacing w:after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49B2C72E" w14:textId="77777777" w:rsidR="008431C1" w:rsidRDefault="008431C1" w:rsidP="00DF5D41">
      <w:pPr>
        <w:pStyle w:val="Descripcin"/>
        <w:spacing w:after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344C6691" w14:textId="77777777" w:rsidR="008431C1" w:rsidRDefault="008431C1" w:rsidP="00DF5D41">
      <w:pPr>
        <w:pStyle w:val="Descripcin"/>
        <w:spacing w:after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279C8E87" w14:textId="77777777" w:rsidR="008431C1" w:rsidRDefault="008431C1" w:rsidP="00DF5D41">
      <w:pPr>
        <w:pStyle w:val="Descripcin"/>
        <w:spacing w:after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7C1B1DBE" w14:textId="77777777" w:rsidR="008431C1" w:rsidRDefault="008431C1" w:rsidP="00DF5D41">
      <w:pPr>
        <w:pStyle w:val="Descripcin"/>
        <w:spacing w:after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37009D26" w14:textId="77777777" w:rsidR="008431C1" w:rsidRDefault="008431C1" w:rsidP="00DF5D41">
      <w:pPr>
        <w:pStyle w:val="Descripcin"/>
        <w:spacing w:after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780DADEE" w14:textId="77777777" w:rsidR="008431C1" w:rsidRDefault="008431C1" w:rsidP="00DF5D41">
      <w:pPr>
        <w:pStyle w:val="Descripcin"/>
        <w:spacing w:after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212D1D9C" w14:textId="77777777" w:rsidR="008431C1" w:rsidRDefault="008431C1" w:rsidP="00DF5D41">
      <w:pPr>
        <w:pStyle w:val="Descripcin"/>
        <w:spacing w:after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5497F753" w14:textId="77777777" w:rsidR="008431C1" w:rsidRDefault="008431C1" w:rsidP="00DF5D41">
      <w:pPr>
        <w:pStyle w:val="Descripcin"/>
        <w:spacing w:after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55539BAB" w14:textId="77777777" w:rsidR="008431C1" w:rsidRDefault="00DF5D41" w:rsidP="00DF5D41">
      <w:pPr>
        <w:pStyle w:val="Descripcin"/>
        <w:spacing w:after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>Figura 1</w:t>
      </w: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Ilustración \* ARABIC </w:instrText>
      </w: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3</w:t>
      </w: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Presea obtenida en el “Encuentro de Proyecto Aula 2019” </w:t>
      </w:r>
    </w:p>
    <w:p w14:paraId="31F0FEFD" w14:textId="0062473D" w:rsidR="00DF5D41" w:rsidRPr="00DF5D41" w:rsidRDefault="00DF5D41" w:rsidP="00DF5D41">
      <w:pPr>
        <w:pStyle w:val="Descripcin"/>
        <w:spacing w:after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F5D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</w:p>
    <w:p w14:paraId="50BC59F3" w14:textId="77777777" w:rsidR="00552496" w:rsidRPr="009F777A" w:rsidRDefault="00552496" w:rsidP="00552496">
      <w:pPr>
        <w:keepNext/>
        <w:jc w:val="center"/>
        <w:rPr>
          <w:rFonts w:ascii="Arial" w:hAnsi="Arial" w:cs="Arial"/>
        </w:rPr>
      </w:pPr>
      <w:r w:rsidRPr="009F777A">
        <w:rPr>
          <w:rFonts w:ascii="Arial" w:hAnsi="Arial" w:cs="Arial"/>
          <w:noProof/>
          <w:lang w:eastAsia="es-MX"/>
        </w:rPr>
        <w:drawing>
          <wp:inline distT="0" distB="0" distL="0" distR="0" wp14:anchorId="4EA48028" wp14:editId="4F35CFFC">
            <wp:extent cx="3637128" cy="2049911"/>
            <wp:effectExtent l="0" t="0" r="1905" b="7620"/>
            <wp:docPr id="21" name="Imagen 21" descr="C:\Users\M.C. REGINALDO\Downloads\WhatsApp Image 2020-02-13 at 1.32.2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.C. REGINALDO\Downloads\WhatsApp Image 2020-02-13 at 1.32.22 PM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729" cy="205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31615" w14:textId="77777777" w:rsidR="00DF5D41" w:rsidRPr="00DF5D41" w:rsidRDefault="00DF5D41" w:rsidP="00DF5D41">
      <w:pPr>
        <w:jc w:val="center"/>
        <w:rPr>
          <w:rFonts w:ascii="Times New Roman" w:hAnsi="Times New Roman" w:cs="Times New Roman"/>
          <w:sz w:val="24"/>
          <w:szCs w:val="24"/>
        </w:rPr>
      </w:pPr>
      <w:r w:rsidRPr="00DF5D41">
        <w:rPr>
          <w:rFonts w:ascii="Times New Roman" w:hAnsi="Times New Roman" w:cs="Times New Roman"/>
          <w:sz w:val="24"/>
          <w:szCs w:val="24"/>
        </w:rPr>
        <w:t>Fuente: Elaboración propia.</w:t>
      </w:r>
    </w:p>
    <w:p w14:paraId="25D0D81F" w14:textId="77777777" w:rsidR="00552496" w:rsidRDefault="00552496" w:rsidP="00552496"/>
    <w:p w14:paraId="0C2E1516" w14:textId="77777777" w:rsidR="00A809A2" w:rsidRDefault="00A809A2" w:rsidP="00552496"/>
    <w:p w14:paraId="0E922320" w14:textId="175A3B93" w:rsidR="00A809A2" w:rsidRPr="008431C1" w:rsidRDefault="00A809A2" w:rsidP="00552496">
      <w:pPr>
        <w:rPr>
          <w:rFonts w:ascii="Times New Roman" w:hAnsi="Times New Roman" w:cs="Times New Roman"/>
          <w:sz w:val="24"/>
          <w:szCs w:val="24"/>
        </w:rPr>
      </w:pPr>
      <w:r w:rsidRPr="008431C1">
        <w:rPr>
          <w:rFonts w:ascii="Times New Roman" w:hAnsi="Times New Roman" w:cs="Times New Roman"/>
          <w:sz w:val="24"/>
          <w:szCs w:val="24"/>
        </w:rPr>
        <w:t>Figura 1</w:t>
      </w:r>
      <w:r w:rsidRPr="008431C1">
        <w:rPr>
          <w:rFonts w:ascii="Times New Roman" w:hAnsi="Times New Roman" w:cs="Times New Roman"/>
          <w:sz w:val="24"/>
          <w:szCs w:val="24"/>
        </w:rPr>
        <w:fldChar w:fldCharType="begin"/>
      </w:r>
      <w:r w:rsidRPr="008431C1">
        <w:rPr>
          <w:rFonts w:ascii="Times New Roman" w:hAnsi="Times New Roman" w:cs="Times New Roman"/>
          <w:sz w:val="24"/>
          <w:szCs w:val="24"/>
        </w:rPr>
        <w:instrText xml:space="preserve"> SEQ Ilustración \* ARABIC </w:instrText>
      </w:r>
      <w:r w:rsidRPr="008431C1">
        <w:rPr>
          <w:rFonts w:ascii="Times New Roman" w:hAnsi="Times New Roman" w:cs="Times New Roman"/>
          <w:sz w:val="24"/>
          <w:szCs w:val="24"/>
        </w:rPr>
        <w:fldChar w:fldCharType="separate"/>
      </w:r>
      <w:r w:rsidRPr="008431C1">
        <w:rPr>
          <w:rFonts w:ascii="Times New Roman" w:hAnsi="Times New Roman" w:cs="Times New Roman"/>
          <w:sz w:val="24"/>
          <w:szCs w:val="24"/>
        </w:rPr>
        <w:t>4</w:t>
      </w:r>
      <w:r w:rsidRPr="008431C1">
        <w:rPr>
          <w:rFonts w:ascii="Times New Roman" w:hAnsi="Times New Roman" w:cs="Times New Roman"/>
          <w:sz w:val="24"/>
          <w:szCs w:val="24"/>
        </w:rPr>
        <w:fldChar w:fldCharType="end"/>
      </w:r>
      <w:r w:rsidRPr="008431C1">
        <w:rPr>
          <w:rFonts w:ascii="Times New Roman" w:hAnsi="Times New Roman" w:cs="Times New Roman"/>
          <w:sz w:val="24"/>
          <w:szCs w:val="24"/>
        </w:rPr>
        <w:t xml:space="preserve">.Reconocimiento institucional en el “Encuentro de Proyecto Aula 2019”  </w:t>
      </w:r>
    </w:p>
    <w:p w14:paraId="57FFF00E" w14:textId="77777777" w:rsidR="00552496" w:rsidRDefault="00552496" w:rsidP="00552496">
      <w:pPr>
        <w:keepNext/>
        <w:jc w:val="center"/>
      </w:pPr>
      <w:r>
        <w:rPr>
          <w:noProof/>
          <w:lang w:eastAsia="es-MX"/>
        </w:rPr>
        <w:drawing>
          <wp:inline distT="0" distB="0" distL="0" distR="0" wp14:anchorId="70CB4DBD" wp14:editId="60BD0A02">
            <wp:extent cx="2018665" cy="2552369"/>
            <wp:effectExtent l="0" t="0" r="635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0-02-19 at 10.41.39 AM.jpe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8" t="22723" r="4756" b="16047"/>
                    <a:stretch/>
                  </pic:blipFill>
                  <pic:spPr bwMode="auto">
                    <a:xfrm>
                      <a:off x="0" y="0"/>
                      <a:ext cx="2021319" cy="2555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42E611" w14:textId="5195F198" w:rsidR="00DF5D41" w:rsidRPr="00DF5D41" w:rsidRDefault="00DF5D41" w:rsidP="008431C1">
      <w:pPr>
        <w:jc w:val="center"/>
        <w:rPr>
          <w:rFonts w:ascii="Times New Roman" w:hAnsi="Times New Roman" w:cs="Times New Roman"/>
          <w:sz w:val="24"/>
          <w:szCs w:val="24"/>
        </w:rPr>
      </w:pPr>
      <w:r w:rsidRPr="00DF5D41">
        <w:rPr>
          <w:rFonts w:ascii="Times New Roman" w:hAnsi="Times New Roman" w:cs="Times New Roman"/>
          <w:sz w:val="24"/>
          <w:szCs w:val="24"/>
        </w:rPr>
        <w:t>Fuente: Elaboración propia.</w:t>
      </w:r>
    </w:p>
    <w:p w14:paraId="33A1EC0D" w14:textId="77777777" w:rsidR="008670F2" w:rsidRPr="009F777A" w:rsidRDefault="008670F2" w:rsidP="00552496">
      <w:pPr>
        <w:jc w:val="both"/>
        <w:rPr>
          <w:rFonts w:ascii="Arial" w:hAnsi="Arial" w:cs="Arial"/>
          <w:sz w:val="24"/>
          <w:szCs w:val="24"/>
        </w:rPr>
      </w:pPr>
    </w:p>
    <w:p w14:paraId="65E96C3D" w14:textId="77777777" w:rsidR="00030DB7" w:rsidRPr="00030DB7" w:rsidRDefault="00030DB7" w:rsidP="00AD67B5">
      <w:pPr>
        <w:pStyle w:val="Ttulo2"/>
        <w:spacing w:before="0" w:after="0"/>
      </w:pPr>
      <w:r>
        <w:t>F</w:t>
      </w:r>
      <w:r w:rsidRPr="00030DB7">
        <w:t>uturas líneas de investigación</w:t>
      </w:r>
    </w:p>
    <w:p w14:paraId="46EA3EDF" w14:textId="77777777" w:rsidR="00030DB7" w:rsidRPr="00030DB7" w:rsidRDefault="00AF592C" w:rsidP="00AD67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relevancia tecnológica y sus implicaciones en inclusión</w:t>
      </w:r>
      <w:r w:rsidR="00030DB7" w:rsidRPr="00030D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necesitan profundizar</w:t>
      </w:r>
      <w:r w:rsidR="00030DB7" w:rsidRPr="00030DB7">
        <w:rPr>
          <w:rFonts w:ascii="Times New Roman" w:hAnsi="Times New Roman" w:cs="Times New Roman"/>
          <w:sz w:val="24"/>
          <w:szCs w:val="24"/>
        </w:rPr>
        <w:t xml:space="preserve"> en la investigación de nuevas líneas </w:t>
      </w:r>
      <w:r>
        <w:rPr>
          <w:rFonts w:ascii="Times New Roman" w:hAnsi="Times New Roman" w:cs="Times New Roman"/>
          <w:sz w:val="24"/>
          <w:szCs w:val="24"/>
        </w:rPr>
        <w:t xml:space="preserve">en ingeniería biomédica </w:t>
      </w:r>
      <w:r w:rsidR="00030DB7" w:rsidRPr="00030DB7">
        <w:rPr>
          <w:rFonts w:ascii="Times New Roman" w:hAnsi="Times New Roman" w:cs="Times New Roman"/>
          <w:sz w:val="24"/>
          <w:szCs w:val="24"/>
        </w:rPr>
        <w:t xml:space="preserve">que fortalezcan el presente proyecto. </w:t>
      </w:r>
    </w:p>
    <w:p w14:paraId="237ABB45" w14:textId="77777777" w:rsidR="00030DB7" w:rsidRPr="00030DB7" w:rsidRDefault="00030DB7" w:rsidP="00AD67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DB7">
        <w:rPr>
          <w:rFonts w:ascii="Times New Roman" w:hAnsi="Times New Roman" w:cs="Times New Roman"/>
          <w:sz w:val="24"/>
          <w:szCs w:val="24"/>
        </w:rPr>
        <w:t>A nivel tecnológico pueden generarse prototipos similares o ad</w:t>
      </w:r>
      <w:r w:rsidR="00A75C2D">
        <w:rPr>
          <w:rFonts w:ascii="Times New Roman" w:hAnsi="Times New Roman" w:cs="Times New Roman"/>
          <w:sz w:val="24"/>
          <w:szCs w:val="24"/>
        </w:rPr>
        <w:t xml:space="preserve">aptar </w:t>
      </w:r>
      <w:r w:rsidR="00E44689">
        <w:rPr>
          <w:rFonts w:ascii="Times New Roman" w:hAnsi="Times New Roman" w:cs="Times New Roman"/>
          <w:sz w:val="24"/>
          <w:szCs w:val="24"/>
        </w:rPr>
        <w:t>el</w:t>
      </w:r>
      <w:r w:rsidRPr="00030DB7">
        <w:rPr>
          <w:rFonts w:ascii="Times New Roman" w:hAnsi="Times New Roman" w:cs="Times New Roman"/>
          <w:sz w:val="24"/>
          <w:szCs w:val="24"/>
        </w:rPr>
        <w:t xml:space="preserve"> actual para resolver diferentes discapacidades como las físicas y sensoriales</w:t>
      </w:r>
      <w:r w:rsidR="00A75C2D">
        <w:rPr>
          <w:rFonts w:ascii="Times New Roman" w:hAnsi="Times New Roman" w:cs="Times New Roman"/>
          <w:sz w:val="24"/>
          <w:szCs w:val="24"/>
        </w:rPr>
        <w:t xml:space="preserve"> </w:t>
      </w:r>
      <w:r w:rsidRPr="00030DB7">
        <w:rPr>
          <w:rFonts w:ascii="Times New Roman" w:hAnsi="Times New Roman" w:cs="Times New Roman"/>
          <w:sz w:val="24"/>
          <w:szCs w:val="24"/>
        </w:rPr>
        <w:t xml:space="preserve">que limitan la forma en que una persona se </w:t>
      </w:r>
      <w:r w:rsidR="00A75C2D">
        <w:rPr>
          <w:rFonts w:ascii="Times New Roman" w:hAnsi="Times New Roman" w:cs="Times New Roman"/>
          <w:sz w:val="24"/>
          <w:szCs w:val="24"/>
        </w:rPr>
        <w:t>desplaza en su entorno.</w:t>
      </w:r>
    </w:p>
    <w:p w14:paraId="366EF9C5" w14:textId="77777777" w:rsidR="00030DB7" w:rsidRPr="00030DB7" w:rsidRDefault="00030DB7" w:rsidP="00AD67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DB7">
        <w:rPr>
          <w:rFonts w:ascii="Times New Roman" w:hAnsi="Times New Roman" w:cs="Times New Roman"/>
          <w:sz w:val="24"/>
          <w:szCs w:val="24"/>
        </w:rPr>
        <w:lastRenderedPageBreak/>
        <w:t xml:space="preserve">Una nueva línea de investigación sería indagar las principales problemáticas motrices, sensoriales y de manipulación tecnológica que los usuarios pudieran presentar y </w:t>
      </w:r>
      <w:r w:rsidR="00615DD3">
        <w:rPr>
          <w:rFonts w:ascii="Times New Roman" w:hAnsi="Times New Roman" w:cs="Times New Roman"/>
          <w:sz w:val="24"/>
          <w:szCs w:val="24"/>
        </w:rPr>
        <w:t>mejorar con ellas</w:t>
      </w:r>
      <w:r w:rsidRPr="00030DB7">
        <w:rPr>
          <w:rFonts w:ascii="Times New Roman" w:hAnsi="Times New Roman" w:cs="Times New Roman"/>
          <w:sz w:val="24"/>
          <w:szCs w:val="24"/>
        </w:rPr>
        <w:t xml:space="preserve"> </w:t>
      </w:r>
      <w:r w:rsidR="00615DD3">
        <w:rPr>
          <w:rFonts w:ascii="Times New Roman" w:hAnsi="Times New Roman" w:cs="Times New Roman"/>
          <w:sz w:val="24"/>
          <w:szCs w:val="24"/>
        </w:rPr>
        <w:t xml:space="preserve">el </w:t>
      </w:r>
      <w:r w:rsidRPr="00030DB7">
        <w:rPr>
          <w:rFonts w:ascii="Times New Roman" w:hAnsi="Times New Roman" w:cs="Times New Roman"/>
          <w:sz w:val="24"/>
          <w:szCs w:val="24"/>
        </w:rPr>
        <w:t xml:space="preserve"> prototipo.</w:t>
      </w:r>
    </w:p>
    <w:p w14:paraId="5A70BAC7" w14:textId="77777777" w:rsidR="00552496" w:rsidRDefault="00615DD3" w:rsidP="00AD67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DB7">
        <w:rPr>
          <w:rFonts w:ascii="Times New Roman" w:hAnsi="Times New Roman" w:cs="Times New Roman"/>
          <w:sz w:val="24"/>
          <w:szCs w:val="24"/>
        </w:rPr>
        <w:t>Como una segunda línea de investigación explorar prototipos con difer</w:t>
      </w:r>
      <w:r>
        <w:rPr>
          <w:rFonts w:ascii="Times New Roman" w:hAnsi="Times New Roman" w:cs="Times New Roman"/>
          <w:sz w:val="24"/>
          <w:szCs w:val="24"/>
        </w:rPr>
        <w:t xml:space="preserve">entes características para </w:t>
      </w:r>
      <w:r w:rsidRPr="00030DB7">
        <w:rPr>
          <w:rFonts w:ascii="Times New Roman" w:hAnsi="Times New Roman" w:cs="Times New Roman"/>
          <w:sz w:val="24"/>
          <w:szCs w:val="24"/>
        </w:rPr>
        <w:t>discapacidad</w:t>
      </w:r>
      <w:r>
        <w:rPr>
          <w:rFonts w:ascii="Times New Roman" w:hAnsi="Times New Roman" w:cs="Times New Roman"/>
          <w:sz w:val="24"/>
          <w:szCs w:val="24"/>
        </w:rPr>
        <w:t xml:space="preserve"> física y visual</w:t>
      </w:r>
      <w:r w:rsidRPr="00030DB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que sigan </w:t>
      </w:r>
      <w:r w:rsidRPr="00030DB7">
        <w:rPr>
          <w:rFonts w:ascii="Times New Roman" w:hAnsi="Times New Roman" w:cs="Times New Roman"/>
          <w:sz w:val="24"/>
          <w:szCs w:val="24"/>
        </w:rPr>
        <w:t xml:space="preserve">patrones relacionados con </w:t>
      </w:r>
      <w:r w:rsidR="004B2ED7">
        <w:rPr>
          <w:rFonts w:ascii="Times New Roman" w:hAnsi="Times New Roman" w:cs="Times New Roman"/>
          <w:sz w:val="24"/>
          <w:szCs w:val="24"/>
        </w:rPr>
        <w:t>el cuidado del medio ambiente.</w:t>
      </w:r>
    </w:p>
    <w:p w14:paraId="31BA57AF" w14:textId="77777777" w:rsidR="00552496" w:rsidRDefault="00552496" w:rsidP="00AD67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C2A3EC" w14:textId="77777777" w:rsidR="00552496" w:rsidRPr="00552496" w:rsidRDefault="00552496" w:rsidP="00AD67B5">
      <w:pPr>
        <w:pStyle w:val="Ttulo2"/>
        <w:spacing w:before="0" w:after="0"/>
      </w:pPr>
      <w:r w:rsidRPr="00552496">
        <w:t>Agradecimientos</w:t>
      </w:r>
    </w:p>
    <w:p w14:paraId="4A177C49" w14:textId="77777777" w:rsidR="00FB7100" w:rsidRDefault="00F54BAD" w:rsidP="00AD67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52496" w:rsidRPr="00552496">
        <w:rPr>
          <w:rFonts w:ascii="Times New Roman" w:hAnsi="Times New Roman" w:cs="Times New Roman"/>
          <w:sz w:val="24"/>
          <w:szCs w:val="24"/>
        </w:rPr>
        <w:t>inceramente</w:t>
      </w:r>
      <w:r>
        <w:rPr>
          <w:rFonts w:ascii="Times New Roman" w:hAnsi="Times New Roman" w:cs="Times New Roman"/>
          <w:sz w:val="24"/>
          <w:szCs w:val="24"/>
        </w:rPr>
        <w:t xml:space="preserve"> ex</w:t>
      </w:r>
      <w:r w:rsidR="004B2ED7">
        <w:rPr>
          <w:rFonts w:ascii="Times New Roman" w:hAnsi="Times New Roman" w:cs="Times New Roman"/>
          <w:sz w:val="24"/>
          <w:szCs w:val="24"/>
        </w:rPr>
        <w:t>presamos</w:t>
      </w:r>
      <w:r>
        <w:rPr>
          <w:rFonts w:ascii="Times New Roman" w:hAnsi="Times New Roman" w:cs="Times New Roman"/>
          <w:sz w:val="24"/>
          <w:szCs w:val="24"/>
        </w:rPr>
        <w:t xml:space="preserve"> nuestra gratitud</w:t>
      </w:r>
      <w:r w:rsidR="00552496" w:rsidRPr="00552496">
        <w:rPr>
          <w:rFonts w:ascii="Times New Roman" w:hAnsi="Times New Roman" w:cs="Times New Roman"/>
          <w:sz w:val="24"/>
          <w:szCs w:val="24"/>
        </w:rPr>
        <w:t xml:space="preserve"> a quienes hicieron posible este </w:t>
      </w:r>
      <w:r w:rsidR="0076253A">
        <w:rPr>
          <w:rFonts w:ascii="Times New Roman" w:hAnsi="Times New Roman" w:cs="Times New Roman"/>
          <w:sz w:val="24"/>
          <w:szCs w:val="24"/>
        </w:rPr>
        <w:t>trabajo científico</w:t>
      </w:r>
      <w:r w:rsidR="00552496" w:rsidRPr="00552496">
        <w:rPr>
          <w:rFonts w:ascii="Times New Roman" w:hAnsi="Times New Roman" w:cs="Times New Roman"/>
          <w:sz w:val="24"/>
          <w:szCs w:val="24"/>
        </w:rPr>
        <w:t>, comenzando por el Instit</w:t>
      </w:r>
      <w:r w:rsidR="004B2ED7">
        <w:rPr>
          <w:rFonts w:ascii="Times New Roman" w:hAnsi="Times New Roman" w:cs="Times New Roman"/>
          <w:sz w:val="24"/>
          <w:szCs w:val="24"/>
        </w:rPr>
        <w:t>uto Politécnico Nacional</w:t>
      </w:r>
      <w:r w:rsidR="00E44689">
        <w:rPr>
          <w:rFonts w:ascii="Times New Roman" w:hAnsi="Times New Roman" w:cs="Times New Roman"/>
          <w:sz w:val="24"/>
          <w:szCs w:val="24"/>
        </w:rPr>
        <w:t xml:space="preserve"> que nos</w:t>
      </w:r>
      <w:r w:rsidR="00552496" w:rsidRPr="00552496">
        <w:rPr>
          <w:rFonts w:ascii="Times New Roman" w:hAnsi="Times New Roman" w:cs="Times New Roman"/>
          <w:sz w:val="24"/>
          <w:szCs w:val="24"/>
        </w:rPr>
        <w:t xml:space="preserve"> ha apoyado en </w:t>
      </w:r>
      <w:r w:rsidR="001349FE">
        <w:rPr>
          <w:rFonts w:ascii="Times New Roman" w:hAnsi="Times New Roman" w:cs="Times New Roman"/>
          <w:sz w:val="24"/>
          <w:szCs w:val="24"/>
        </w:rPr>
        <w:t>nuestra</w:t>
      </w:r>
      <w:r w:rsidR="00552496" w:rsidRPr="00552496">
        <w:rPr>
          <w:rFonts w:ascii="Times New Roman" w:hAnsi="Times New Roman" w:cs="Times New Roman"/>
          <w:sz w:val="24"/>
          <w:szCs w:val="24"/>
        </w:rPr>
        <w:t xml:space="preserve"> trayectoria académica como docente</w:t>
      </w:r>
      <w:r w:rsidR="001349FE">
        <w:rPr>
          <w:rFonts w:ascii="Times New Roman" w:hAnsi="Times New Roman" w:cs="Times New Roman"/>
          <w:sz w:val="24"/>
          <w:szCs w:val="24"/>
        </w:rPr>
        <w:t>s</w:t>
      </w:r>
      <w:r w:rsidR="00552496" w:rsidRPr="00552496">
        <w:rPr>
          <w:rFonts w:ascii="Times New Roman" w:hAnsi="Times New Roman" w:cs="Times New Roman"/>
          <w:sz w:val="24"/>
          <w:szCs w:val="24"/>
        </w:rPr>
        <w:t xml:space="preserve"> e investigador</w:t>
      </w:r>
      <w:r w:rsidR="001349FE">
        <w:rPr>
          <w:rFonts w:ascii="Times New Roman" w:hAnsi="Times New Roman" w:cs="Times New Roman"/>
          <w:sz w:val="24"/>
          <w:szCs w:val="24"/>
        </w:rPr>
        <w:t>es</w:t>
      </w:r>
      <w:r w:rsidR="00552496" w:rsidRPr="00552496">
        <w:rPr>
          <w:rFonts w:ascii="Times New Roman" w:hAnsi="Times New Roman" w:cs="Times New Roman"/>
          <w:sz w:val="24"/>
          <w:szCs w:val="24"/>
        </w:rPr>
        <w:t xml:space="preserve"> en el ámbi</w:t>
      </w:r>
      <w:r w:rsidR="00FD2ABC">
        <w:rPr>
          <w:rFonts w:ascii="Times New Roman" w:hAnsi="Times New Roman" w:cs="Times New Roman"/>
          <w:sz w:val="24"/>
          <w:szCs w:val="24"/>
        </w:rPr>
        <w:t>to científico y tecnológico</w:t>
      </w:r>
      <w:r w:rsidR="00881B6E">
        <w:rPr>
          <w:rFonts w:ascii="Times New Roman" w:hAnsi="Times New Roman" w:cs="Times New Roman"/>
          <w:sz w:val="24"/>
          <w:szCs w:val="24"/>
        </w:rPr>
        <w:t>. A</w:t>
      </w:r>
      <w:r w:rsidR="00FD2ABC">
        <w:rPr>
          <w:rFonts w:ascii="Times New Roman" w:hAnsi="Times New Roman" w:cs="Times New Roman"/>
          <w:sz w:val="24"/>
          <w:szCs w:val="24"/>
        </w:rPr>
        <w:t>si</w:t>
      </w:r>
      <w:r w:rsidR="00552496" w:rsidRPr="00552496">
        <w:rPr>
          <w:rFonts w:ascii="Times New Roman" w:hAnsi="Times New Roman" w:cs="Times New Roman"/>
          <w:sz w:val="24"/>
          <w:szCs w:val="24"/>
        </w:rPr>
        <w:t>mismo</w:t>
      </w:r>
      <w:r w:rsidR="00FD2ABC">
        <w:rPr>
          <w:rFonts w:ascii="Times New Roman" w:hAnsi="Times New Roman" w:cs="Times New Roman"/>
          <w:sz w:val="24"/>
          <w:szCs w:val="24"/>
        </w:rPr>
        <w:t>,</w:t>
      </w:r>
      <w:r w:rsidR="00552496" w:rsidRPr="00552496">
        <w:rPr>
          <w:rFonts w:ascii="Times New Roman" w:hAnsi="Times New Roman" w:cs="Times New Roman"/>
          <w:sz w:val="24"/>
          <w:szCs w:val="24"/>
        </w:rPr>
        <w:t xml:space="preserve"> </w:t>
      </w:r>
      <w:r w:rsidR="00881B6E">
        <w:rPr>
          <w:rFonts w:ascii="Times New Roman" w:hAnsi="Times New Roman" w:cs="Times New Roman"/>
          <w:sz w:val="24"/>
          <w:szCs w:val="24"/>
        </w:rPr>
        <w:t>a los docentes que</w:t>
      </w:r>
      <w:r w:rsidR="001349FE">
        <w:rPr>
          <w:rFonts w:ascii="Times New Roman" w:hAnsi="Times New Roman" w:cs="Times New Roman"/>
          <w:sz w:val="24"/>
          <w:szCs w:val="24"/>
        </w:rPr>
        <w:t xml:space="preserve"> nos formaron en nuestra</w:t>
      </w:r>
      <w:r w:rsidR="00552496" w:rsidRPr="00552496">
        <w:rPr>
          <w:rFonts w:ascii="Times New Roman" w:hAnsi="Times New Roman" w:cs="Times New Roman"/>
          <w:sz w:val="24"/>
          <w:szCs w:val="24"/>
        </w:rPr>
        <w:t xml:space="preserve"> área de estudios</w:t>
      </w:r>
      <w:r w:rsidR="00881B6E">
        <w:rPr>
          <w:rFonts w:ascii="Times New Roman" w:hAnsi="Times New Roman" w:cs="Times New Roman"/>
          <w:sz w:val="24"/>
          <w:szCs w:val="24"/>
        </w:rPr>
        <w:t xml:space="preserve"> en</w:t>
      </w:r>
      <w:r>
        <w:rPr>
          <w:rFonts w:ascii="Times New Roman" w:hAnsi="Times New Roman" w:cs="Times New Roman"/>
          <w:sz w:val="24"/>
          <w:szCs w:val="24"/>
        </w:rPr>
        <w:t xml:space="preserve"> la Escuela Superior de Ingeniería y Mecánica y Eléctrica</w:t>
      </w:r>
      <w:r w:rsidR="00552496" w:rsidRPr="005524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54BAD">
        <w:rPr>
          <w:rFonts w:ascii="Times New Roman" w:hAnsi="Times New Roman" w:cs="Times New Roman"/>
          <w:smallCaps/>
          <w:sz w:val="24"/>
          <w:szCs w:val="24"/>
        </w:rPr>
        <w:t>esime</w:t>
      </w:r>
      <w:proofErr w:type="spellEnd"/>
      <w:r>
        <w:rPr>
          <w:rFonts w:ascii="Times New Roman" w:hAnsi="Times New Roman" w:cs="Times New Roman"/>
          <w:smallCaps/>
          <w:sz w:val="24"/>
          <w:szCs w:val="24"/>
        </w:rPr>
        <w:t>)</w:t>
      </w:r>
      <w:r w:rsidR="00552496" w:rsidRPr="00552496">
        <w:rPr>
          <w:rFonts w:ascii="Times New Roman" w:hAnsi="Times New Roman" w:cs="Times New Roman"/>
          <w:sz w:val="24"/>
          <w:szCs w:val="24"/>
        </w:rPr>
        <w:t>, Unidad Profes</w:t>
      </w:r>
      <w:r w:rsidR="001349FE">
        <w:rPr>
          <w:rFonts w:ascii="Times New Roman" w:hAnsi="Times New Roman" w:cs="Times New Roman"/>
          <w:sz w:val="24"/>
          <w:szCs w:val="24"/>
        </w:rPr>
        <w:t xml:space="preserve">ional Zacatenco. </w:t>
      </w:r>
      <w:r w:rsidR="00FB7100">
        <w:rPr>
          <w:rFonts w:ascii="Times New Roman" w:hAnsi="Times New Roman" w:cs="Times New Roman"/>
          <w:sz w:val="24"/>
          <w:szCs w:val="24"/>
        </w:rPr>
        <w:t>A</w:t>
      </w:r>
      <w:r w:rsidR="00552496" w:rsidRPr="00552496">
        <w:rPr>
          <w:rFonts w:ascii="Times New Roman" w:hAnsi="Times New Roman" w:cs="Times New Roman"/>
          <w:sz w:val="24"/>
          <w:szCs w:val="24"/>
        </w:rPr>
        <w:t xml:space="preserve"> todos aquellos que han formado parte de </w:t>
      </w:r>
      <w:r w:rsidR="001349FE">
        <w:rPr>
          <w:rFonts w:ascii="Times New Roman" w:hAnsi="Times New Roman" w:cs="Times New Roman"/>
          <w:sz w:val="24"/>
          <w:szCs w:val="24"/>
        </w:rPr>
        <w:t>nuestra</w:t>
      </w:r>
      <w:r w:rsidR="00552496" w:rsidRPr="00552496">
        <w:rPr>
          <w:rFonts w:ascii="Times New Roman" w:hAnsi="Times New Roman" w:cs="Times New Roman"/>
          <w:sz w:val="24"/>
          <w:szCs w:val="24"/>
        </w:rPr>
        <w:t xml:space="preserve"> carrera docente y profesional</w:t>
      </w:r>
      <w:r w:rsidR="00E4468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07D769" w14:textId="77777777" w:rsidR="00FB7100" w:rsidRDefault="00FB7100" w:rsidP="00AD67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Agradecemos también</w:t>
      </w:r>
      <w:r w:rsidR="00881B6E">
        <w:rPr>
          <w:rFonts w:ascii="Times New Roman" w:hAnsi="Times New Roman" w:cs="Times New Roman"/>
          <w:sz w:val="24"/>
          <w:szCs w:val="24"/>
        </w:rPr>
        <w:t xml:space="preserve"> a todos lo</w:t>
      </w:r>
      <w:r w:rsidR="0076253A">
        <w:rPr>
          <w:rFonts w:ascii="Times New Roman" w:hAnsi="Times New Roman" w:cs="Times New Roman"/>
          <w:sz w:val="24"/>
          <w:szCs w:val="24"/>
        </w:rPr>
        <w:t xml:space="preserve">s </w:t>
      </w:r>
      <w:r w:rsidR="00881B6E">
        <w:rPr>
          <w:rFonts w:ascii="Times New Roman" w:hAnsi="Times New Roman" w:cs="Times New Roman"/>
          <w:sz w:val="24"/>
          <w:szCs w:val="24"/>
        </w:rPr>
        <w:t>usuarios</w:t>
      </w:r>
      <w:r w:rsidR="0076253A">
        <w:rPr>
          <w:rFonts w:ascii="Times New Roman" w:hAnsi="Times New Roman" w:cs="Times New Roman"/>
          <w:sz w:val="24"/>
          <w:szCs w:val="24"/>
        </w:rPr>
        <w:t xml:space="preserve"> que tuvier</w:t>
      </w:r>
      <w:r w:rsidR="00E44689">
        <w:rPr>
          <w:rFonts w:ascii="Times New Roman" w:hAnsi="Times New Roman" w:cs="Times New Roman"/>
          <w:sz w:val="24"/>
          <w:szCs w:val="24"/>
        </w:rPr>
        <w:t>o</w:t>
      </w:r>
      <w:r w:rsidR="0076253A">
        <w:rPr>
          <w:rFonts w:ascii="Times New Roman" w:hAnsi="Times New Roman" w:cs="Times New Roman"/>
          <w:sz w:val="24"/>
          <w:szCs w:val="24"/>
        </w:rPr>
        <w:t>n la amabilidad de probar, experimentar y ge</w:t>
      </w:r>
      <w:r w:rsidR="00E44689">
        <w:rPr>
          <w:rFonts w:ascii="Times New Roman" w:hAnsi="Times New Roman" w:cs="Times New Roman"/>
          <w:sz w:val="24"/>
          <w:szCs w:val="24"/>
        </w:rPr>
        <w:t>nerar sus comentarios con base en</w:t>
      </w:r>
      <w:r w:rsidR="0076253A">
        <w:rPr>
          <w:rFonts w:ascii="Times New Roman" w:hAnsi="Times New Roman" w:cs="Times New Roman"/>
          <w:sz w:val="24"/>
          <w:szCs w:val="24"/>
        </w:rPr>
        <w:t xml:space="preserve"> la operación y eficiencia del prototipo tecnológico. </w:t>
      </w:r>
    </w:p>
    <w:p w14:paraId="01DF974A" w14:textId="77777777" w:rsidR="00552496" w:rsidRPr="00552496" w:rsidRDefault="001349FE" w:rsidP="00AD67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último, deseamos</w:t>
      </w:r>
      <w:r w:rsidR="00552496" w:rsidRPr="00552496">
        <w:rPr>
          <w:rFonts w:ascii="Times New Roman" w:hAnsi="Times New Roman" w:cs="Times New Roman"/>
          <w:sz w:val="24"/>
          <w:szCs w:val="24"/>
        </w:rPr>
        <w:t xml:space="preserve"> expresar un agradecimiento</w:t>
      </w:r>
      <w:r w:rsidR="00FB7100">
        <w:rPr>
          <w:rFonts w:ascii="Times New Roman" w:hAnsi="Times New Roman" w:cs="Times New Roman"/>
          <w:sz w:val="24"/>
          <w:szCs w:val="24"/>
        </w:rPr>
        <w:t xml:space="preserve"> a evaluadores</w:t>
      </w:r>
      <w:r w:rsidR="00552496" w:rsidRPr="00552496">
        <w:rPr>
          <w:rFonts w:ascii="Times New Roman" w:hAnsi="Times New Roman" w:cs="Times New Roman"/>
          <w:sz w:val="24"/>
          <w:szCs w:val="24"/>
        </w:rPr>
        <w:t xml:space="preserve"> quienes realizaron </w:t>
      </w:r>
      <w:r w:rsidR="00FB7100">
        <w:rPr>
          <w:rFonts w:ascii="Times New Roman" w:hAnsi="Times New Roman" w:cs="Times New Roman"/>
          <w:sz w:val="24"/>
          <w:szCs w:val="24"/>
        </w:rPr>
        <w:t xml:space="preserve">la </w:t>
      </w:r>
      <w:r w:rsidR="0076253A">
        <w:rPr>
          <w:rFonts w:ascii="Times New Roman" w:hAnsi="Times New Roman" w:cs="Times New Roman"/>
          <w:sz w:val="24"/>
          <w:szCs w:val="24"/>
        </w:rPr>
        <w:t xml:space="preserve">revisión, </w:t>
      </w:r>
      <w:r w:rsidR="00552496" w:rsidRPr="00552496">
        <w:rPr>
          <w:rFonts w:ascii="Times New Roman" w:hAnsi="Times New Roman" w:cs="Times New Roman"/>
          <w:sz w:val="24"/>
          <w:szCs w:val="24"/>
        </w:rPr>
        <w:t xml:space="preserve">edición y publicación de este </w:t>
      </w:r>
      <w:r w:rsidR="0076253A">
        <w:rPr>
          <w:rFonts w:ascii="Times New Roman" w:hAnsi="Times New Roman" w:cs="Times New Roman"/>
          <w:sz w:val="24"/>
          <w:szCs w:val="24"/>
        </w:rPr>
        <w:t>artículo</w:t>
      </w:r>
      <w:r w:rsidR="00552496" w:rsidRPr="00552496">
        <w:rPr>
          <w:rFonts w:ascii="Times New Roman" w:hAnsi="Times New Roman" w:cs="Times New Roman"/>
          <w:sz w:val="24"/>
          <w:szCs w:val="24"/>
        </w:rPr>
        <w:t>.</w:t>
      </w:r>
    </w:p>
    <w:p w14:paraId="525E77FD" w14:textId="77777777" w:rsidR="00AD67B5" w:rsidRDefault="00AD67B5" w:rsidP="00AD67B5">
      <w:pPr>
        <w:rPr>
          <w:rFonts w:ascii="Times New Roman" w:hAnsi="Times New Roman" w:cs="Times New Roman"/>
          <w:sz w:val="24"/>
          <w:szCs w:val="24"/>
        </w:rPr>
      </w:pPr>
    </w:p>
    <w:p w14:paraId="2BCCC53C" w14:textId="75F4FB6D" w:rsidR="002E39C1" w:rsidRPr="00AD67B5" w:rsidRDefault="00924783" w:rsidP="00AD67B5">
      <w:pPr>
        <w:rPr>
          <w:b/>
          <w:bCs/>
          <w:sz w:val="28"/>
          <w:szCs w:val="28"/>
        </w:rPr>
      </w:pPr>
      <w:r w:rsidRPr="00AD67B5">
        <w:rPr>
          <w:b/>
          <w:bCs/>
          <w:sz w:val="28"/>
          <w:szCs w:val="28"/>
        </w:rPr>
        <w:t>Referencias</w:t>
      </w:r>
    </w:p>
    <w:p w14:paraId="3BB78C94" w14:textId="77777777" w:rsidR="00CB6A7C" w:rsidRPr="0085077F" w:rsidRDefault="00CB6A7C" w:rsidP="00FF492F">
      <w:pPr>
        <w:pStyle w:val="Bibliografa"/>
        <w:spacing w:after="0" w:line="360" w:lineRule="auto"/>
        <w:ind w:left="720" w:hanging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5077F">
        <w:rPr>
          <w:rFonts w:ascii="Times New Roman" w:hAnsi="Times New Roman" w:cs="Times New Roman"/>
          <w:noProof/>
          <w:sz w:val="24"/>
          <w:szCs w:val="24"/>
        </w:rPr>
        <w:t xml:space="preserve">Álvarez, Ó., </w:t>
      </w:r>
      <w:r w:rsidR="0085077F" w:rsidRPr="0085077F">
        <w:rPr>
          <w:rFonts w:ascii="Times New Roman" w:hAnsi="Times New Roman" w:cs="Times New Roman"/>
          <w:noProof/>
          <w:sz w:val="24"/>
          <w:szCs w:val="24"/>
        </w:rPr>
        <w:t xml:space="preserve">Guerra, B. y Ramírez, A. (2024). </w:t>
      </w:r>
      <w:r w:rsidR="0085077F" w:rsidRPr="00340A32">
        <w:rPr>
          <w:rFonts w:ascii="Times New Roman" w:hAnsi="Times New Roman" w:cs="Times New Roman"/>
          <w:i/>
          <w:noProof/>
          <w:sz w:val="24"/>
          <w:szCs w:val="24"/>
        </w:rPr>
        <w:t>Desarrollo de un sistema de detección de obstáculos con estabilización dinámica para bastones de personas no vidente</w:t>
      </w:r>
      <w:r w:rsidR="0085077F" w:rsidRPr="0085077F">
        <w:rPr>
          <w:rFonts w:ascii="Times New Roman" w:hAnsi="Times New Roman" w:cs="Times New Roman"/>
          <w:noProof/>
          <w:sz w:val="24"/>
          <w:szCs w:val="24"/>
        </w:rPr>
        <w:t xml:space="preserve">s [Tesis de </w:t>
      </w:r>
      <w:r w:rsidR="00340A32">
        <w:rPr>
          <w:rFonts w:ascii="Times New Roman" w:hAnsi="Times New Roman" w:cs="Times New Roman"/>
          <w:noProof/>
          <w:sz w:val="24"/>
          <w:szCs w:val="24"/>
        </w:rPr>
        <w:t>i</w:t>
      </w:r>
      <w:r w:rsidR="0085077F" w:rsidRPr="0085077F">
        <w:rPr>
          <w:rFonts w:ascii="Times New Roman" w:hAnsi="Times New Roman" w:cs="Times New Roman"/>
          <w:noProof/>
          <w:sz w:val="24"/>
          <w:szCs w:val="24"/>
        </w:rPr>
        <w:t>ngeniería, Universidad Politécnica Salesiana Ecuador].</w:t>
      </w:r>
    </w:p>
    <w:p w14:paraId="0B98D8AB" w14:textId="77777777" w:rsidR="00F54BAD" w:rsidRDefault="00F54BAD" w:rsidP="00FF492F">
      <w:pPr>
        <w:pStyle w:val="Bibliografa"/>
        <w:spacing w:after="0" w:line="360" w:lineRule="auto"/>
        <w:ind w:left="720" w:hanging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Martínez-Hernández, M. M., Ortiz-Simón, J. L. y Hernández-Cruz, N. (2016). Bastón electrónico para personas invidentes con sensor de distancia y luz. </w:t>
      </w:r>
      <w:r w:rsidRPr="00F54BAD">
        <w:rPr>
          <w:rFonts w:ascii="Times New Roman" w:hAnsi="Times New Roman" w:cs="Times New Roman"/>
          <w:i/>
          <w:noProof/>
          <w:sz w:val="24"/>
          <w:szCs w:val="24"/>
        </w:rPr>
        <w:t>Revista Prototipos Tecnológicos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54BAD">
        <w:rPr>
          <w:rFonts w:ascii="Times New Roman" w:hAnsi="Times New Roman" w:cs="Times New Roman"/>
          <w:i/>
          <w:noProof/>
          <w:sz w:val="24"/>
          <w:szCs w:val="24"/>
        </w:rPr>
        <w:t>2</w:t>
      </w:r>
      <w:r>
        <w:rPr>
          <w:rFonts w:ascii="Times New Roman" w:hAnsi="Times New Roman" w:cs="Times New Roman"/>
          <w:noProof/>
          <w:sz w:val="24"/>
          <w:szCs w:val="24"/>
        </w:rPr>
        <w:t>(3)</w:t>
      </w:r>
      <w:r w:rsidR="001644F7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1-5.</w:t>
      </w:r>
    </w:p>
    <w:p w14:paraId="01BCD5DE" w14:textId="763B3729" w:rsidR="006C2C52" w:rsidRPr="006C2C52" w:rsidRDefault="006C2C52" w:rsidP="00FF492F">
      <w:pPr>
        <w:pStyle w:val="Bibliografa"/>
        <w:spacing w:after="0" w:line="360" w:lineRule="auto"/>
        <w:ind w:left="720" w:hanging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C2C52">
        <w:rPr>
          <w:rFonts w:ascii="Times New Roman" w:hAnsi="Times New Roman" w:cs="Times New Roman"/>
          <w:noProof/>
          <w:sz w:val="24"/>
          <w:szCs w:val="24"/>
        </w:rPr>
        <w:t xml:space="preserve">Organización Mundial de la Salud. (2020). </w:t>
      </w:r>
      <w:r w:rsidRPr="00673B4E">
        <w:rPr>
          <w:rFonts w:ascii="Times New Roman" w:hAnsi="Times New Roman" w:cs="Times New Roman"/>
          <w:i/>
          <w:noProof/>
          <w:sz w:val="24"/>
          <w:szCs w:val="24"/>
        </w:rPr>
        <w:t>Discapacidad.</w:t>
      </w:r>
      <w:r w:rsidRPr="006C2C52">
        <w:rPr>
          <w:rFonts w:ascii="Times New Roman" w:hAnsi="Times New Roman" w:cs="Times New Roman"/>
          <w:noProof/>
          <w:sz w:val="24"/>
          <w:szCs w:val="24"/>
        </w:rPr>
        <w:t xml:space="preserve"> OMS.</w:t>
      </w:r>
      <w:r w:rsidR="00FF492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6C2C52">
        <w:rPr>
          <w:rFonts w:ascii="Times New Roman" w:hAnsi="Times New Roman" w:cs="Times New Roman"/>
          <w:noProof/>
          <w:sz w:val="24"/>
          <w:szCs w:val="24"/>
        </w:rPr>
        <w:t>https://www.paho.org/es/temas/discapacidad</w:t>
      </w:r>
    </w:p>
    <w:p w14:paraId="44654C89" w14:textId="77777777" w:rsidR="006C2C52" w:rsidRDefault="006C2C52" w:rsidP="006C2C52"/>
    <w:p w14:paraId="7D360806" w14:textId="77777777" w:rsidR="006C2C52" w:rsidRDefault="006C2C52" w:rsidP="006C2C52"/>
    <w:p w14:paraId="771C025F" w14:textId="77777777" w:rsidR="00FD119D" w:rsidRDefault="00FD119D" w:rsidP="006C2C52"/>
    <w:p w14:paraId="305E115D" w14:textId="77777777" w:rsidR="00FD119D" w:rsidRDefault="00FD119D" w:rsidP="006C2C52"/>
    <w:tbl>
      <w:tblPr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6315"/>
      </w:tblGrid>
      <w:tr w:rsidR="00FD119D" w:rsidRPr="00FD119D" w14:paraId="2E10456D" w14:textId="77777777" w:rsidTr="00FD119D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56CF0" w14:textId="77777777" w:rsidR="00FD119D" w:rsidRPr="00FD119D" w:rsidRDefault="00FD119D" w:rsidP="00FD119D">
            <w:pPr>
              <w:pStyle w:val="Ttulo3"/>
              <w:widowControl w:val="0"/>
              <w:spacing w:before="0" w:line="240" w:lineRule="auto"/>
              <w:jc w:val="left"/>
              <w:rPr>
                <w:rFonts w:cs="Times New Roman"/>
                <w:b w:val="0"/>
                <w:bCs/>
                <w:sz w:val="24"/>
              </w:rPr>
            </w:pPr>
            <w:r w:rsidRPr="00FD119D">
              <w:rPr>
                <w:rFonts w:cs="Times New Roman"/>
                <w:b w:val="0"/>
                <w:bCs/>
                <w:sz w:val="24"/>
              </w:rPr>
              <w:lastRenderedPageBreak/>
              <w:t>Rol de Contribución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129DF" w14:textId="21957166" w:rsidR="00FD119D" w:rsidRPr="00FD119D" w:rsidRDefault="00FD119D" w:rsidP="00FD119D">
            <w:pPr>
              <w:pStyle w:val="Ttulo3"/>
              <w:widowControl w:val="0"/>
              <w:spacing w:before="0" w:line="240" w:lineRule="auto"/>
              <w:jc w:val="left"/>
              <w:rPr>
                <w:rFonts w:cs="Times New Roman"/>
                <w:b w:val="0"/>
                <w:bCs/>
                <w:sz w:val="24"/>
              </w:rPr>
            </w:pPr>
            <w:bookmarkStart w:id="7" w:name="_btsjgdfgjwkr" w:colFirst="0" w:colLast="0"/>
            <w:bookmarkEnd w:id="7"/>
            <w:r>
              <w:rPr>
                <w:rFonts w:cs="Times New Roman"/>
                <w:b w:val="0"/>
                <w:bCs/>
                <w:sz w:val="24"/>
              </w:rPr>
              <w:t>Autor (es)</w:t>
            </w:r>
          </w:p>
        </w:tc>
      </w:tr>
      <w:tr w:rsidR="00FD119D" w:rsidRPr="00FD119D" w14:paraId="5BD2C777" w14:textId="77777777" w:rsidTr="00FD119D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43247" w14:textId="77777777" w:rsidR="00FD119D" w:rsidRPr="00FD119D" w:rsidRDefault="00FD119D" w:rsidP="00FD11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Conceptualización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1A77A" w14:textId="7D2C136B" w:rsidR="00FD119D" w:rsidRPr="00FD119D" w:rsidRDefault="00FD119D" w:rsidP="00FD119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José Reginaldo López Escobedo</w:t>
            </w:r>
          </w:p>
        </w:tc>
      </w:tr>
      <w:tr w:rsidR="00FD119D" w:rsidRPr="00FD119D" w14:paraId="01D95C22" w14:textId="77777777" w:rsidTr="00FD119D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AF965" w14:textId="77777777" w:rsidR="00FD119D" w:rsidRPr="00FD119D" w:rsidRDefault="00FD119D" w:rsidP="00FD11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Metodología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675FD" w14:textId="1EF1E702" w:rsidR="00FD119D" w:rsidRPr="00FD119D" w:rsidRDefault="00FD119D" w:rsidP="00FD119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José Reginaldo López Escobedo</w:t>
            </w:r>
          </w:p>
        </w:tc>
      </w:tr>
      <w:tr w:rsidR="00FD119D" w:rsidRPr="00FD119D" w14:paraId="1CD746E6" w14:textId="77777777" w:rsidTr="00FD119D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02313" w14:textId="77777777" w:rsidR="00FD119D" w:rsidRPr="00FD119D" w:rsidRDefault="00FD119D" w:rsidP="00FD11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Software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3699B" w14:textId="41380A5F" w:rsidR="00FD119D" w:rsidRPr="00FD119D" w:rsidRDefault="00FD119D" w:rsidP="00FD119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José Reginaldo López Escobedo</w:t>
            </w:r>
          </w:p>
        </w:tc>
      </w:tr>
      <w:tr w:rsidR="00FD119D" w:rsidRPr="00FD119D" w14:paraId="41AFBB7F" w14:textId="77777777" w:rsidTr="00FD119D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7B0C9" w14:textId="77777777" w:rsidR="00FD119D" w:rsidRPr="00FD119D" w:rsidRDefault="00FD119D" w:rsidP="00FD11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Validación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5D095" w14:textId="77777777" w:rsidR="00FD119D" w:rsidRPr="00FD119D" w:rsidRDefault="00FD119D" w:rsidP="00FD11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Ana Rosa Sandoval Iturbe</w:t>
            </w:r>
          </w:p>
        </w:tc>
      </w:tr>
      <w:tr w:rsidR="00FD119D" w:rsidRPr="00FD119D" w14:paraId="16816AFE" w14:textId="77777777" w:rsidTr="00FD119D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8C909" w14:textId="77777777" w:rsidR="00FD119D" w:rsidRPr="00FD119D" w:rsidRDefault="00FD119D" w:rsidP="00FD11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Análisis Formal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75AC1" w14:textId="1DF2C5C4" w:rsidR="00FD119D" w:rsidRPr="00FD119D" w:rsidRDefault="00FD119D" w:rsidP="00FD119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José Reginaldo López Escobedo</w:t>
            </w:r>
          </w:p>
        </w:tc>
      </w:tr>
      <w:tr w:rsidR="00FD119D" w:rsidRPr="00FD119D" w14:paraId="7FF50049" w14:textId="77777777" w:rsidTr="00FD119D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253AF" w14:textId="77777777" w:rsidR="00FD119D" w:rsidRPr="00FD119D" w:rsidRDefault="00FD119D" w:rsidP="00FD11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Investigación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1505E" w14:textId="77777777" w:rsidR="00FD119D" w:rsidRPr="00FD119D" w:rsidRDefault="00FD119D" w:rsidP="00FD119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José Reginaldo López Escobedo</w:t>
            </w:r>
          </w:p>
        </w:tc>
      </w:tr>
      <w:tr w:rsidR="00FD119D" w:rsidRPr="00FD119D" w14:paraId="24B1E42C" w14:textId="77777777" w:rsidTr="00FD119D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8DE10" w14:textId="77777777" w:rsidR="00FD119D" w:rsidRPr="00FD119D" w:rsidRDefault="00FD119D" w:rsidP="00FD11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Recursos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BFB3B" w14:textId="77777777" w:rsidR="00FD119D" w:rsidRPr="00FD119D" w:rsidRDefault="00FD119D" w:rsidP="00FD11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Ana Rosa Sandoval Iturbe</w:t>
            </w:r>
          </w:p>
        </w:tc>
      </w:tr>
      <w:tr w:rsidR="00FD119D" w:rsidRPr="00FD119D" w14:paraId="520F9783" w14:textId="77777777" w:rsidTr="00FD119D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B2860" w14:textId="77777777" w:rsidR="00FD119D" w:rsidRPr="00FD119D" w:rsidRDefault="00FD119D" w:rsidP="00FD11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Curación de datos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8D427" w14:textId="77777777" w:rsidR="00FD119D" w:rsidRPr="00FD119D" w:rsidRDefault="00FD119D" w:rsidP="00FD11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Ana Rosa Sandoval Iturbe</w:t>
            </w:r>
          </w:p>
        </w:tc>
      </w:tr>
      <w:tr w:rsidR="00FD119D" w:rsidRPr="00FD119D" w14:paraId="13FFD71E" w14:textId="77777777" w:rsidTr="00FD119D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45109" w14:textId="77777777" w:rsidR="00FD119D" w:rsidRPr="00FD119D" w:rsidRDefault="00FD119D" w:rsidP="00FD11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Escritura - Preparación del borrador original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594F1" w14:textId="77777777" w:rsidR="00FD119D" w:rsidRPr="00FD119D" w:rsidRDefault="00FD119D" w:rsidP="00FD11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Ana Rosa Sandoval Iturbe</w:t>
            </w:r>
          </w:p>
        </w:tc>
      </w:tr>
      <w:tr w:rsidR="00FD119D" w:rsidRPr="00FD119D" w14:paraId="6C49EF93" w14:textId="77777777" w:rsidTr="00FD119D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C4D26" w14:textId="77777777" w:rsidR="00FD119D" w:rsidRPr="00FD119D" w:rsidRDefault="00FD119D" w:rsidP="00FD11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Escritura - Revisión y edición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88DEE" w14:textId="77777777" w:rsidR="00FD119D" w:rsidRPr="00FD119D" w:rsidRDefault="00FD119D" w:rsidP="00FD11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Ana Rosa Sandoval Iturbe</w:t>
            </w:r>
          </w:p>
        </w:tc>
      </w:tr>
      <w:tr w:rsidR="00FD119D" w:rsidRPr="00FD119D" w14:paraId="338F01E3" w14:textId="77777777" w:rsidTr="00FD119D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8CE04" w14:textId="77777777" w:rsidR="00FD119D" w:rsidRPr="00FD119D" w:rsidRDefault="00FD119D" w:rsidP="00FD11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Visualización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453C9" w14:textId="77777777" w:rsidR="00FD119D" w:rsidRPr="00FD119D" w:rsidRDefault="00FD119D" w:rsidP="00FD119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Ana Rosa Sandoval Iturbe</w:t>
            </w:r>
          </w:p>
        </w:tc>
      </w:tr>
      <w:tr w:rsidR="00FD119D" w:rsidRPr="00FD119D" w14:paraId="7C2E51B5" w14:textId="77777777" w:rsidTr="00FD119D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84054" w14:textId="77777777" w:rsidR="00FD119D" w:rsidRPr="00FD119D" w:rsidRDefault="00FD119D" w:rsidP="00FD11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Supervisión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369CB" w14:textId="0599AF39" w:rsidR="00FD119D" w:rsidRPr="00FD119D" w:rsidRDefault="00FD119D" w:rsidP="00FD119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José Reginaldo López Escobedo</w:t>
            </w:r>
          </w:p>
        </w:tc>
      </w:tr>
      <w:tr w:rsidR="00FD119D" w:rsidRPr="00FD119D" w14:paraId="210A3CF4" w14:textId="77777777" w:rsidTr="00FD119D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1791A" w14:textId="77777777" w:rsidR="00FD119D" w:rsidRPr="00FD119D" w:rsidRDefault="00FD119D" w:rsidP="00FD11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Administración de Proyectos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FA71A" w14:textId="77777777" w:rsidR="00FD119D" w:rsidRPr="00FD119D" w:rsidRDefault="00FD119D" w:rsidP="00FD119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José Reginaldo López Escobedo</w:t>
            </w:r>
          </w:p>
        </w:tc>
      </w:tr>
      <w:tr w:rsidR="00FD119D" w:rsidRPr="00FD119D" w14:paraId="593BCC5A" w14:textId="77777777" w:rsidTr="00FD119D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13270" w14:textId="77777777" w:rsidR="00FD119D" w:rsidRPr="00FD119D" w:rsidRDefault="00FD119D" w:rsidP="00FD11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Adquisición de fondos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8A558" w14:textId="77777777" w:rsidR="00FD119D" w:rsidRPr="00FD119D" w:rsidRDefault="00FD119D" w:rsidP="00FD11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19D">
              <w:rPr>
                <w:rFonts w:ascii="Times New Roman" w:hAnsi="Times New Roman" w:cs="Times New Roman"/>
                <w:bCs/>
                <w:sz w:val="24"/>
                <w:szCs w:val="24"/>
              </w:rPr>
              <w:t>Ana Rosa Sandoval Iturbe</w:t>
            </w:r>
          </w:p>
        </w:tc>
      </w:tr>
    </w:tbl>
    <w:p w14:paraId="09F5C01A" w14:textId="77777777" w:rsidR="00FD119D" w:rsidRDefault="00FD119D" w:rsidP="006C2C52"/>
    <w:p w14:paraId="1CDEC05F" w14:textId="77777777" w:rsidR="006C2C52" w:rsidRDefault="006C2C52" w:rsidP="006C2C52"/>
    <w:p w14:paraId="2886CF76" w14:textId="77777777" w:rsidR="006C2C52" w:rsidRPr="006C2C52" w:rsidRDefault="006C2C52" w:rsidP="006C2C52"/>
    <w:sectPr w:rsidR="006C2C52" w:rsidRPr="006C2C52" w:rsidSect="0079109A">
      <w:headerReference w:type="default" r:id="rId27"/>
      <w:footerReference w:type="default" r:id="rId28"/>
      <w:pgSz w:w="12240" w:h="15840"/>
      <w:pgMar w:top="1417" w:right="1701" w:bottom="568" w:left="1701" w:header="142" w:footer="1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89F62" w14:textId="77777777" w:rsidR="00ED068F" w:rsidRDefault="00ED068F" w:rsidP="0079109A">
      <w:pPr>
        <w:spacing w:after="0" w:line="240" w:lineRule="auto"/>
      </w:pPr>
      <w:r>
        <w:separator/>
      </w:r>
    </w:p>
  </w:endnote>
  <w:endnote w:type="continuationSeparator" w:id="0">
    <w:p w14:paraId="5EA21836" w14:textId="77777777" w:rsidR="00ED068F" w:rsidRDefault="00ED068F" w:rsidP="00791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A13A5" w14:textId="2D9244A6" w:rsidR="0079109A" w:rsidRDefault="0079109A" w:rsidP="0079109A">
    <w:pPr>
      <w:pStyle w:val="Piedepgina"/>
      <w:jc w:val="center"/>
    </w:pPr>
    <w:r w:rsidRPr="001C0031">
      <w:rPr>
        <w:b/>
      </w:rPr>
      <w:t>Vol. 1</w:t>
    </w:r>
    <w:r>
      <w:rPr>
        <w:b/>
      </w:rPr>
      <w:t>3</w:t>
    </w:r>
    <w:r w:rsidRPr="001C0031">
      <w:rPr>
        <w:b/>
      </w:rPr>
      <w:t>, Núm. 2</w:t>
    </w:r>
    <w:r>
      <w:rPr>
        <w:b/>
      </w:rPr>
      <w:t>5</w:t>
    </w:r>
    <w:r w:rsidRPr="001C0031">
      <w:rPr>
        <w:b/>
      </w:rPr>
      <w:t xml:space="preserve">                  </w:t>
    </w:r>
    <w:r>
      <w:rPr>
        <w:b/>
      </w:rPr>
      <w:t xml:space="preserve">Julio - </w:t>
    </w:r>
    <w:proofErr w:type="gramStart"/>
    <w:r>
      <w:rPr>
        <w:b/>
      </w:rPr>
      <w:t>Diciembre</w:t>
    </w:r>
    <w:proofErr w:type="gramEnd"/>
    <w:r w:rsidRPr="001C0031">
      <w:rPr>
        <w:b/>
      </w:rPr>
      <w:t xml:space="preserve"> 202</w:t>
    </w:r>
    <w:r>
      <w:rPr>
        <w:b/>
      </w:rPr>
      <w:t>5</w:t>
    </w:r>
    <w:r w:rsidRPr="001C0031">
      <w:rPr>
        <w:b/>
      </w:rPr>
      <w:t xml:space="preserve">                          CTES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C06BA" w14:textId="77777777" w:rsidR="00ED068F" w:rsidRDefault="00ED068F" w:rsidP="0079109A">
      <w:pPr>
        <w:spacing w:after="0" w:line="240" w:lineRule="auto"/>
      </w:pPr>
      <w:r>
        <w:separator/>
      </w:r>
    </w:p>
  </w:footnote>
  <w:footnote w:type="continuationSeparator" w:id="0">
    <w:p w14:paraId="0911801E" w14:textId="77777777" w:rsidR="00ED068F" w:rsidRDefault="00ED068F" w:rsidP="00791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EBCC5" w14:textId="57A4B468" w:rsidR="0079109A" w:rsidRDefault="0079109A" w:rsidP="0079109A">
    <w:pPr>
      <w:pStyle w:val="Encabezado"/>
      <w:jc w:val="center"/>
    </w:pPr>
    <w:r>
      <w:rPr>
        <w:noProof/>
      </w:rPr>
      <w:drawing>
        <wp:inline distT="0" distB="0" distL="0" distR="0" wp14:anchorId="64A9D557" wp14:editId="626A6975">
          <wp:extent cx="4847619" cy="704762"/>
          <wp:effectExtent l="0" t="0" r="0" b="635"/>
          <wp:docPr id="1755838670" name="Imagen 17558386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49197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47619" cy="704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05AEA"/>
    <w:multiLevelType w:val="hybridMultilevel"/>
    <w:tmpl w:val="08CE02A2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51663"/>
    <w:multiLevelType w:val="hybridMultilevel"/>
    <w:tmpl w:val="03E00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14362"/>
    <w:multiLevelType w:val="hybridMultilevel"/>
    <w:tmpl w:val="A986F732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C2FF8"/>
    <w:multiLevelType w:val="hybridMultilevel"/>
    <w:tmpl w:val="E976D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F68BC"/>
    <w:multiLevelType w:val="hybridMultilevel"/>
    <w:tmpl w:val="7FA678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B1949"/>
    <w:multiLevelType w:val="multilevel"/>
    <w:tmpl w:val="71EA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44F6B"/>
    <w:multiLevelType w:val="hybridMultilevel"/>
    <w:tmpl w:val="E8D86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03D16"/>
    <w:multiLevelType w:val="hybridMultilevel"/>
    <w:tmpl w:val="8012B60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8621B"/>
    <w:multiLevelType w:val="hybridMultilevel"/>
    <w:tmpl w:val="ED56A3A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87A3C"/>
    <w:multiLevelType w:val="hybridMultilevel"/>
    <w:tmpl w:val="EF46D8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16076"/>
    <w:multiLevelType w:val="hybridMultilevel"/>
    <w:tmpl w:val="9C2844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D429F"/>
    <w:multiLevelType w:val="hybridMultilevel"/>
    <w:tmpl w:val="3D9CE3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165FC"/>
    <w:multiLevelType w:val="hybridMultilevel"/>
    <w:tmpl w:val="6FDCBB3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8B59B9"/>
    <w:multiLevelType w:val="hybridMultilevel"/>
    <w:tmpl w:val="BECE5610"/>
    <w:lvl w:ilvl="0" w:tplc="08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A127EB8"/>
    <w:multiLevelType w:val="hybridMultilevel"/>
    <w:tmpl w:val="7F7E6AA8"/>
    <w:lvl w:ilvl="0" w:tplc="08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AF4674F"/>
    <w:multiLevelType w:val="hybridMultilevel"/>
    <w:tmpl w:val="20ACE8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4A4115"/>
    <w:multiLevelType w:val="hybridMultilevel"/>
    <w:tmpl w:val="11BE06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04689"/>
    <w:multiLevelType w:val="hybridMultilevel"/>
    <w:tmpl w:val="894486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76242D"/>
    <w:multiLevelType w:val="hybridMultilevel"/>
    <w:tmpl w:val="F0DCB7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D91DCE"/>
    <w:multiLevelType w:val="hybridMultilevel"/>
    <w:tmpl w:val="86FC0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125476">
    <w:abstractNumId w:val="9"/>
  </w:num>
  <w:num w:numId="2" w16cid:durableId="1169831656">
    <w:abstractNumId w:val="16"/>
  </w:num>
  <w:num w:numId="3" w16cid:durableId="1234855612">
    <w:abstractNumId w:val="15"/>
  </w:num>
  <w:num w:numId="4" w16cid:durableId="630944134">
    <w:abstractNumId w:val="4"/>
  </w:num>
  <w:num w:numId="5" w16cid:durableId="790127966">
    <w:abstractNumId w:val="18"/>
  </w:num>
  <w:num w:numId="6" w16cid:durableId="1213268288">
    <w:abstractNumId w:val="5"/>
  </w:num>
  <w:num w:numId="7" w16cid:durableId="622033983">
    <w:abstractNumId w:val="19"/>
  </w:num>
  <w:num w:numId="8" w16cid:durableId="658730681">
    <w:abstractNumId w:val="6"/>
  </w:num>
  <w:num w:numId="9" w16cid:durableId="1096634905">
    <w:abstractNumId w:val="1"/>
  </w:num>
  <w:num w:numId="10" w16cid:durableId="439030540">
    <w:abstractNumId w:val="3"/>
  </w:num>
  <w:num w:numId="11" w16cid:durableId="676078655">
    <w:abstractNumId w:val="17"/>
  </w:num>
  <w:num w:numId="12" w16cid:durableId="1477913094">
    <w:abstractNumId w:val="10"/>
  </w:num>
  <w:num w:numId="13" w16cid:durableId="291327146">
    <w:abstractNumId w:val="11"/>
  </w:num>
  <w:num w:numId="14" w16cid:durableId="679625084">
    <w:abstractNumId w:val="2"/>
  </w:num>
  <w:num w:numId="15" w16cid:durableId="885683138">
    <w:abstractNumId w:val="7"/>
  </w:num>
  <w:num w:numId="16" w16cid:durableId="1933659037">
    <w:abstractNumId w:val="12"/>
  </w:num>
  <w:num w:numId="17" w16cid:durableId="1163396544">
    <w:abstractNumId w:val="13"/>
  </w:num>
  <w:num w:numId="18" w16cid:durableId="1356276034">
    <w:abstractNumId w:val="0"/>
  </w:num>
  <w:num w:numId="19" w16cid:durableId="140276794">
    <w:abstractNumId w:val="8"/>
  </w:num>
  <w:num w:numId="20" w16cid:durableId="5494156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791"/>
    <w:rsid w:val="0000281E"/>
    <w:rsid w:val="00003895"/>
    <w:rsid w:val="00020148"/>
    <w:rsid w:val="00030DB7"/>
    <w:rsid w:val="0003168E"/>
    <w:rsid w:val="00042E24"/>
    <w:rsid w:val="00050556"/>
    <w:rsid w:val="00052B17"/>
    <w:rsid w:val="00062AFA"/>
    <w:rsid w:val="00085089"/>
    <w:rsid w:val="00087F1A"/>
    <w:rsid w:val="000974F8"/>
    <w:rsid w:val="000A1961"/>
    <w:rsid w:val="000A4889"/>
    <w:rsid w:val="000B0F08"/>
    <w:rsid w:val="000C25CD"/>
    <w:rsid w:val="000D233B"/>
    <w:rsid w:val="000D2ABF"/>
    <w:rsid w:val="000F0B33"/>
    <w:rsid w:val="00103309"/>
    <w:rsid w:val="00107B1E"/>
    <w:rsid w:val="00116719"/>
    <w:rsid w:val="001246FD"/>
    <w:rsid w:val="0013303E"/>
    <w:rsid w:val="001349FE"/>
    <w:rsid w:val="0014116C"/>
    <w:rsid w:val="001644F7"/>
    <w:rsid w:val="00167F02"/>
    <w:rsid w:val="001855C9"/>
    <w:rsid w:val="00185BA0"/>
    <w:rsid w:val="00187747"/>
    <w:rsid w:val="001A7FF5"/>
    <w:rsid w:val="001B3074"/>
    <w:rsid w:val="001C3B76"/>
    <w:rsid w:val="001E3719"/>
    <w:rsid w:val="001E6029"/>
    <w:rsid w:val="001F376D"/>
    <w:rsid w:val="0020097D"/>
    <w:rsid w:val="002248F9"/>
    <w:rsid w:val="002268BA"/>
    <w:rsid w:val="00263DB8"/>
    <w:rsid w:val="00283F9B"/>
    <w:rsid w:val="00291D66"/>
    <w:rsid w:val="002D365F"/>
    <w:rsid w:val="002E39C1"/>
    <w:rsid w:val="00321AA6"/>
    <w:rsid w:val="00332594"/>
    <w:rsid w:val="00340A32"/>
    <w:rsid w:val="003823D0"/>
    <w:rsid w:val="00395C15"/>
    <w:rsid w:val="003A5523"/>
    <w:rsid w:val="003A78E9"/>
    <w:rsid w:val="003B576C"/>
    <w:rsid w:val="003B5D06"/>
    <w:rsid w:val="003C361A"/>
    <w:rsid w:val="003C46BE"/>
    <w:rsid w:val="003D31EE"/>
    <w:rsid w:val="003F139D"/>
    <w:rsid w:val="003F5512"/>
    <w:rsid w:val="00417E08"/>
    <w:rsid w:val="00422E86"/>
    <w:rsid w:val="00423AB6"/>
    <w:rsid w:val="00425AFE"/>
    <w:rsid w:val="00445E04"/>
    <w:rsid w:val="0045157C"/>
    <w:rsid w:val="004524E8"/>
    <w:rsid w:val="004629F7"/>
    <w:rsid w:val="0046346E"/>
    <w:rsid w:val="004641CD"/>
    <w:rsid w:val="00464EDD"/>
    <w:rsid w:val="004A44BF"/>
    <w:rsid w:val="004B2ED7"/>
    <w:rsid w:val="004B6418"/>
    <w:rsid w:val="004C0EE2"/>
    <w:rsid w:val="004D1ADF"/>
    <w:rsid w:val="004D6F9F"/>
    <w:rsid w:val="004F01F2"/>
    <w:rsid w:val="004F09EA"/>
    <w:rsid w:val="004F4417"/>
    <w:rsid w:val="00500CA3"/>
    <w:rsid w:val="00517C62"/>
    <w:rsid w:val="00524C24"/>
    <w:rsid w:val="00550785"/>
    <w:rsid w:val="00552496"/>
    <w:rsid w:val="00556EC7"/>
    <w:rsid w:val="00560C8A"/>
    <w:rsid w:val="005661A6"/>
    <w:rsid w:val="00567831"/>
    <w:rsid w:val="005769A1"/>
    <w:rsid w:val="00597373"/>
    <w:rsid w:val="005A1BFB"/>
    <w:rsid w:val="005B5DB2"/>
    <w:rsid w:val="00615DD3"/>
    <w:rsid w:val="00631897"/>
    <w:rsid w:val="00632F34"/>
    <w:rsid w:val="00636F14"/>
    <w:rsid w:val="006574B7"/>
    <w:rsid w:val="0067022C"/>
    <w:rsid w:val="00673B4E"/>
    <w:rsid w:val="006777C4"/>
    <w:rsid w:val="006861F2"/>
    <w:rsid w:val="0069026F"/>
    <w:rsid w:val="0069261F"/>
    <w:rsid w:val="006C2C52"/>
    <w:rsid w:val="006D7FA3"/>
    <w:rsid w:val="006F7A8F"/>
    <w:rsid w:val="007232FE"/>
    <w:rsid w:val="0072414F"/>
    <w:rsid w:val="007260ED"/>
    <w:rsid w:val="0074711C"/>
    <w:rsid w:val="0075203C"/>
    <w:rsid w:val="0076253A"/>
    <w:rsid w:val="0077713E"/>
    <w:rsid w:val="00782FB2"/>
    <w:rsid w:val="0079109A"/>
    <w:rsid w:val="00794093"/>
    <w:rsid w:val="007E44ED"/>
    <w:rsid w:val="008030DB"/>
    <w:rsid w:val="00812326"/>
    <w:rsid w:val="00835E3A"/>
    <w:rsid w:val="008431C1"/>
    <w:rsid w:val="0085077F"/>
    <w:rsid w:val="008670F2"/>
    <w:rsid w:val="00870860"/>
    <w:rsid w:val="00872B37"/>
    <w:rsid w:val="00873B4F"/>
    <w:rsid w:val="00881B6E"/>
    <w:rsid w:val="00884931"/>
    <w:rsid w:val="00890B17"/>
    <w:rsid w:val="00892E7E"/>
    <w:rsid w:val="008C7D8F"/>
    <w:rsid w:val="008D06AC"/>
    <w:rsid w:val="008E5383"/>
    <w:rsid w:val="008F5620"/>
    <w:rsid w:val="00920B07"/>
    <w:rsid w:val="00924783"/>
    <w:rsid w:val="00931D9C"/>
    <w:rsid w:val="00931EFB"/>
    <w:rsid w:val="009805D1"/>
    <w:rsid w:val="00994396"/>
    <w:rsid w:val="00995504"/>
    <w:rsid w:val="009A1C97"/>
    <w:rsid w:val="009B48E3"/>
    <w:rsid w:val="009D6098"/>
    <w:rsid w:val="009D7990"/>
    <w:rsid w:val="009F2AA5"/>
    <w:rsid w:val="009F79E9"/>
    <w:rsid w:val="00A4003F"/>
    <w:rsid w:val="00A47D19"/>
    <w:rsid w:val="00A541E2"/>
    <w:rsid w:val="00A64D44"/>
    <w:rsid w:val="00A75C2D"/>
    <w:rsid w:val="00A77F68"/>
    <w:rsid w:val="00A808B2"/>
    <w:rsid w:val="00A809A2"/>
    <w:rsid w:val="00AA226A"/>
    <w:rsid w:val="00AA45D1"/>
    <w:rsid w:val="00AA6E71"/>
    <w:rsid w:val="00AD67B5"/>
    <w:rsid w:val="00AE0305"/>
    <w:rsid w:val="00AF2422"/>
    <w:rsid w:val="00AF2E91"/>
    <w:rsid w:val="00AF592C"/>
    <w:rsid w:val="00B02D36"/>
    <w:rsid w:val="00B02E65"/>
    <w:rsid w:val="00B03319"/>
    <w:rsid w:val="00B24538"/>
    <w:rsid w:val="00B278F3"/>
    <w:rsid w:val="00B37883"/>
    <w:rsid w:val="00B44C57"/>
    <w:rsid w:val="00B5146D"/>
    <w:rsid w:val="00B60115"/>
    <w:rsid w:val="00B63088"/>
    <w:rsid w:val="00B75912"/>
    <w:rsid w:val="00B900AF"/>
    <w:rsid w:val="00B93F2A"/>
    <w:rsid w:val="00BD5182"/>
    <w:rsid w:val="00BE3FC3"/>
    <w:rsid w:val="00BF4DA1"/>
    <w:rsid w:val="00C1269F"/>
    <w:rsid w:val="00C134CB"/>
    <w:rsid w:val="00C20A6C"/>
    <w:rsid w:val="00C33241"/>
    <w:rsid w:val="00C339CD"/>
    <w:rsid w:val="00C37BEE"/>
    <w:rsid w:val="00C64A5C"/>
    <w:rsid w:val="00C66EC8"/>
    <w:rsid w:val="00C76D0F"/>
    <w:rsid w:val="00C81F93"/>
    <w:rsid w:val="00C853F1"/>
    <w:rsid w:val="00C91062"/>
    <w:rsid w:val="00C95FDA"/>
    <w:rsid w:val="00CB6A7C"/>
    <w:rsid w:val="00CB6BD2"/>
    <w:rsid w:val="00CD714C"/>
    <w:rsid w:val="00CF0D4F"/>
    <w:rsid w:val="00CF3943"/>
    <w:rsid w:val="00CF678D"/>
    <w:rsid w:val="00D0317B"/>
    <w:rsid w:val="00D15FB7"/>
    <w:rsid w:val="00D22902"/>
    <w:rsid w:val="00D23009"/>
    <w:rsid w:val="00D335D0"/>
    <w:rsid w:val="00D33BEB"/>
    <w:rsid w:val="00D35493"/>
    <w:rsid w:val="00D371F6"/>
    <w:rsid w:val="00D40791"/>
    <w:rsid w:val="00D44EFA"/>
    <w:rsid w:val="00D46C52"/>
    <w:rsid w:val="00D54D65"/>
    <w:rsid w:val="00D94BAB"/>
    <w:rsid w:val="00DD142A"/>
    <w:rsid w:val="00DD2EA4"/>
    <w:rsid w:val="00DE1345"/>
    <w:rsid w:val="00DE7390"/>
    <w:rsid w:val="00DF37BA"/>
    <w:rsid w:val="00DF5D41"/>
    <w:rsid w:val="00E2553C"/>
    <w:rsid w:val="00E41DAB"/>
    <w:rsid w:val="00E44689"/>
    <w:rsid w:val="00E44786"/>
    <w:rsid w:val="00E53967"/>
    <w:rsid w:val="00E7353C"/>
    <w:rsid w:val="00E83D6F"/>
    <w:rsid w:val="00E83D8A"/>
    <w:rsid w:val="00E92FEC"/>
    <w:rsid w:val="00EA1433"/>
    <w:rsid w:val="00EA61AA"/>
    <w:rsid w:val="00ED068F"/>
    <w:rsid w:val="00ED29FA"/>
    <w:rsid w:val="00EF62DF"/>
    <w:rsid w:val="00F108F4"/>
    <w:rsid w:val="00F11557"/>
    <w:rsid w:val="00F17B3F"/>
    <w:rsid w:val="00F17B59"/>
    <w:rsid w:val="00F34229"/>
    <w:rsid w:val="00F4692B"/>
    <w:rsid w:val="00F54BAD"/>
    <w:rsid w:val="00F577D2"/>
    <w:rsid w:val="00F85ED9"/>
    <w:rsid w:val="00F91282"/>
    <w:rsid w:val="00FA5279"/>
    <w:rsid w:val="00FB7100"/>
    <w:rsid w:val="00FC3AE5"/>
    <w:rsid w:val="00FD119D"/>
    <w:rsid w:val="00FD2ABC"/>
    <w:rsid w:val="00FE406D"/>
    <w:rsid w:val="00FE516F"/>
    <w:rsid w:val="00FF492F"/>
    <w:rsid w:val="00FF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BB5732"/>
  <w15:chartTrackingRefBased/>
  <w15:docId w15:val="{F7CE373F-A873-4968-9C24-443DDA1A0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791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A44BF"/>
    <w:pPr>
      <w:keepNext/>
      <w:keepLines/>
      <w:spacing w:before="160" w:after="120" w:line="360" w:lineRule="auto"/>
      <w:jc w:val="center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A44BF"/>
    <w:pPr>
      <w:keepNext/>
      <w:keepLines/>
      <w:spacing w:before="40" w:after="0"/>
      <w:jc w:val="center"/>
      <w:outlineLvl w:val="2"/>
    </w:pPr>
    <w:rPr>
      <w:rFonts w:ascii="Times New Roman" w:eastAsiaTheme="majorEastAsia" w:hAnsi="Times New Roman" w:cstheme="majorBidi"/>
      <w:b/>
      <w:color w:val="000000" w:themeColor="text1"/>
      <w:sz w:val="32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407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40791"/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y2iqfc">
    <w:name w:val="y2iqfc"/>
    <w:basedOn w:val="Fuentedeprrafopredeter"/>
    <w:rsid w:val="00D40791"/>
  </w:style>
  <w:style w:type="character" w:styleId="Hipervnculo">
    <w:name w:val="Hyperlink"/>
    <w:basedOn w:val="Fuentedeprrafopredeter"/>
    <w:uiPriority w:val="99"/>
    <w:unhideWhenUsed/>
    <w:rsid w:val="00FE406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4A44BF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Prrafodelista">
    <w:name w:val="List Paragraph"/>
    <w:basedOn w:val="Normal"/>
    <w:uiPriority w:val="34"/>
    <w:qFormat/>
    <w:rsid w:val="002E39C1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D371F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ibliografa">
    <w:name w:val="Bibliography"/>
    <w:basedOn w:val="Normal"/>
    <w:next w:val="Normal"/>
    <w:uiPriority w:val="37"/>
    <w:unhideWhenUsed/>
    <w:rsid w:val="00924783"/>
  </w:style>
  <w:style w:type="character" w:customStyle="1" w:styleId="Ttulo3Car">
    <w:name w:val="Título 3 Car"/>
    <w:basedOn w:val="Fuentedeprrafopredeter"/>
    <w:link w:val="Ttulo3"/>
    <w:uiPriority w:val="9"/>
    <w:rsid w:val="004A44BF"/>
    <w:rPr>
      <w:rFonts w:ascii="Times New Roman" w:eastAsiaTheme="majorEastAsia" w:hAnsi="Times New Roman" w:cstheme="majorBidi"/>
      <w:b/>
      <w:color w:val="000000" w:themeColor="text1"/>
      <w:sz w:val="32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A47D1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47D1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47D19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47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D19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7910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109A"/>
  </w:style>
  <w:style w:type="paragraph" w:styleId="Piedepgina">
    <w:name w:val="footer"/>
    <w:basedOn w:val="Normal"/>
    <w:link w:val="PiedepginaCar"/>
    <w:uiPriority w:val="99"/>
    <w:unhideWhenUsed/>
    <w:rsid w:val="007910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109A"/>
  </w:style>
  <w:style w:type="character" w:styleId="Mencinsinresolver">
    <w:name w:val="Unresolved Mention"/>
    <w:basedOn w:val="Fuentedeprrafopredeter"/>
    <w:uiPriority w:val="99"/>
    <w:semiHidden/>
    <w:unhideWhenUsed/>
    <w:rsid w:val="00812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7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3913/ctes.v12i24.877" TargetMode="External"/><Relationship Id="rId13" Type="http://schemas.openxmlformats.org/officeDocument/2006/relationships/hyperlink" Target="https://www.google.com/url?sa=i&amp;url=https://aprendiendoarduino.wordpress.com/2019/03/02/led-rgb-con-arduino/&amp;psig=AOvVaw0jByitiMCypmkn36BAYQKN&amp;ust=1581619684838000&amp;source=images&amp;cd=vfe&amp;ved=0CAIQjRxqFwoTCNDdpd7WzOcCFQAAAAAdAAAAABAD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s.wikipedia.org/w/index.php?title=Discapacidad_sensorial&amp;action=edit&amp;redlink=1" TargetMode="External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footer" Target="footer1.xml"/><Relationship Id="rId10" Type="http://schemas.openxmlformats.org/officeDocument/2006/relationships/hyperlink" Target="https://es.wikipedia.org/wiki/Discapacidad_intelectual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es.wikipedia.org/wiki/Discapacidad_f%C3%ADsica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2730E-807C-4A8A-9F8F-6CB48C7F7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3786</Words>
  <Characters>20823</Characters>
  <Application>Microsoft Office Word</Application>
  <DocSecurity>0</DocSecurity>
  <Lines>173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Electricidad TM</dc:creator>
  <cp:keywords/>
  <dc:description/>
  <cp:lastModifiedBy>L. ANAID DE LA CRUZ</cp:lastModifiedBy>
  <cp:revision>2</cp:revision>
  <cp:lastPrinted>2025-05-12T19:50:00Z</cp:lastPrinted>
  <dcterms:created xsi:type="dcterms:W3CDTF">2026-07-14T23:26:00Z</dcterms:created>
  <dcterms:modified xsi:type="dcterms:W3CDTF">2026-07-14T23:26:00Z</dcterms:modified>
</cp:coreProperties>
</file>